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5F3" w:rsidRDefault="001B45F3" w:rsidP="001B45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Вопрос:</w:t>
      </w:r>
    </w:p>
    <w:p w:rsidR="001B45F3" w:rsidRPr="0058400E" w:rsidRDefault="001B45F3" w:rsidP="001B45F3">
      <w:pPr>
        <w:ind w:firstLine="567"/>
        <w:jc w:val="both"/>
        <w:rPr>
          <w:b/>
          <w:sz w:val="28"/>
          <w:szCs w:val="28"/>
        </w:rPr>
      </w:pPr>
      <w:r w:rsidRPr="0058400E">
        <w:rPr>
          <w:b/>
          <w:sz w:val="28"/>
          <w:szCs w:val="28"/>
        </w:rPr>
        <w:t>По отлову бродячих собак.</w:t>
      </w:r>
    </w:p>
    <w:p w:rsidR="001B45F3" w:rsidRPr="0058400E" w:rsidRDefault="001B45F3" w:rsidP="001B45F3">
      <w:pPr>
        <w:pStyle w:val="3"/>
        <w:shd w:val="clear" w:color="auto" w:fill="FFFFFF"/>
        <w:spacing w:before="0"/>
        <w:ind w:firstLine="567"/>
        <w:jc w:val="both"/>
        <w:textAlignment w:val="baseline"/>
        <w:rPr>
          <w:rFonts w:ascii="Times New Roman" w:eastAsia="Times New Roman" w:hAnsi="Times New Roman" w:cs="Times New Roman"/>
          <w:b w:val="0"/>
          <w:bCs w:val="0"/>
          <w:color w:val="1E1E1E"/>
          <w:sz w:val="28"/>
          <w:szCs w:val="28"/>
        </w:rPr>
      </w:pPr>
      <w:r w:rsidRPr="0058400E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унктом </w:t>
      </w:r>
      <w:r w:rsidRPr="0058400E">
        <w:rPr>
          <w:rFonts w:ascii="Times New Roman" w:hAnsi="Times New Roman" w:cs="Times New Roman"/>
          <w:b w:val="0"/>
          <w:color w:val="auto"/>
          <w:sz w:val="28"/>
          <w:szCs w:val="28"/>
        </w:rPr>
        <w:t>3 П</w:t>
      </w:r>
      <w:r w:rsidRPr="0058400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равил</w:t>
      </w:r>
      <w:r w:rsidRPr="0058400E">
        <w:rPr>
          <w:rFonts w:ascii="Times New Roman" w:eastAsia="Times New Roman" w:hAnsi="Times New Roman" w:cs="Times New Roman"/>
          <w:b w:val="0"/>
          <w:bCs w:val="0"/>
          <w:color w:val="1E1E1E"/>
          <w:sz w:val="28"/>
          <w:szCs w:val="28"/>
        </w:rPr>
        <w:t xml:space="preserve"> отлова, временного содержания и умерщвления животных, утвержденных </w:t>
      </w:r>
      <w:r w:rsidRPr="0058400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приказом Министра экологии, геологии и природных ресурсов</w:t>
      </w:r>
      <w:r w:rsidRPr="0058400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58400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Республики Казахстан</w:t>
      </w:r>
      <w:r w:rsidRPr="0058400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58400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от 18 мая 2022 года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                </w:t>
      </w:r>
      <w:r w:rsidRPr="0058400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№ 162,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</w:t>
      </w:r>
      <w:r w:rsidRPr="0058400E">
        <w:rPr>
          <w:rFonts w:ascii="Times New Roman" w:hAnsi="Times New Roman" w:cs="Times New Roman"/>
          <w:b w:val="0"/>
          <w:color w:val="000000"/>
          <w:spacing w:val="2"/>
          <w:sz w:val="28"/>
          <w:szCs w:val="28"/>
          <w:shd w:val="clear" w:color="auto" w:fill="FFFFFF"/>
        </w:rPr>
        <w:t xml:space="preserve">тлов, транспортировка, временное содержание и умерщвление животных осуществляется службой отлова. </w:t>
      </w:r>
    </w:p>
    <w:p w:rsidR="001B45F3" w:rsidRPr="0058400E" w:rsidRDefault="001B45F3" w:rsidP="001B45F3">
      <w:pPr>
        <w:ind w:firstLine="567"/>
        <w:jc w:val="both"/>
        <w:rPr>
          <w:sz w:val="28"/>
          <w:szCs w:val="28"/>
        </w:rPr>
      </w:pPr>
      <w:r w:rsidRPr="0058400E">
        <w:rPr>
          <w:sz w:val="28"/>
          <w:szCs w:val="28"/>
        </w:rPr>
        <w:t>Согласно Закону</w:t>
      </w:r>
      <w:r w:rsidRPr="0058400E">
        <w:rPr>
          <w:sz w:val="28"/>
          <w:szCs w:val="28"/>
          <w:lang w:val="kk-KZ"/>
        </w:rPr>
        <w:t xml:space="preserve"> Р</w:t>
      </w:r>
      <w:r>
        <w:rPr>
          <w:sz w:val="28"/>
          <w:szCs w:val="28"/>
          <w:lang w:val="kk-KZ"/>
        </w:rPr>
        <w:t xml:space="preserve">еспублики </w:t>
      </w:r>
      <w:r w:rsidRPr="0058400E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азахстан</w:t>
      </w:r>
      <w:r w:rsidRPr="0058400E">
        <w:rPr>
          <w:sz w:val="28"/>
          <w:szCs w:val="28"/>
          <w:lang w:val="kk-KZ"/>
        </w:rPr>
        <w:t xml:space="preserve"> «О</w:t>
      </w:r>
      <w:r w:rsidRPr="0058400E">
        <w:rPr>
          <w:sz w:val="28"/>
          <w:szCs w:val="28"/>
        </w:rPr>
        <w:t>б ответственном обращении с животными</w:t>
      </w:r>
      <w:r w:rsidRPr="0058400E">
        <w:rPr>
          <w:sz w:val="28"/>
          <w:szCs w:val="28"/>
          <w:lang w:val="kk-KZ"/>
        </w:rPr>
        <w:t>»</w:t>
      </w:r>
      <w:r w:rsidRPr="0058400E">
        <w:rPr>
          <w:sz w:val="28"/>
          <w:szCs w:val="28"/>
        </w:rPr>
        <w:t>, вступившему в силу с</w:t>
      </w:r>
      <w:r w:rsidRPr="0058400E">
        <w:rPr>
          <w:sz w:val="28"/>
          <w:szCs w:val="28"/>
          <w:lang w:val="kk-KZ"/>
        </w:rPr>
        <w:t xml:space="preserve">о 2 марта </w:t>
      </w:r>
      <w:r w:rsidRPr="0058400E">
        <w:rPr>
          <w:sz w:val="28"/>
          <w:szCs w:val="28"/>
        </w:rPr>
        <w:t>2022 года</w:t>
      </w:r>
      <w:r w:rsidRPr="0058400E">
        <w:rPr>
          <w:sz w:val="28"/>
          <w:szCs w:val="28"/>
          <w:lang w:val="kk-KZ"/>
        </w:rPr>
        <w:t>, л</w:t>
      </w:r>
      <w:proofErr w:type="spellStart"/>
      <w:r w:rsidRPr="0058400E">
        <w:rPr>
          <w:sz w:val="28"/>
          <w:szCs w:val="28"/>
        </w:rPr>
        <w:t>иш</w:t>
      </w:r>
      <w:proofErr w:type="spellEnd"/>
      <w:r w:rsidRPr="0058400E">
        <w:rPr>
          <w:sz w:val="28"/>
          <w:szCs w:val="28"/>
          <w:lang w:val="kk-KZ"/>
        </w:rPr>
        <w:t>ение</w:t>
      </w:r>
      <w:r w:rsidRPr="0058400E">
        <w:rPr>
          <w:sz w:val="28"/>
          <w:szCs w:val="28"/>
        </w:rPr>
        <w:t xml:space="preserve"> жизни животных в целях регулирования их численности</w:t>
      </w:r>
      <w:r w:rsidRPr="0058400E">
        <w:rPr>
          <w:sz w:val="28"/>
          <w:szCs w:val="28"/>
          <w:lang w:val="kk-KZ"/>
        </w:rPr>
        <w:t xml:space="preserve"> </w:t>
      </w:r>
      <w:r w:rsidRPr="0058400E">
        <w:rPr>
          <w:sz w:val="28"/>
          <w:szCs w:val="28"/>
        </w:rPr>
        <w:t xml:space="preserve"> запрещено. </w:t>
      </w:r>
      <w:r w:rsidRPr="0058400E">
        <w:rPr>
          <w:sz w:val="28"/>
          <w:szCs w:val="28"/>
          <w:lang w:val="kk-KZ"/>
        </w:rPr>
        <w:t xml:space="preserve">Во исполение вышеуказанного Закона, безнадзорные животные подлежат отлову, </w:t>
      </w:r>
      <w:proofErr w:type="spellStart"/>
      <w:r w:rsidRPr="0058400E">
        <w:rPr>
          <w:sz w:val="28"/>
          <w:szCs w:val="28"/>
        </w:rPr>
        <w:t>стерилиз</w:t>
      </w:r>
      <w:proofErr w:type="spellEnd"/>
      <w:r w:rsidRPr="0058400E">
        <w:rPr>
          <w:sz w:val="28"/>
          <w:szCs w:val="28"/>
          <w:lang w:val="kk-KZ"/>
        </w:rPr>
        <w:t>ации</w:t>
      </w:r>
      <w:r w:rsidRPr="0058400E">
        <w:rPr>
          <w:sz w:val="28"/>
          <w:szCs w:val="28"/>
        </w:rPr>
        <w:t xml:space="preserve">, </w:t>
      </w:r>
      <w:proofErr w:type="spellStart"/>
      <w:r w:rsidRPr="0058400E">
        <w:rPr>
          <w:sz w:val="28"/>
          <w:szCs w:val="28"/>
        </w:rPr>
        <w:t>вакцинирова</w:t>
      </w:r>
      <w:proofErr w:type="spellEnd"/>
      <w:r w:rsidRPr="0058400E">
        <w:rPr>
          <w:sz w:val="28"/>
          <w:szCs w:val="28"/>
          <w:lang w:val="kk-KZ"/>
        </w:rPr>
        <w:t>нию,</w:t>
      </w:r>
      <w:r w:rsidRPr="0058400E">
        <w:rPr>
          <w:sz w:val="28"/>
          <w:szCs w:val="28"/>
        </w:rPr>
        <w:t xml:space="preserve"> </w:t>
      </w:r>
      <w:proofErr w:type="spellStart"/>
      <w:r w:rsidRPr="0058400E">
        <w:rPr>
          <w:sz w:val="28"/>
          <w:szCs w:val="28"/>
        </w:rPr>
        <w:t>чипирова</w:t>
      </w:r>
      <w:proofErr w:type="spellEnd"/>
      <w:r w:rsidRPr="0058400E">
        <w:rPr>
          <w:sz w:val="28"/>
          <w:szCs w:val="28"/>
          <w:lang w:val="kk-KZ"/>
        </w:rPr>
        <w:t>нию. После проведения всех процедур их в</w:t>
      </w:r>
      <w:proofErr w:type="spellStart"/>
      <w:r w:rsidRPr="0058400E">
        <w:rPr>
          <w:sz w:val="28"/>
          <w:szCs w:val="28"/>
        </w:rPr>
        <w:t>ыпуска</w:t>
      </w:r>
      <w:proofErr w:type="spellEnd"/>
      <w:r w:rsidRPr="0058400E">
        <w:rPr>
          <w:sz w:val="28"/>
          <w:szCs w:val="28"/>
          <w:lang w:val="kk-KZ"/>
        </w:rPr>
        <w:t>ют</w:t>
      </w:r>
      <w:r w:rsidRPr="0058400E">
        <w:rPr>
          <w:sz w:val="28"/>
          <w:szCs w:val="28"/>
        </w:rPr>
        <w:t xml:space="preserve"> в прежние места обитания</w:t>
      </w:r>
      <w:r w:rsidRPr="0058400E">
        <w:rPr>
          <w:sz w:val="28"/>
          <w:szCs w:val="28"/>
          <w:lang w:val="kk-KZ"/>
        </w:rPr>
        <w:t>. Т</w:t>
      </w:r>
      <w:r w:rsidRPr="0058400E">
        <w:rPr>
          <w:sz w:val="28"/>
          <w:szCs w:val="28"/>
        </w:rPr>
        <w:t xml:space="preserve">акая система называется ОСВВ. Таким образом, по вопросам отлова </w:t>
      </w:r>
      <w:r w:rsidRPr="0058400E">
        <w:rPr>
          <w:sz w:val="28"/>
          <w:szCs w:val="28"/>
          <w:lang w:val="kk-KZ"/>
        </w:rPr>
        <w:t>безнадзорных</w:t>
      </w:r>
      <w:r w:rsidRPr="0058400E">
        <w:rPr>
          <w:sz w:val="28"/>
          <w:szCs w:val="28"/>
        </w:rPr>
        <w:t xml:space="preserve"> животн</w:t>
      </w:r>
      <w:r>
        <w:rPr>
          <w:sz w:val="28"/>
          <w:szCs w:val="28"/>
        </w:rPr>
        <w:t>ых необходимо обращаться в КГП «</w:t>
      </w:r>
      <w:r w:rsidRPr="0058400E">
        <w:rPr>
          <w:sz w:val="28"/>
          <w:szCs w:val="28"/>
        </w:rPr>
        <w:t>Ветеринарная станция Костанайского района</w:t>
      </w:r>
      <w:r>
        <w:rPr>
          <w:sz w:val="28"/>
          <w:szCs w:val="28"/>
        </w:rPr>
        <w:t>»</w:t>
      </w:r>
      <w:r w:rsidRPr="0058400E">
        <w:rPr>
          <w:sz w:val="28"/>
          <w:szCs w:val="28"/>
        </w:rPr>
        <w:t>.</w:t>
      </w:r>
    </w:p>
    <w:p w:rsidR="001B45F3" w:rsidRPr="0058400E" w:rsidRDefault="001B45F3" w:rsidP="001B45F3"/>
    <w:p w:rsidR="00431731" w:rsidRDefault="00431731">
      <w:bookmarkStart w:id="0" w:name="_GoBack"/>
      <w:bookmarkEnd w:id="0"/>
    </w:p>
    <w:sectPr w:rsidR="00431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1D7"/>
    <w:rsid w:val="001B45F3"/>
    <w:rsid w:val="00431731"/>
    <w:rsid w:val="00B9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5F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5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1B45F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5F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5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1B45F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>SPecialiST RePack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2</cp:revision>
  <dcterms:created xsi:type="dcterms:W3CDTF">2026-10-21T03:53:00Z</dcterms:created>
  <dcterms:modified xsi:type="dcterms:W3CDTF">2026-10-21T03:53:00Z</dcterms:modified>
</cp:coreProperties>
</file>