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4250"/>
        <w:gridCol w:w="1704"/>
        <w:gridCol w:w="253"/>
        <w:gridCol w:w="3763"/>
        <w:gridCol w:w="236"/>
      </w:tblGrid>
      <w:tr w:rsidR="00956D57" w:rsidTr="00060A59">
        <w:trPr>
          <w:trHeight w:val="1981"/>
          <w:jc w:val="center"/>
        </w:trPr>
        <w:tc>
          <w:tcPr>
            <w:tcW w:w="4250" w:type="dxa"/>
            <w:tcMar>
              <w:left w:w="57" w:type="dxa"/>
              <w:right w:w="57" w:type="dxa"/>
            </w:tcMar>
          </w:tcPr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САРАН</w:t>
            </w:r>
          </w:p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ҚАЛАСЫНЫҢ</w:t>
            </w:r>
          </w:p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ӘКІМДІГІ</w:t>
            </w:r>
          </w:p>
          <w:p w:rsidR="00956D57" w:rsidRDefault="00956D57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</w:p>
          <w:p w:rsidR="00956D57" w:rsidRDefault="0024462C">
            <w:pPr>
              <w:jc w:val="center"/>
              <w:rPr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b/>
                <w:color w:val="000080"/>
                <w:sz w:val="28"/>
                <w:szCs w:val="28"/>
                <w:lang w:val="kk-KZ"/>
              </w:rPr>
              <w:t>ҚАУЛЫ</w:t>
            </w:r>
          </w:p>
          <w:p w:rsidR="00956D57" w:rsidRDefault="00956D57">
            <w:pPr>
              <w:jc w:val="center"/>
              <w:rPr>
                <w:b/>
                <w:color w:val="000080"/>
                <w:lang w:val="kk-KZ"/>
              </w:rPr>
            </w:pPr>
          </w:p>
        </w:tc>
        <w:tc>
          <w:tcPr>
            <w:tcW w:w="1704" w:type="dxa"/>
          </w:tcPr>
          <w:p w:rsidR="00956D57" w:rsidRDefault="0024462C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noProof/>
                <w:color w:val="000080"/>
              </w:rPr>
              <w:drawing>
                <wp:inline distT="0" distB="0" distL="0" distR="0">
                  <wp:extent cx="942975" cy="933450"/>
                  <wp:effectExtent l="0" t="0" r="1905" b="1143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АКИМАТ</w:t>
            </w:r>
          </w:p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ГОРОДА</w:t>
            </w:r>
          </w:p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САРАНИ</w:t>
            </w:r>
          </w:p>
          <w:p w:rsidR="00956D57" w:rsidRDefault="00956D57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</w:p>
          <w:p w:rsidR="00956D57" w:rsidRDefault="0024462C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>
              <w:rPr>
                <w:b/>
                <w:color w:val="000080"/>
                <w:sz w:val="28"/>
                <w:szCs w:val="28"/>
                <w:lang w:val="kk-KZ"/>
              </w:rPr>
              <w:t>ПОСТАНОВЛЕНИЕ</w:t>
            </w:r>
          </w:p>
        </w:tc>
      </w:tr>
      <w:tr w:rsidR="00956D57" w:rsidTr="00060A59">
        <w:trPr>
          <w:jc w:val="center"/>
        </w:trPr>
        <w:tc>
          <w:tcPr>
            <w:tcW w:w="4250" w:type="dxa"/>
            <w:tcMar>
              <w:left w:w="57" w:type="dxa"/>
              <w:right w:w="57" w:type="dxa"/>
            </w:tcMar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1704" w:type="dxa"/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253" w:type="dxa"/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3763" w:type="dxa"/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236" w:type="dxa"/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</w:tr>
    </w:tbl>
    <w:p w:rsidR="00956D57" w:rsidRDefault="00956D57">
      <w:pPr>
        <w:jc w:val="both"/>
      </w:pPr>
    </w:p>
    <w:p w:rsidR="00956D57" w:rsidRDefault="00956D57">
      <w:pPr>
        <w:jc w:val="both"/>
      </w:pPr>
    </w:p>
    <w:p w:rsidR="00805108" w:rsidRDefault="00805108">
      <w:pPr>
        <w:jc w:val="both"/>
      </w:pPr>
    </w:p>
    <w:p w:rsidR="00805108" w:rsidRDefault="00805108">
      <w:pPr>
        <w:jc w:val="both"/>
      </w:pPr>
      <w:bookmarkStart w:id="0" w:name="_GoBack"/>
      <w:bookmarkEnd w:id="0"/>
    </w:p>
    <w:p w:rsidR="00956D57" w:rsidRDefault="002446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Саран </w:t>
      </w:r>
      <w:proofErr w:type="spellStart"/>
      <w:r>
        <w:rPr>
          <w:b/>
          <w:sz w:val="28"/>
          <w:szCs w:val="28"/>
        </w:rPr>
        <w:t>қаласы</w:t>
      </w:r>
      <w:proofErr w:type="spellEnd"/>
      <w:r>
        <w:rPr>
          <w:b/>
          <w:sz w:val="28"/>
          <w:szCs w:val="28"/>
        </w:rPr>
        <w:t xml:space="preserve">, 3 </w:t>
      </w:r>
      <w:r>
        <w:rPr>
          <w:b/>
          <w:sz w:val="28"/>
          <w:szCs w:val="28"/>
          <w:lang w:val="kk-KZ"/>
        </w:rPr>
        <w:t>ықшам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аудан</w:t>
      </w:r>
      <w:proofErr w:type="spellEnd"/>
      <w:r w:rsidR="000F55C2">
        <w:rPr>
          <w:b/>
          <w:sz w:val="28"/>
          <w:szCs w:val="28"/>
          <w:lang w:val="kk-KZ"/>
        </w:rPr>
        <w:t>ы</w:t>
      </w:r>
      <w:r>
        <w:rPr>
          <w:b/>
          <w:sz w:val="28"/>
          <w:szCs w:val="28"/>
        </w:rPr>
        <w:t xml:space="preserve">, </w:t>
      </w:r>
      <w:r w:rsidR="00896FBD">
        <w:rPr>
          <w:b/>
          <w:sz w:val="28"/>
          <w:szCs w:val="28"/>
          <w:lang w:val="kk-KZ"/>
        </w:rPr>
        <w:t>1</w:t>
      </w:r>
      <w:r w:rsidR="000F55C2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үй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мекенжайы</w:t>
      </w:r>
      <w:proofErr w:type="spellEnd"/>
      <w:r>
        <w:rPr>
          <w:b/>
          <w:sz w:val="28"/>
          <w:szCs w:val="28"/>
          <w:lang w:val="kk-KZ"/>
        </w:rPr>
        <w:t xml:space="preserve"> бойынша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орналасқан</w:t>
      </w:r>
      <w:proofErr w:type="spellEnd"/>
      <w:r>
        <w:rPr>
          <w:b/>
          <w:sz w:val="28"/>
          <w:szCs w:val="28"/>
        </w:rPr>
        <w:t xml:space="preserve"> Саран </w:t>
      </w:r>
      <w:proofErr w:type="spellStart"/>
      <w:r>
        <w:rPr>
          <w:b/>
          <w:sz w:val="28"/>
          <w:szCs w:val="28"/>
        </w:rPr>
        <w:t>қаласының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мемлекеттік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тұрғын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үй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қорын</w:t>
      </w:r>
      <w:proofErr w:type="spellEnd"/>
      <w:r>
        <w:rPr>
          <w:b/>
          <w:sz w:val="28"/>
          <w:szCs w:val="28"/>
          <w:lang w:val="kk-KZ"/>
        </w:rPr>
        <w:t>дағы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тұрғын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үйді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пайдаланғаны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үшін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төлемақы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мөлшерін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есептеуді</w:t>
      </w:r>
      <w:proofErr w:type="spellEnd"/>
      <w:r>
        <w:rPr>
          <w:b/>
          <w:sz w:val="28"/>
          <w:szCs w:val="28"/>
        </w:rPr>
        <w:t xml:space="preserve"> </w:t>
      </w:r>
      <w:r w:rsidR="001A22FE">
        <w:rPr>
          <w:b/>
          <w:sz w:val="28"/>
          <w:szCs w:val="28"/>
          <w:lang w:val="kk-KZ"/>
        </w:rPr>
        <w:t>белгілеу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туралы</w:t>
      </w:r>
      <w:proofErr w:type="spellEnd"/>
    </w:p>
    <w:p w:rsidR="00956D57" w:rsidRDefault="00956D57">
      <w:pPr>
        <w:jc w:val="center"/>
        <w:rPr>
          <w:b/>
          <w:sz w:val="28"/>
          <w:szCs w:val="28"/>
        </w:rPr>
      </w:pPr>
    </w:p>
    <w:p w:rsidR="00956D57" w:rsidRDefault="00956D57">
      <w:pPr>
        <w:jc w:val="both"/>
        <w:rPr>
          <w:sz w:val="28"/>
          <w:szCs w:val="28"/>
        </w:rPr>
      </w:pPr>
    </w:p>
    <w:p w:rsidR="00956D57" w:rsidRDefault="00060A59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«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»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  97-бабының 1-тармағына, «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»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31, 37</w:t>
      </w:r>
      <w:r w:rsidR="00805108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ба</w:t>
      </w:r>
      <w:r>
        <w:rPr>
          <w:color w:val="000000"/>
          <w:sz w:val="28"/>
          <w:lang w:val="kk-KZ"/>
        </w:rPr>
        <w:t>птар</w:t>
      </w:r>
      <w:proofErr w:type="spellStart"/>
      <w:r>
        <w:rPr>
          <w:color w:val="000000"/>
          <w:sz w:val="28"/>
        </w:rPr>
        <w:t>ын</w:t>
      </w:r>
      <w:proofErr w:type="spellEnd"/>
      <w:r w:rsidR="00805108">
        <w:rPr>
          <w:color w:val="000000"/>
          <w:sz w:val="28"/>
          <w:lang w:val="kk-KZ"/>
        </w:rPr>
        <w:t xml:space="preserve"> басшылыққ</w:t>
      </w:r>
      <w:r>
        <w:rPr>
          <w:color w:val="000000"/>
          <w:sz w:val="28"/>
        </w:rPr>
        <w:t>а</w:t>
      </w:r>
      <w:r w:rsidR="00805108">
        <w:rPr>
          <w:color w:val="000000"/>
          <w:sz w:val="28"/>
          <w:lang w:val="kk-KZ"/>
        </w:rPr>
        <w:t xml:space="preserve"> ала отырып</w:t>
      </w:r>
      <w:r>
        <w:rPr>
          <w:color w:val="000000"/>
          <w:sz w:val="28"/>
        </w:rPr>
        <w:t>, «</w:t>
      </w:r>
      <w:r>
        <w:rPr>
          <w:color w:val="000000"/>
          <w:sz w:val="28"/>
          <w:lang w:val="kk-KZ"/>
        </w:rPr>
        <w:t>Мемлекеттік тұрғын үй қорындағы тұрғын үйді пайдаланғаны үшін төлемақы мөлшерін есептеу әдістемесін бекіту туралы</w:t>
      </w:r>
      <w:r>
        <w:rPr>
          <w:color w:val="000000"/>
          <w:sz w:val="28"/>
        </w:rPr>
        <w:t xml:space="preserve">»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т</w:t>
      </w:r>
      <w:proofErr w:type="spellStart"/>
      <w:r>
        <w:rPr>
          <w:color w:val="000000"/>
          <w:sz w:val="28"/>
        </w:rPr>
        <w:t>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Төрағасының</w:t>
      </w:r>
      <w:proofErr w:type="spellEnd"/>
      <w:r>
        <w:rPr>
          <w:color w:val="000000"/>
          <w:sz w:val="28"/>
        </w:rPr>
        <w:t xml:space="preserve"> 2011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306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 xml:space="preserve">Саран </w:t>
      </w:r>
      <w:proofErr w:type="spellStart"/>
      <w:r>
        <w:rPr>
          <w:color w:val="000000"/>
          <w:sz w:val="28"/>
        </w:rPr>
        <w:t>қаласының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bCs/>
          <w:color w:val="000000"/>
          <w:sz w:val="28"/>
        </w:rPr>
        <w:t>ҚАУЛЫ ЕТЕДІ</w:t>
      </w:r>
      <w:r>
        <w:rPr>
          <w:color w:val="000000"/>
          <w:sz w:val="28"/>
        </w:rPr>
        <w:t>:</w:t>
      </w:r>
    </w:p>
    <w:p w:rsidR="00956D57" w:rsidRDefault="0024462C" w:rsidP="000F55C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1. </w:t>
      </w:r>
      <w:r>
        <w:rPr>
          <w:bCs/>
          <w:sz w:val="28"/>
          <w:szCs w:val="28"/>
        </w:rPr>
        <w:t xml:space="preserve">Саран </w:t>
      </w:r>
      <w:proofErr w:type="spellStart"/>
      <w:r>
        <w:rPr>
          <w:bCs/>
          <w:sz w:val="28"/>
          <w:szCs w:val="28"/>
        </w:rPr>
        <w:t>қаласы</w:t>
      </w:r>
      <w:proofErr w:type="spellEnd"/>
      <w:r>
        <w:rPr>
          <w:bCs/>
          <w:sz w:val="28"/>
          <w:szCs w:val="28"/>
        </w:rPr>
        <w:t xml:space="preserve">, 3 </w:t>
      </w:r>
      <w:r>
        <w:rPr>
          <w:bCs/>
          <w:sz w:val="28"/>
          <w:szCs w:val="28"/>
          <w:lang w:val="kk-KZ"/>
        </w:rPr>
        <w:t>ықшам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аудан</w:t>
      </w:r>
      <w:proofErr w:type="spellEnd"/>
      <w:r w:rsidR="000F55C2">
        <w:rPr>
          <w:bCs/>
          <w:sz w:val="28"/>
          <w:szCs w:val="28"/>
          <w:lang w:val="kk-KZ"/>
        </w:rPr>
        <w:t>ы</w:t>
      </w:r>
      <w:r>
        <w:rPr>
          <w:bCs/>
          <w:sz w:val="28"/>
          <w:szCs w:val="28"/>
        </w:rPr>
        <w:t xml:space="preserve">, </w:t>
      </w:r>
      <w:r w:rsidR="00896FBD">
        <w:rPr>
          <w:bCs/>
          <w:sz w:val="28"/>
          <w:szCs w:val="28"/>
          <w:lang w:val="kk-KZ"/>
        </w:rPr>
        <w:t>1</w:t>
      </w:r>
      <w:r w:rsidR="000F55C2">
        <w:rPr>
          <w:bCs/>
          <w:sz w:val="28"/>
          <w:szCs w:val="28"/>
          <w:lang w:val="kk-KZ"/>
        </w:rPr>
        <w:t>8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мекенжайы</w:t>
      </w:r>
      <w:proofErr w:type="spellEnd"/>
      <w:r>
        <w:rPr>
          <w:bCs/>
          <w:sz w:val="28"/>
          <w:szCs w:val="28"/>
          <w:lang w:val="kk-KZ"/>
        </w:rPr>
        <w:t xml:space="preserve"> </w:t>
      </w:r>
      <w:r>
        <w:rPr>
          <w:color w:val="000000"/>
          <w:sz w:val="28"/>
          <w:lang w:val="kk-KZ"/>
        </w:rPr>
        <w:t>бойынша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Саран </w:t>
      </w:r>
      <w:proofErr w:type="spellStart"/>
      <w:r>
        <w:rPr>
          <w:color w:val="000000"/>
          <w:sz w:val="28"/>
        </w:rPr>
        <w:t>қаласының</w:t>
      </w:r>
      <w:proofErr w:type="spellEnd"/>
      <w:r>
        <w:rPr>
          <w:color w:val="000000"/>
          <w:sz w:val="28"/>
        </w:rPr>
        <w:t xml:space="preserve"> </w:t>
      </w:r>
      <w:r w:rsidR="00060A59"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r w:rsidR="00060A59"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 w:rsidR="00060A59">
        <w:rPr>
          <w:color w:val="000000"/>
          <w:sz w:val="28"/>
        </w:rPr>
        <w:t>үй</w:t>
      </w:r>
      <w:proofErr w:type="spellEnd"/>
      <w:r w:rsidR="00060A59">
        <w:rPr>
          <w:color w:val="000000"/>
          <w:sz w:val="28"/>
        </w:rPr>
        <w:t xml:space="preserve">  </w:t>
      </w:r>
      <w:proofErr w:type="spellStart"/>
      <w:r w:rsidR="00060A59">
        <w:rPr>
          <w:color w:val="000000"/>
          <w:sz w:val="28"/>
        </w:rPr>
        <w:t>қорын</w:t>
      </w:r>
      <w:proofErr w:type="spellEnd"/>
      <w:r w:rsidR="00060A59">
        <w:rPr>
          <w:color w:val="000000"/>
          <w:sz w:val="28"/>
          <w:lang w:val="kk-KZ"/>
        </w:rPr>
        <w:t>дағы</w:t>
      </w:r>
      <w:proofErr w:type="gram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тұрғын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үйді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пайдаланғаны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үшін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төлемақы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мөлшері</w:t>
      </w:r>
      <w:proofErr w:type="spellEnd"/>
      <w:r w:rsidR="00060A59">
        <w:rPr>
          <w:color w:val="000000"/>
          <w:sz w:val="28"/>
        </w:rPr>
        <w:t xml:space="preserve"> </w:t>
      </w:r>
      <w:r w:rsidR="00060A59">
        <w:rPr>
          <w:color w:val="000000"/>
          <w:sz w:val="28"/>
          <w:lang w:val="kk-KZ"/>
        </w:rPr>
        <w:t>о</w:t>
      </w:r>
      <w:proofErr w:type="spellStart"/>
      <w:r w:rsidR="00060A59">
        <w:rPr>
          <w:color w:val="000000"/>
          <w:sz w:val="28"/>
        </w:rPr>
        <w:t>сы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қаулы</w:t>
      </w:r>
      <w:proofErr w:type="spellEnd"/>
      <w:r w:rsidR="00060A59">
        <w:rPr>
          <w:color w:val="000000"/>
          <w:sz w:val="28"/>
          <w:lang w:val="kk-KZ"/>
        </w:rPr>
        <w:t>ға</w:t>
      </w:r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қосымша</w:t>
      </w:r>
      <w:proofErr w:type="spellEnd"/>
      <w:r w:rsidR="001A22FE">
        <w:rPr>
          <w:color w:val="000000"/>
          <w:sz w:val="28"/>
          <w:lang w:val="kk-KZ"/>
        </w:rPr>
        <w:t>ға</w:t>
      </w:r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сәйкес</w:t>
      </w:r>
      <w:proofErr w:type="spellEnd"/>
      <w:r w:rsidR="00060A59">
        <w:rPr>
          <w:color w:val="000000"/>
          <w:sz w:val="28"/>
        </w:rPr>
        <w:t xml:space="preserve"> </w:t>
      </w:r>
      <w:r w:rsidR="001A22FE">
        <w:rPr>
          <w:color w:val="000000"/>
          <w:sz w:val="28"/>
          <w:lang w:val="kk-KZ"/>
        </w:rPr>
        <w:t>белгіленсін</w:t>
      </w:r>
      <w:r w:rsidR="00060A59">
        <w:rPr>
          <w:color w:val="000000"/>
          <w:sz w:val="28"/>
        </w:rPr>
        <w:t>.</w:t>
      </w:r>
    </w:p>
    <w:p w:rsidR="00956D57" w:rsidRDefault="0024462C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2. Осы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Саран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956D57" w:rsidRDefault="00956D57">
      <w:pPr>
        <w:jc w:val="both"/>
        <w:rPr>
          <w:sz w:val="28"/>
          <w:szCs w:val="28"/>
        </w:rPr>
      </w:pPr>
    </w:p>
    <w:p w:rsidR="00956D57" w:rsidRDefault="0024462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956D57" w:rsidRDefault="0024462C">
      <w:pPr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Саран қаласының әкімі </w:t>
      </w:r>
      <w:r>
        <w:rPr>
          <w:b/>
          <w:bCs/>
          <w:sz w:val="28"/>
          <w:szCs w:val="28"/>
        </w:rPr>
        <w:t xml:space="preserve">                                                 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 xml:space="preserve">               Д. </w:t>
      </w:r>
      <w:r>
        <w:rPr>
          <w:b/>
          <w:bCs/>
          <w:sz w:val="28"/>
          <w:szCs w:val="28"/>
          <w:lang w:val="kk-KZ"/>
        </w:rPr>
        <w:t>Бұлқайыр</w:t>
      </w:r>
    </w:p>
    <w:p w:rsidR="00956D57" w:rsidRDefault="00956D57">
      <w:pPr>
        <w:jc w:val="both"/>
        <w:rPr>
          <w:b/>
          <w:sz w:val="28"/>
          <w:szCs w:val="28"/>
        </w:rPr>
      </w:pPr>
    </w:p>
    <w:p w:rsidR="00956D57" w:rsidRDefault="00956D57">
      <w:pPr>
        <w:jc w:val="both"/>
        <w:rPr>
          <w:b/>
        </w:rPr>
      </w:pPr>
    </w:p>
    <w:p w:rsidR="00956D57" w:rsidRDefault="00956D57">
      <w:pPr>
        <w:jc w:val="both"/>
        <w:rPr>
          <w:b/>
        </w:rPr>
      </w:pPr>
    </w:p>
    <w:tbl>
      <w:tblPr>
        <w:tblW w:w="31680" w:type="dxa"/>
        <w:tblLook w:val="04A0" w:firstRow="1" w:lastRow="0" w:firstColumn="1" w:lastColumn="0" w:noHBand="0" w:noVBand="1"/>
      </w:tblPr>
      <w:tblGrid>
        <w:gridCol w:w="15840"/>
        <w:gridCol w:w="15840"/>
      </w:tblGrid>
      <w:tr w:rsidR="00956D57">
        <w:tc>
          <w:tcPr>
            <w:tcW w:w="15840" w:type="dxa"/>
          </w:tcPr>
          <w:tbl>
            <w:tblPr>
              <w:tblW w:w="21372" w:type="dxa"/>
              <w:tblLook w:val="04A0" w:firstRow="1" w:lastRow="0" w:firstColumn="1" w:lastColumn="0" w:noHBand="0" w:noVBand="1"/>
            </w:tblPr>
            <w:tblGrid>
              <w:gridCol w:w="10686"/>
              <w:gridCol w:w="10686"/>
            </w:tblGrid>
            <w:tr w:rsidR="00956D57">
              <w:tc>
                <w:tcPr>
                  <w:tcW w:w="10686" w:type="dxa"/>
                </w:tcPr>
                <w:tbl>
                  <w:tblPr>
                    <w:tblW w:w="10470" w:type="dxa"/>
                    <w:tblLook w:val="04A0" w:firstRow="1" w:lastRow="0" w:firstColumn="1" w:lastColumn="0" w:noHBand="0" w:noVBand="1"/>
                  </w:tblPr>
                  <w:tblGrid>
                    <w:gridCol w:w="5849"/>
                    <w:gridCol w:w="4621"/>
                  </w:tblGrid>
                  <w:tr w:rsidR="00956D57">
                    <w:tc>
                      <w:tcPr>
                        <w:tcW w:w="5849" w:type="dxa"/>
                      </w:tcPr>
                      <w:p w:rsidR="00956D57" w:rsidRDefault="0024462C">
                        <w:pPr>
                          <w:jc w:val="both"/>
                        </w:pPr>
                        <w:r>
                          <w:rPr>
                            <w:lang w:val="kk-KZ"/>
                          </w:rPr>
                          <w:t>Орынд.Мұқтар А.А.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тел. 73914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Арнешев Д.Б.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Нагидулла А.Е.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Теплякова С.А.</w:t>
                        </w:r>
                      </w:p>
                    </w:tc>
                    <w:tc>
                      <w:tcPr>
                        <w:tcW w:w="4621" w:type="dxa"/>
                      </w:tcPr>
                      <w:p w:rsidR="00956D57" w:rsidRDefault="0024462C">
                        <w:pPr>
                          <w:jc w:val="both"/>
                        </w:pPr>
                        <w:proofErr w:type="spellStart"/>
                        <w:r>
                          <w:t>Бейскеев</w:t>
                        </w:r>
                        <w:proofErr w:type="spellEnd"/>
                        <w:r>
                          <w:t xml:space="preserve"> С.Ж.</w:t>
                        </w:r>
                      </w:p>
                      <w:p w:rsidR="00956D57" w:rsidRDefault="0024462C">
                        <w:pPr>
                          <w:jc w:val="both"/>
                        </w:pPr>
                        <w:proofErr w:type="spellStart"/>
                        <w:r>
                          <w:t>Омарханов</w:t>
                        </w:r>
                        <w:proofErr w:type="spellEnd"/>
                        <w:r>
                          <w:t xml:space="preserve"> А.Г.</w:t>
                        </w:r>
                      </w:p>
                      <w:p w:rsidR="00956D57" w:rsidRDefault="0024462C">
                        <w:pPr>
                          <w:jc w:val="both"/>
                        </w:pPr>
                        <w:proofErr w:type="spellStart"/>
                        <w:r>
                          <w:t>Аканов</w:t>
                        </w:r>
                        <w:proofErr w:type="spellEnd"/>
                        <w:r>
                          <w:t xml:space="preserve"> Б.З.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Кадырканов О.Р.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Мусалиева А.Р.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Чиркова Е.О.</w:t>
                        </w:r>
                      </w:p>
                      <w:p w:rsidR="00956D57" w:rsidRDefault="00956D57">
                        <w:pPr>
                          <w:jc w:val="both"/>
                          <w:rPr>
                            <w:lang w:val="kk-KZ"/>
                          </w:rPr>
                        </w:pPr>
                      </w:p>
                    </w:tc>
                  </w:tr>
                </w:tbl>
                <w:p w:rsidR="00956D57" w:rsidRPr="0024462C" w:rsidRDefault="00956D57">
                  <w:pPr>
                    <w:jc w:val="both"/>
                    <w:rPr>
                      <w:lang w:val="zh-CN" w:eastAsia="zh-CN"/>
                    </w:rPr>
                  </w:pPr>
                </w:p>
              </w:tc>
              <w:tc>
                <w:tcPr>
                  <w:tcW w:w="10686" w:type="dxa"/>
                </w:tcPr>
                <w:tbl>
                  <w:tblPr>
                    <w:tblW w:w="3882" w:type="dxa"/>
                    <w:tblLook w:val="04A0" w:firstRow="1" w:lastRow="0" w:firstColumn="1" w:lastColumn="0" w:noHBand="0" w:noVBand="1"/>
                  </w:tblPr>
                  <w:tblGrid>
                    <w:gridCol w:w="3882"/>
                  </w:tblGrid>
                  <w:tr w:rsidR="00956D57">
                    <w:tc>
                      <w:tcPr>
                        <w:tcW w:w="3882" w:type="dxa"/>
                      </w:tcPr>
                      <w:p w:rsidR="00956D57" w:rsidRDefault="00956D57">
                        <w:pPr>
                          <w:jc w:val="both"/>
                          <w:rPr>
                            <w:lang w:val="kk-KZ"/>
                          </w:rPr>
                        </w:pPr>
                      </w:p>
                    </w:tc>
                  </w:tr>
                </w:tbl>
                <w:p w:rsidR="00956D57" w:rsidRDefault="00956D57">
                  <w:pPr>
                    <w:jc w:val="both"/>
                    <w:rPr>
                      <w:lang w:val="zh-CN"/>
                    </w:rPr>
                  </w:pPr>
                </w:p>
              </w:tc>
            </w:tr>
          </w:tbl>
          <w:p w:rsidR="00956D57" w:rsidRDefault="00956D57">
            <w:pPr>
              <w:jc w:val="both"/>
              <w:rPr>
                <w:lang w:val="zh-CN"/>
              </w:rPr>
            </w:pPr>
          </w:p>
        </w:tc>
        <w:tc>
          <w:tcPr>
            <w:tcW w:w="15840" w:type="dxa"/>
          </w:tcPr>
          <w:tbl>
            <w:tblPr>
              <w:tblW w:w="21372" w:type="dxa"/>
              <w:tblLook w:val="04A0" w:firstRow="1" w:lastRow="0" w:firstColumn="1" w:lastColumn="0" w:noHBand="0" w:noVBand="1"/>
            </w:tblPr>
            <w:tblGrid>
              <w:gridCol w:w="10686"/>
              <w:gridCol w:w="10686"/>
            </w:tblGrid>
            <w:tr w:rsidR="00956D57">
              <w:tc>
                <w:tcPr>
                  <w:tcW w:w="10686" w:type="dxa"/>
                </w:tcPr>
                <w:tbl>
                  <w:tblPr>
                    <w:tblW w:w="10470" w:type="dxa"/>
                    <w:tblLook w:val="04A0" w:firstRow="1" w:lastRow="0" w:firstColumn="1" w:lastColumn="0" w:noHBand="0" w:noVBand="1"/>
                  </w:tblPr>
                  <w:tblGrid>
                    <w:gridCol w:w="6588"/>
                    <w:gridCol w:w="3882"/>
                  </w:tblGrid>
                  <w:tr w:rsidR="00956D57">
                    <w:tc>
                      <w:tcPr>
                        <w:tcW w:w="6588" w:type="dxa"/>
                      </w:tcPr>
                      <w:p w:rsidR="00956D57" w:rsidRDefault="0024462C">
                        <w:pPr>
                          <w:jc w:val="both"/>
                        </w:pPr>
                        <w:r>
                          <w:rPr>
                            <w:lang w:val="kk-KZ"/>
                          </w:rPr>
                          <w:t>Исп.Ахметов Г.С.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тел. 73914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Утешев А.М.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Сулейменов А.Р.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Нехорошева Э.В.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Маулиев А.К.</w:t>
                        </w:r>
                      </w:p>
                    </w:tc>
                    <w:tc>
                      <w:tcPr>
                        <w:tcW w:w="3882" w:type="dxa"/>
                      </w:tcPr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Оспанов Е.С.</w:t>
                        </w:r>
                      </w:p>
                      <w:p w:rsidR="00956D57" w:rsidRDefault="0024462C">
                        <w:pPr>
                          <w:jc w:val="both"/>
                        </w:pPr>
                        <w:proofErr w:type="spellStart"/>
                        <w:r>
                          <w:t>Аканов</w:t>
                        </w:r>
                        <w:proofErr w:type="spellEnd"/>
                        <w:r>
                          <w:t xml:space="preserve"> Б.З.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Чиркова Е.О.</w:t>
                        </w:r>
                      </w:p>
                      <w:p w:rsidR="00956D57" w:rsidRDefault="0024462C">
                        <w:pPr>
                          <w:jc w:val="both"/>
                        </w:pPr>
                        <w:r>
                          <w:rPr>
                            <w:lang w:val="kk-KZ"/>
                          </w:rPr>
                          <w:t xml:space="preserve">Баулыков </w:t>
                        </w:r>
                        <w:r>
                          <w:t>Е.Э.</w:t>
                        </w:r>
                      </w:p>
                      <w:p w:rsidR="00956D57" w:rsidRDefault="0024462C">
                        <w:pPr>
                          <w:jc w:val="both"/>
                        </w:pPr>
                        <w:proofErr w:type="spellStart"/>
                        <w:r>
                          <w:t>Арнешев</w:t>
                        </w:r>
                        <w:proofErr w:type="spellEnd"/>
                        <w:r>
                          <w:t xml:space="preserve"> Д.Б.</w:t>
                        </w:r>
                      </w:p>
                    </w:tc>
                  </w:tr>
                </w:tbl>
                <w:p w:rsidR="00956D57" w:rsidRDefault="00956D57">
                  <w:pPr>
                    <w:jc w:val="both"/>
                    <w:rPr>
                      <w:lang w:val="zh-CN"/>
                    </w:rPr>
                  </w:pPr>
                </w:p>
              </w:tc>
              <w:tc>
                <w:tcPr>
                  <w:tcW w:w="10686" w:type="dxa"/>
                </w:tcPr>
                <w:tbl>
                  <w:tblPr>
                    <w:tblW w:w="3882" w:type="dxa"/>
                    <w:tblLook w:val="04A0" w:firstRow="1" w:lastRow="0" w:firstColumn="1" w:lastColumn="0" w:noHBand="0" w:noVBand="1"/>
                  </w:tblPr>
                  <w:tblGrid>
                    <w:gridCol w:w="3882"/>
                  </w:tblGrid>
                  <w:tr w:rsidR="00956D57">
                    <w:tc>
                      <w:tcPr>
                        <w:tcW w:w="3882" w:type="dxa"/>
                      </w:tcPr>
                      <w:p w:rsidR="00956D57" w:rsidRDefault="00956D57">
                        <w:pPr>
                          <w:jc w:val="both"/>
                          <w:rPr>
                            <w:lang w:val="kk-KZ"/>
                          </w:rPr>
                        </w:pPr>
                      </w:p>
                    </w:tc>
                  </w:tr>
                </w:tbl>
                <w:p w:rsidR="00956D57" w:rsidRDefault="00956D57">
                  <w:pPr>
                    <w:jc w:val="both"/>
                    <w:rPr>
                      <w:lang w:val="zh-CN"/>
                    </w:rPr>
                  </w:pPr>
                </w:p>
              </w:tc>
            </w:tr>
          </w:tbl>
          <w:p w:rsidR="00956D57" w:rsidRDefault="00956D57">
            <w:pPr>
              <w:jc w:val="both"/>
              <w:rPr>
                <w:lang w:val="zh-CN"/>
              </w:rPr>
            </w:pPr>
          </w:p>
        </w:tc>
      </w:tr>
    </w:tbl>
    <w:p w:rsidR="00956D57" w:rsidRDefault="00956D57" w:rsidP="00805108">
      <w:pPr>
        <w:jc w:val="both"/>
      </w:pPr>
    </w:p>
    <w:sectPr w:rsidR="00956D5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3A6"/>
    <w:rsid w:val="0001231B"/>
    <w:rsid w:val="0002427F"/>
    <w:rsid w:val="00060A59"/>
    <w:rsid w:val="000C585A"/>
    <w:rsid w:val="000D3AF4"/>
    <w:rsid w:val="000F1B92"/>
    <w:rsid w:val="000F4C20"/>
    <w:rsid w:val="000F55C2"/>
    <w:rsid w:val="001173A6"/>
    <w:rsid w:val="001704AB"/>
    <w:rsid w:val="001A22FE"/>
    <w:rsid w:val="002377FD"/>
    <w:rsid w:val="0024462C"/>
    <w:rsid w:val="0026542E"/>
    <w:rsid w:val="00294104"/>
    <w:rsid w:val="002B5914"/>
    <w:rsid w:val="002F3B0A"/>
    <w:rsid w:val="00363980"/>
    <w:rsid w:val="003A73E8"/>
    <w:rsid w:val="00402EBC"/>
    <w:rsid w:val="00460E76"/>
    <w:rsid w:val="004E09DD"/>
    <w:rsid w:val="004E1613"/>
    <w:rsid w:val="005043EE"/>
    <w:rsid w:val="005A7018"/>
    <w:rsid w:val="005B617E"/>
    <w:rsid w:val="006540E2"/>
    <w:rsid w:val="006C0630"/>
    <w:rsid w:val="006C2491"/>
    <w:rsid w:val="0071588B"/>
    <w:rsid w:val="00764853"/>
    <w:rsid w:val="00793EA8"/>
    <w:rsid w:val="007E3B3A"/>
    <w:rsid w:val="007F2667"/>
    <w:rsid w:val="00805108"/>
    <w:rsid w:val="008250C4"/>
    <w:rsid w:val="008277E7"/>
    <w:rsid w:val="00884535"/>
    <w:rsid w:val="00896FBD"/>
    <w:rsid w:val="008B4D46"/>
    <w:rsid w:val="008B5910"/>
    <w:rsid w:val="00927AB1"/>
    <w:rsid w:val="00937A15"/>
    <w:rsid w:val="0095297F"/>
    <w:rsid w:val="00956D57"/>
    <w:rsid w:val="00970466"/>
    <w:rsid w:val="009802D4"/>
    <w:rsid w:val="00983EB7"/>
    <w:rsid w:val="00997072"/>
    <w:rsid w:val="00997FAF"/>
    <w:rsid w:val="00A36431"/>
    <w:rsid w:val="00A933FD"/>
    <w:rsid w:val="00AC7BAB"/>
    <w:rsid w:val="00B36024"/>
    <w:rsid w:val="00B575FF"/>
    <w:rsid w:val="00B644E2"/>
    <w:rsid w:val="00B7192B"/>
    <w:rsid w:val="00BA2BF4"/>
    <w:rsid w:val="00BB1580"/>
    <w:rsid w:val="00BB2112"/>
    <w:rsid w:val="00CA51E9"/>
    <w:rsid w:val="00D26810"/>
    <w:rsid w:val="00D3134A"/>
    <w:rsid w:val="00D423D0"/>
    <w:rsid w:val="00D550B1"/>
    <w:rsid w:val="00D85033"/>
    <w:rsid w:val="00E11997"/>
    <w:rsid w:val="00E80DDD"/>
    <w:rsid w:val="00EA7AB6"/>
    <w:rsid w:val="00EF4ED1"/>
    <w:rsid w:val="00F423D9"/>
    <w:rsid w:val="00FE4337"/>
    <w:rsid w:val="63BE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DDB74"/>
  <w15:docId w15:val="{4788E5EC-F22D-43D0-9F48-9E9B0A0D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character" w:customStyle="1" w:styleId="s05">
    <w:name w:val="s05"/>
    <w:qFormat/>
    <w:rPr>
      <w:rFonts w:ascii="Times New Roman" w:hAnsi="Times New Roman" w:cs="Times New Roman" w:hint="default"/>
      <w:color w:val="000000"/>
    </w:rPr>
  </w:style>
  <w:style w:type="character" w:customStyle="1" w:styleId="10">
    <w:name w:val="Заголовок 1 Знак"/>
    <w:link w:val="1"/>
    <w:uiPriority w:val="9"/>
    <w:qFormat/>
    <w:rPr>
      <w:b/>
      <w:bCs/>
      <w:kern w:val="36"/>
      <w:sz w:val="48"/>
      <w:szCs w:val="48"/>
    </w:rPr>
  </w:style>
  <w:style w:type="paragraph" w:styleId="a6">
    <w:name w:val="No Spacing"/>
    <w:uiPriority w:val="1"/>
    <w:qFormat/>
    <w:rPr>
      <w:rFonts w:ascii="Calibri" w:hAnsi="Calibri"/>
      <w:sz w:val="22"/>
      <w:szCs w:val="22"/>
      <w:lang w:val="ru-RU" w:eastAsia="ru-RU"/>
    </w:rPr>
  </w:style>
  <w:style w:type="paragraph" w:customStyle="1" w:styleId="Standard">
    <w:name w:val="Standard"/>
    <w:pPr>
      <w:widowControl w:val="0"/>
      <w:suppressAutoHyphens/>
    </w:pPr>
    <w:rPr>
      <w:rFonts w:eastAsia="Lucida Sans Unicode"/>
      <w:kern w:val="2"/>
      <w:sz w:val="24"/>
      <w:szCs w:val="24"/>
      <w:lang w:val="ru-R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232</Words>
  <Characters>1325</Characters>
  <Application>Microsoft Office Word</Application>
  <DocSecurity>0</DocSecurity>
  <Lines>11</Lines>
  <Paragraphs>3</Paragraphs>
  <ScaleCrop>false</ScaleCrop>
  <Company>Akimat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creator>E. Rusakov</dc:creator>
  <cp:lastModifiedBy>User</cp:lastModifiedBy>
  <cp:revision>10</cp:revision>
  <cp:lastPrinted>2025-11-25T11:27:00Z</cp:lastPrinted>
  <dcterms:created xsi:type="dcterms:W3CDTF">2025-12-05T12:15:00Z</dcterms:created>
  <dcterms:modified xsi:type="dcterms:W3CDTF">2026-08-12T05:17:00Z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809BE4A7DA4E4E92968DF87B5F15E9A3_12</vt:lpwstr>
  </property>
</Properties>
</file>