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26329B" w:rsidRDefault="001E100B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26329B" w:rsidRPr="0026329B" w:rsidRDefault="00DF7CFF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26329B">
        <w:rPr>
          <w:rFonts w:ascii="Times New Roman" w:hAnsi="Times New Roman" w:cs="Times New Roman"/>
          <w:color w:val="000000"/>
          <w:sz w:val="20"/>
        </w:rPr>
        <w:t>-</w:t>
      </w:r>
      <w:r w:rsidRPr="0026329B">
        <w:rPr>
          <w:rFonts w:ascii="Times New Roman" w:hAnsi="Times New Roman" w:cs="Times New Roman"/>
        </w:rPr>
        <w:br/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26329B">
        <w:rPr>
          <w:rFonts w:ascii="Times New Roman" w:hAnsi="Times New Roman" w:cs="Times New Roman"/>
        </w:rPr>
        <w:br/>
      </w:r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r w:rsidRPr="0026329B">
        <w:rPr>
          <w:rFonts w:ascii="Times New Roman" w:hAnsi="Times New Roman" w:cs="Times New Roman"/>
        </w:rPr>
        <w:br/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26329B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26329B">
        <w:rPr>
          <w:rFonts w:ascii="Times New Roman" w:hAnsi="Times New Roman" w:cs="Times New Roman"/>
          <w:color w:val="000000"/>
          <w:sz w:val="20"/>
        </w:rPr>
        <w:t xml:space="preserve"> </w:t>
      </w:r>
      <w:r w:rsidRPr="0026329B">
        <w:rPr>
          <w:rFonts w:ascii="Times New Roman" w:hAnsi="Times New Roman" w:cs="Times New Roman"/>
        </w:rPr>
        <w:br/>
      </w:r>
      <w:proofErr w:type="spellStart"/>
      <w:r w:rsidRPr="0026329B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</w:p>
    <w:p w:rsidR="00DF7CFF" w:rsidRPr="0026329B" w:rsidRDefault="0026329B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r w:rsidRPr="0026329B">
        <w:rPr>
          <w:rFonts w:ascii="Times New Roman" w:hAnsi="Times New Roman" w:cs="Times New Roman"/>
        </w:rPr>
        <w:t>7</w:t>
      </w:r>
      <w:r w:rsidR="00DF7CFF" w:rsidRPr="0026329B">
        <w:rPr>
          <w:rFonts w:ascii="Times New Roman" w:hAnsi="Times New Roman" w:cs="Times New Roman"/>
          <w:color w:val="000000"/>
          <w:sz w:val="20"/>
        </w:rPr>
        <w:t>-қосымша</w:t>
      </w:r>
    </w:p>
    <w:p w:rsidR="00674723" w:rsidRDefault="00674723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74723" w:rsidRPr="00674723" w:rsidRDefault="00674723" w:rsidP="00674723">
      <w:pPr>
        <w:pStyle w:val="a3"/>
        <w:jc w:val="both"/>
        <w:rPr>
          <w:b/>
          <w:sz w:val="28"/>
          <w:szCs w:val="28"/>
          <w:u w:val="single"/>
          <w:lang w:val="kk-KZ" w:eastAsia="ru-RU"/>
        </w:rPr>
      </w:pPr>
      <w:bookmarkStart w:id="0" w:name="z404"/>
      <w:r w:rsidRPr="00674723">
        <w:rPr>
          <w:color w:val="000000"/>
          <w:sz w:val="28"/>
          <w:szCs w:val="28"/>
          <w:lang w:val="kk-KZ"/>
        </w:rPr>
        <w:t>1.Тергеп-тексеру жүргізудің негізі</w:t>
      </w:r>
      <w:r w:rsidR="0026329B">
        <w:rPr>
          <w:color w:val="000000"/>
          <w:sz w:val="28"/>
          <w:szCs w:val="28"/>
          <w:lang w:val="kk-KZ"/>
        </w:rPr>
        <w:t>:</w:t>
      </w:r>
      <w:r w:rsidRPr="00674723">
        <w:rPr>
          <w:color w:val="000000"/>
          <w:sz w:val="28"/>
          <w:szCs w:val="28"/>
          <w:lang w:val="kk-KZ"/>
        </w:rPr>
        <w:t xml:space="preserve"> </w:t>
      </w:r>
      <w:r w:rsidRPr="00674723">
        <w:rPr>
          <w:b/>
          <w:sz w:val="28"/>
          <w:szCs w:val="28"/>
          <w:u w:val="single"/>
          <w:lang w:val="kk-KZ" w:eastAsia="ru-RU"/>
        </w:rPr>
        <w:t>«</w:t>
      </w:r>
      <w:r w:rsidR="00342B8F" w:rsidRPr="00342B8F">
        <w:rPr>
          <w:b/>
          <w:bCs/>
          <w:color w:val="000000"/>
          <w:sz w:val="28"/>
          <w:szCs w:val="28"/>
          <w:u w:val="single"/>
          <w:lang w:val="kk-KZ"/>
        </w:rPr>
        <w:t>Дене микозы</w:t>
      </w:r>
      <w:r w:rsidRPr="00674723">
        <w:rPr>
          <w:b/>
          <w:sz w:val="28"/>
          <w:szCs w:val="28"/>
          <w:u w:val="single"/>
          <w:lang w:val="kk-KZ" w:eastAsia="ru-RU"/>
        </w:rPr>
        <w:t xml:space="preserve">» </w:t>
      </w:r>
      <w:r w:rsidR="002C1DC9">
        <w:rPr>
          <w:b/>
          <w:sz w:val="28"/>
          <w:szCs w:val="28"/>
          <w:u w:val="single"/>
          <w:lang w:val="kk-KZ" w:eastAsia="ru-RU"/>
        </w:rPr>
        <w:t xml:space="preserve"> </w:t>
      </w:r>
      <w:r w:rsidR="0026329B">
        <w:rPr>
          <w:b/>
          <w:sz w:val="28"/>
          <w:szCs w:val="28"/>
          <w:u w:val="single"/>
          <w:lang w:val="kk-KZ" w:eastAsia="ru-RU"/>
        </w:rPr>
        <w:t xml:space="preserve">ауруын </w:t>
      </w:r>
      <w:r w:rsidR="00342B8F">
        <w:rPr>
          <w:b/>
          <w:sz w:val="28"/>
          <w:szCs w:val="28"/>
          <w:u w:val="single"/>
          <w:lang w:val="kk-KZ" w:eastAsia="ru-RU"/>
        </w:rPr>
        <w:t>тіркеу туралы 2026 жылғы 04.09</w:t>
      </w:r>
      <w:r w:rsidR="0026329B">
        <w:rPr>
          <w:b/>
          <w:sz w:val="28"/>
          <w:szCs w:val="28"/>
          <w:u w:val="single"/>
          <w:lang w:val="kk-KZ" w:eastAsia="ru-RU"/>
        </w:rPr>
        <w:t xml:space="preserve">. </w:t>
      </w:r>
      <w:r w:rsidR="00342B8F">
        <w:rPr>
          <w:b/>
          <w:color w:val="000000"/>
          <w:sz w:val="28"/>
          <w:szCs w:val="28"/>
          <w:u w:val="single"/>
          <w:lang w:val="kk-KZ"/>
        </w:rPr>
        <w:t>№25</w:t>
      </w:r>
      <w:r w:rsidRPr="00674723">
        <w:rPr>
          <w:b/>
          <w:color w:val="000000"/>
          <w:sz w:val="28"/>
          <w:szCs w:val="28"/>
          <w:u w:val="single"/>
          <w:lang w:val="kk-KZ"/>
        </w:rPr>
        <w:t xml:space="preserve"> шұғыл хабарлама;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5"/>
      <w:bookmarkEnd w:id="0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2632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2" w:name="z406"/>
      <w:bookmarkEnd w:id="1"/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342B8F">
        <w:rPr>
          <w:rFonts w:ascii="TimesNewRomanPSMT" w:hAnsi="TimesNewRomanPSMT" w:cs="TimesNewRomanPSMT"/>
          <w:b/>
          <w:bCs/>
          <w:sz w:val="28"/>
          <w:szCs w:val="28"/>
          <w:u w:val="single"/>
          <w:lang w:val="kk-KZ"/>
        </w:rPr>
        <w:t>Аққайың</w:t>
      </w:r>
      <w:r w:rsidR="00342B8F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C1DC9" w:rsidRPr="002C1DC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</w:t>
      </w:r>
      <w:r w:rsidR="002C1D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басқармасы» РММ;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2632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3" w:name="z407"/>
      <w:bookmarkEnd w:id="2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2632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_</w:t>
      </w:r>
      <w:r w:rsidR="00342B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«09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42B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қыркүйек</w:t>
      </w:r>
      <w:r w:rsidR="0026329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тен бастап 2026 жылғы</w:t>
      </w:r>
      <w:r w:rsidR="00342B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«22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қыркүйек</w:t>
      </w:r>
      <w:r w:rsidR="0026329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ті қоса алған аралықта</w:t>
      </w:r>
      <w:r w:rsidRPr="0067472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bookmarkStart w:id="4" w:name="z408"/>
      <w:bookmarkEnd w:id="3"/>
    </w:p>
    <w:p w:rsidR="00342B8F" w:rsidRPr="00342B8F" w:rsidRDefault="00674723" w:rsidP="00342B8F">
      <w:pPr>
        <w:pStyle w:val="11"/>
        <w:spacing w:after="0" w:line="100" w:lineRule="atLeast"/>
        <w:ind w:left="0"/>
        <w:jc w:val="both"/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color w:val="000000"/>
          <w:sz w:val="28"/>
          <w:szCs w:val="28"/>
          <w:lang w:val="kk-KZ"/>
        </w:rPr>
        <w:t xml:space="preserve">5. </w:t>
      </w:r>
      <w:r w:rsidRPr="00342B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r w:rsidRPr="002632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тұлғалар</w:t>
      </w:r>
      <w:bookmarkEnd w:id="4"/>
      <w:r w:rsidR="0026329B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:</w:t>
      </w:r>
      <w:r w:rsidRPr="00342B8F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 xml:space="preserve"> </w:t>
      </w:r>
      <w:r w:rsidR="0026329B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СҚО, Аққайың аудан</w:t>
      </w:r>
      <w:r w:rsidR="002632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ы, Смирново ауылы, 25 лет Целины</w:t>
      </w:r>
      <w:r w:rsidR="0026329B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көшесі, 55а мекенжайында орналасқан </w:t>
      </w:r>
      <w:r w:rsidR="0026329B">
        <w:rPr>
          <w:rFonts w:ascii="Times New Roman" w:hAnsi="Times New Roman" w:cs="Times New Roman"/>
          <w:b/>
          <w:sz w:val="28"/>
          <w:szCs w:val="24"/>
          <w:u w:val="single"/>
          <w:lang w:val="kk-KZ" w:eastAsia="ru-RU"/>
        </w:rPr>
        <w:t>«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2632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әкімдігінің денсаулық сақтау басқармасы КММ «Аққайың аудандық ауруханасы»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ШЖҚ КМК Аққайың аудандық емханасы</w:t>
      </w:r>
      <w:r w:rsidR="0026329B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342B8F" w:rsidRPr="00342B8F">
        <w:rPr>
          <w:rStyle w:val="fontstyle01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:rsidR="00674723" w:rsidRPr="0026329B" w:rsidRDefault="00674723" w:rsidP="002632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26329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6329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жоқ;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</w:t>
      </w:r>
      <w:r w:rsidR="0026329B">
        <w:rPr>
          <w:rFonts w:ascii="Times New Roman" w:hAnsi="Times New Roman" w:cs="Times New Roman"/>
          <w:color w:val="000000"/>
          <w:sz w:val="28"/>
          <w:szCs w:val="28"/>
          <w:lang w:val="kk-KZ"/>
        </w:rPr>
        <w:t>ялық саламаттылығы саласындағы</w:t>
      </w:r>
    </w:p>
    <w:p w:rsidR="00674723" w:rsidRPr="00674723" w:rsidRDefault="00674723" w:rsidP="0067472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6747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74723" w:rsidRPr="00674723" w:rsidRDefault="00674723" w:rsidP="00674723">
      <w:pPr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5" w:name="z415"/>
      <w:r w:rsidRPr="00674723">
        <w:rPr>
          <w:rFonts w:ascii="Times New Roman" w:hAnsi="Times New Roman" w:cs="Times New Roman"/>
          <w:color w:val="000000"/>
          <w:sz w:val="28"/>
          <w:szCs w:val="28"/>
          <w:lang w:val="kk-KZ"/>
        </w:rPr>
        <w:t>8. Қабылдан ғаншаралар</w:t>
      </w:r>
      <w:r w:rsidRPr="006747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Pr="00674723">
        <w:rPr>
          <w:rFonts w:ascii="Times New Roman" w:hAnsi="Times New Roman" w:cs="Times New Roman"/>
          <w:color w:val="1F1F1F"/>
          <w:sz w:val="28"/>
          <w:lang w:val="kk-KZ" w:eastAsia="ru-RU"/>
        </w:rPr>
        <w:t xml:space="preserve"> </w:t>
      </w:r>
      <w:bookmarkEnd w:id="5"/>
    </w:p>
    <w:p w:rsidR="0026329B" w:rsidRDefault="0026329B" w:rsidP="0026329B">
      <w:bookmarkStart w:id="6" w:name="_GoBack"/>
      <w:bookmarkEnd w:id="6"/>
    </w:p>
    <w:p w:rsidR="00CF6BA5" w:rsidRPr="00674723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674723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6329B"/>
    <w:rsid w:val="002A6F17"/>
    <w:rsid w:val="002C1DC9"/>
    <w:rsid w:val="002C608B"/>
    <w:rsid w:val="002C755B"/>
    <w:rsid w:val="002D4E62"/>
    <w:rsid w:val="002E4754"/>
    <w:rsid w:val="002F688A"/>
    <w:rsid w:val="003179DF"/>
    <w:rsid w:val="00342B8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74723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A15C22"/>
    <w:rsid w:val="00A34D7D"/>
    <w:rsid w:val="00A8648F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  <w:style w:type="character" w:customStyle="1" w:styleId="fontstyle01">
    <w:name w:val="fontstyle01"/>
    <w:rsid w:val="00342B8F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1">
    <w:name w:val="Абзац списка1"/>
    <w:basedOn w:val="a"/>
    <w:rsid w:val="00342B8F"/>
    <w:pPr>
      <w:suppressAutoHyphens/>
      <w:ind w:left="720"/>
    </w:pPr>
    <w:rPr>
      <w:rFonts w:ascii="Calibri" w:eastAsia="SimSun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674723"/>
    <w:rPr>
      <w:rFonts w:ascii="Times New Roman" w:eastAsia="Times New Roman" w:hAnsi="Times New Roman" w:cs="Times New Roman"/>
      <w:lang w:val="en-US"/>
    </w:rPr>
  </w:style>
  <w:style w:type="character" w:customStyle="1" w:styleId="anegp0gi0b9av8jahpyh">
    <w:name w:val="anegp0gi0b9av8jahpyh"/>
    <w:basedOn w:val="a0"/>
    <w:rsid w:val="002C1DC9"/>
  </w:style>
  <w:style w:type="character" w:customStyle="1" w:styleId="fontstyle01">
    <w:name w:val="fontstyle01"/>
    <w:rsid w:val="00342B8F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1">
    <w:name w:val="Абзац списка1"/>
    <w:basedOn w:val="a"/>
    <w:rsid w:val="00342B8F"/>
    <w:pPr>
      <w:suppressAutoHyphens/>
      <w:ind w:left="720"/>
    </w:pPr>
    <w:rPr>
      <w:rFonts w:ascii="Calibri" w:eastAsia="SimSun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</cp:revision>
  <dcterms:created xsi:type="dcterms:W3CDTF">2026-09-18T06:40:00Z</dcterms:created>
  <dcterms:modified xsi:type="dcterms:W3CDTF">2026-09-29T05:13:00Z</dcterms:modified>
</cp:coreProperties>
</file>