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977" w:rsidRPr="000C0977" w:rsidRDefault="000C0977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</w:t>
      </w:r>
    </w:p>
    <w:p w:rsidR="000C0977" w:rsidRPr="000C0977" w:rsidRDefault="000C0977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эпидемиологиялық</w:t>
      </w:r>
    </w:p>
    <w:p w:rsidR="000C0977" w:rsidRPr="000C0977" w:rsidRDefault="000C0977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саламаттығы саласындағы</w:t>
      </w:r>
    </w:p>
    <w:p w:rsidR="000C0977" w:rsidRPr="000C0977" w:rsidRDefault="000C0977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C0977">
        <w:rPr>
          <w:rFonts w:ascii="Times New Roman" w:hAnsi="Times New Roman" w:cs="Times New Roman"/>
          <w:sz w:val="28"/>
          <w:szCs w:val="28"/>
          <w:lang w:val="kk-KZ"/>
        </w:rPr>
        <w:t>тергеп-тексеру жүргізу</w:t>
      </w:r>
    </w:p>
    <w:p w:rsidR="0052480F" w:rsidRDefault="000C0977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BC63EF">
        <w:rPr>
          <w:rFonts w:ascii="Times New Roman" w:hAnsi="Times New Roman" w:cs="Times New Roman"/>
          <w:sz w:val="28"/>
          <w:szCs w:val="28"/>
          <w:lang w:val="kk-KZ"/>
        </w:rPr>
        <w:t>қағидаларына 7-қосымша</w:t>
      </w:r>
    </w:p>
    <w:p w:rsidR="00790CC3" w:rsidRDefault="00790CC3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90CC3" w:rsidRPr="00790CC3" w:rsidRDefault="00790CC3" w:rsidP="009E2B7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C0977" w:rsidRDefault="0052480F" w:rsidP="009E2B7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2480F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 нәтижелері туралы ақпарат</w:t>
      </w:r>
    </w:p>
    <w:p w:rsidR="009E2B79" w:rsidRDefault="009E2B79" w:rsidP="009E2B79">
      <w:pPr>
        <w:spacing w:after="0" w:line="276" w:lineRule="auto"/>
        <w:ind w:right="28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E2B79" w:rsidRDefault="009E2B79" w:rsidP="009E2B79">
      <w:pPr>
        <w:spacing w:after="0" w:line="276" w:lineRule="auto"/>
        <w:ind w:right="28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="000C0977" w:rsidRPr="009E2B79">
        <w:rPr>
          <w:rFonts w:ascii="Times New Roman" w:hAnsi="Times New Roman" w:cs="Times New Roman"/>
          <w:b/>
          <w:sz w:val="28"/>
          <w:szCs w:val="28"/>
          <w:lang w:val="kk-KZ"/>
        </w:rPr>
        <w:t>Тергеп-тексеру жүргізудің негізі</w:t>
      </w:r>
      <w:r w:rsidR="00717185" w:rsidRPr="009E2B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432BA" w:rsidRPr="009E2B79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717185" w:rsidRPr="009E2B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«қ</w:t>
      </w:r>
      <w:r w:rsidR="00CC5CED" w:rsidRPr="009E2B79">
        <w:rPr>
          <w:rFonts w:ascii="Times New Roman" w:hAnsi="Times New Roman" w:cs="Times New Roman"/>
          <w:sz w:val="28"/>
          <w:szCs w:val="28"/>
          <w:lang w:val="kk-KZ"/>
        </w:rPr>
        <w:t xml:space="preserve">ызылша» диагнозы бойынша </w:t>
      </w:r>
      <w:r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4F4727" w:rsidRPr="009E2B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1478" w:rsidRPr="009E2B79">
        <w:rPr>
          <w:rFonts w:ascii="Times New Roman" w:hAnsi="Times New Roman" w:cs="Times New Roman"/>
          <w:sz w:val="28"/>
          <w:szCs w:val="28"/>
          <w:lang w:val="kk-KZ"/>
        </w:rPr>
        <w:t xml:space="preserve">Жетісу </w:t>
      </w:r>
      <w:r w:rsidR="004F4727" w:rsidRPr="009E2B79">
        <w:rPr>
          <w:rFonts w:ascii="Times New Roman" w:hAnsi="Times New Roman" w:cs="Times New Roman"/>
          <w:sz w:val="28"/>
          <w:szCs w:val="28"/>
          <w:lang w:val="kk-KZ"/>
        </w:rPr>
        <w:t>ауд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анының СЭББ-нан келіп түскен №109/5 </w:t>
      </w:r>
      <w:r w:rsidR="004F4727" w:rsidRPr="009E2B79">
        <w:rPr>
          <w:rFonts w:ascii="Times New Roman" w:hAnsi="Times New Roman" w:cs="Times New Roman"/>
          <w:sz w:val="28"/>
          <w:szCs w:val="28"/>
          <w:lang w:val="kk-KZ"/>
        </w:rPr>
        <w:t>шұғыл хабарламасының тіркелуіне байланысты</w:t>
      </w:r>
      <w:r w:rsidR="00146D87" w:rsidRPr="009E2B7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E2B79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06CEA">
        <w:rPr>
          <w:rFonts w:ascii="Times New Roman" w:hAnsi="Times New Roman" w:cs="Times New Roman"/>
          <w:sz w:val="28"/>
          <w:szCs w:val="28"/>
          <w:lang w:val="kk-KZ"/>
        </w:rPr>
        <w:t xml:space="preserve">Алматы қаласының 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 xml:space="preserve">Түрксіб ауданы санитариялық-эпидемиологиялық 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>бақылау басқармасы</w:t>
      </w:r>
      <w:r w:rsidR="00041C1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E2B79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3. Тартылған сарапшылар (деректерді пайдалануға келісім)</w:t>
      </w:r>
      <w:r w:rsidR="009E2B79">
        <w:rPr>
          <w:rFonts w:ascii="Times New Roman" w:hAnsi="Times New Roman" w:cs="Times New Roman"/>
          <w:sz w:val="28"/>
          <w:szCs w:val="28"/>
          <w:lang w:val="kk-KZ"/>
        </w:rPr>
        <w:t xml:space="preserve"> - талап етілмейді.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E2B79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64BDD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40596">
        <w:rPr>
          <w:rFonts w:ascii="Times New Roman" w:hAnsi="Times New Roman" w:cs="Times New Roman"/>
          <w:sz w:val="28"/>
          <w:szCs w:val="28"/>
          <w:lang w:val="kk-KZ"/>
        </w:rPr>
        <w:t>07.09</w:t>
      </w:r>
      <w:r w:rsidR="008F20B5">
        <w:rPr>
          <w:rFonts w:ascii="Times New Roman" w:hAnsi="Times New Roman" w:cs="Times New Roman"/>
          <w:sz w:val="28"/>
          <w:szCs w:val="28"/>
          <w:lang w:val="kk-KZ"/>
        </w:rPr>
        <w:t>.2026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D3FE9">
        <w:rPr>
          <w:rFonts w:ascii="Times New Roman" w:hAnsi="Times New Roman" w:cs="Times New Roman"/>
          <w:sz w:val="28"/>
          <w:szCs w:val="28"/>
          <w:lang w:val="kk-KZ"/>
        </w:rPr>
        <w:t xml:space="preserve">ж. бастап </w:t>
      </w:r>
      <w:r w:rsidR="00640596">
        <w:rPr>
          <w:rFonts w:ascii="Times New Roman" w:hAnsi="Times New Roman" w:cs="Times New Roman"/>
          <w:sz w:val="28"/>
          <w:szCs w:val="28"/>
          <w:lang w:val="kk-KZ"/>
        </w:rPr>
        <w:t>05.10</w:t>
      </w:r>
      <w:r w:rsidR="00B64BDD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144AA7">
        <w:rPr>
          <w:rFonts w:ascii="Times New Roman" w:hAnsi="Times New Roman" w:cs="Times New Roman"/>
          <w:sz w:val="28"/>
          <w:szCs w:val="28"/>
          <w:lang w:val="kk-KZ"/>
        </w:rPr>
        <w:t>2026</w:t>
      </w:r>
      <w:r w:rsidR="007171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>ж. дейін</w:t>
      </w:r>
      <w:r w:rsidR="00041C1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E2B79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 w:rsidR="009E2B79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9E2B79" w:rsidRPr="00FD609D">
        <w:rPr>
          <w:rFonts w:ascii="Times New Roman" w:hAnsi="Times New Roman" w:cs="Times New Roman"/>
          <w:sz w:val="28"/>
          <w:szCs w:val="28"/>
          <w:lang w:val="kk-KZ"/>
        </w:rPr>
        <w:t xml:space="preserve">Алматы қаласы </w:t>
      </w:r>
      <w:r w:rsidR="009E2B79">
        <w:rPr>
          <w:rFonts w:ascii="Times New Roman" w:hAnsi="Times New Roman" w:cs="Times New Roman"/>
          <w:sz w:val="28"/>
          <w:szCs w:val="28"/>
          <w:lang w:val="kk-KZ"/>
        </w:rPr>
        <w:t>Қоғамдық денсаулық сақтау басқармасының</w:t>
      </w:r>
      <w:r w:rsidR="009E2B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r w:rsidR="00640596">
        <w:rPr>
          <w:rFonts w:ascii="Times New Roman" w:hAnsi="Times New Roman" w:cs="Times New Roman"/>
          <w:sz w:val="28"/>
          <w:szCs w:val="28"/>
          <w:lang w:val="kk-KZ"/>
        </w:rPr>
        <w:t>«№19</w:t>
      </w:r>
      <w:r w:rsidR="001820DB">
        <w:rPr>
          <w:rFonts w:ascii="Times New Roman" w:hAnsi="Times New Roman" w:cs="Times New Roman"/>
          <w:sz w:val="28"/>
          <w:szCs w:val="28"/>
          <w:lang w:val="kk-KZ"/>
        </w:rPr>
        <w:t xml:space="preserve"> қалалық емхана</w:t>
      </w:r>
      <w:r w:rsidR="009E2B79">
        <w:rPr>
          <w:rFonts w:ascii="Times New Roman" w:hAnsi="Times New Roman" w:cs="Times New Roman"/>
          <w:sz w:val="28"/>
          <w:szCs w:val="28"/>
          <w:lang w:val="kk-KZ"/>
        </w:rPr>
        <w:t>»</w:t>
      </w:r>
      <w:bookmarkEnd w:id="0"/>
      <w:r w:rsidR="009E2B79">
        <w:rPr>
          <w:rFonts w:ascii="Times New Roman" w:hAnsi="Times New Roman" w:cs="Times New Roman"/>
          <w:sz w:val="28"/>
          <w:szCs w:val="28"/>
          <w:lang w:val="kk-KZ"/>
        </w:rPr>
        <w:t xml:space="preserve"> ШЖҚ КМК.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E2B79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6. Халықтың санитариялық-эпидемиологиялық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Pr="006C09A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87E0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90CC3">
        <w:rPr>
          <w:lang w:val="kk-KZ"/>
        </w:rPr>
        <w:t xml:space="preserve"> </w:t>
      </w:r>
      <w:r w:rsidR="00035DC2" w:rsidRPr="00035DC2">
        <w:rPr>
          <w:rFonts w:ascii="Times New Roman" w:hAnsi="Times New Roman" w:cs="Times New Roman"/>
          <w:sz w:val="28"/>
          <w:szCs w:val="28"/>
          <w:lang w:val="kk-KZ"/>
        </w:rPr>
        <w:t>бұзушылықтар анықталмады.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E2B79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790CC3" w:rsidRPr="00035DC2">
        <w:rPr>
          <w:rFonts w:ascii="Times New Roman" w:hAnsi="Times New Roman" w:cs="Times New Roman"/>
          <w:sz w:val="28"/>
          <w:szCs w:val="28"/>
          <w:lang w:val="kk-KZ"/>
        </w:rPr>
        <w:t>бұзушылықтар анықталмады.</w:t>
      </w:r>
    </w:p>
    <w:p w:rsidR="009E2B79" w:rsidRDefault="009E2B79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57BB2" w:rsidRPr="00D743CF" w:rsidRDefault="000C0977" w:rsidP="009E2B79">
      <w:pPr>
        <w:spacing w:after="0" w:line="276" w:lineRule="auto"/>
        <w:ind w:left="-284" w:right="283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09A7">
        <w:rPr>
          <w:rFonts w:ascii="Times New Roman" w:hAnsi="Times New Roman" w:cs="Times New Roman"/>
          <w:b/>
          <w:sz w:val="28"/>
          <w:szCs w:val="28"/>
          <w:lang w:val="kk-KZ"/>
        </w:rPr>
        <w:t>8. Қабылданған шаралар</w:t>
      </w:r>
      <w:r w:rsidR="00790CC3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790CC3" w:rsidRPr="00035DC2">
        <w:rPr>
          <w:rFonts w:ascii="Times New Roman" w:hAnsi="Times New Roman" w:cs="Times New Roman"/>
          <w:sz w:val="28"/>
          <w:szCs w:val="28"/>
          <w:lang w:val="kk-KZ"/>
        </w:rPr>
        <w:t>бұзушылықтар анықталмады.</w:t>
      </w:r>
    </w:p>
    <w:sectPr w:rsidR="00D57BB2" w:rsidRPr="00D743C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527" w:rsidRDefault="00800527" w:rsidP="000C0977">
      <w:pPr>
        <w:spacing w:after="0" w:line="240" w:lineRule="auto"/>
      </w:pPr>
      <w:r>
        <w:separator/>
      </w:r>
    </w:p>
  </w:endnote>
  <w:endnote w:type="continuationSeparator" w:id="0">
    <w:p w:rsidR="00800527" w:rsidRDefault="00800527" w:rsidP="000C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527" w:rsidRDefault="00800527" w:rsidP="000C0977">
      <w:pPr>
        <w:spacing w:after="0" w:line="240" w:lineRule="auto"/>
      </w:pPr>
      <w:r>
        <w:separator/>
      </w:r>
    </w:p>
  </w:footnote>
  <w:footnote w:type="continuationSeparator" w:id="0">
    <w:p w:rsidR="00800527" w:rsidRDefault="00800527" w:rsidP="000C0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800527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-эпидемиологического контроля Турксиб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Жүнісәлі Н.Б."/>
          <w10:wrap anchorx="margin" anchory="margin"/>
        </v:shape>
      </w:pict>
    </w:r>
  </w:p>
  <w:p w:rsidR="003D52A9" w:rsidRDefault="00800527">
    <w:pPr>
      <w:pStyle w:val="a3"/>
    </w:pPr>
    <w:r>
      <w:rPr>
        <w:noProof/>
      </w:rPr>
      <w:pict>
        <v:shape id="_x0000_s2051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3E56E5"/>
    <w:multiLevelType w:val="hybridMultilevel"/>
    <w:tmpl w:val="772C6BD8"/>
    <w:lvl w:ilvl="0" w:tplc="A3D24A9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42B"/>
    <w:rsid w:val="00023DDF"/>
    <w:rsid w:val="00035DC2"/>
    <w:rsid w:val="00041C14"/>
    <w:rsid w:val="000C0977"/>
    <w:rsid w:val="000E696C"/>
    <w:rsid w:val="0010552A"/>
    <w:rsid w:val="00132FB2"/>
    <w:rsid w:val="00144AA7"/>
    <w:rsid w:val="00146D87"/>
    <w:rsid w:val="001517E7"/>
    <w:rsid w:val="00156186"/>
    <w:rsid w:val="001820DB"/>
    <w:rsid w:val="00195C27"/>
    <w:rsid w:val="00196DD8"/>
    <w:rsid w:val="001F1822"/>
    <w:rsid w:val="002C30CF"/>
    <w:rsid w:val="002D5A02"/>
    <w:rsid w:val="0035131B"/>
    <w:rsid w:val="0036142B"/>
    <w:rsid w:val="003F4447"/>
    <w:rsid w:val="00451024"/>
    <w:rsid w:val="004538DA"/>
    <w:rsid w:val="0046460A"/>
    <w:rsid w:val="004F4727"/>
    <w:rsid w:val="004F65DC"/>
    <w:rsid w:val="00523FE2"/>
    <w:rsid w:val="0052480F"/>
    <w:rsid w:val="005432BA"/>
    <w:rsid w:val="005619D1"/>
    <w:rsid w:val="005834F1"/>
    <w:rsid w:val="005A0A42"/>
    <w:rsid w:val="005F5D4B"/>
    <w:rsid w:val="00640596"/>
    <w:rsid w:val="00674734"/>
    <w:rsid w:val="006C232E"/>
    <w:rsid w:val="006D3B0A"/>
    <w:rsid w:val="006D3FE9"/>
    <w:rsid w:val="00717185"/>
    <w:rsid w:val="00774F19"/>
    <w:rsid w:val="00790CC3"/>
    <w:rsid w:val="007C653C"/>
    <w:rsid w:val="00800527"/>
    <w:rsid w:val="00846979"/>
    <w:rsid w:val="008F20B5"/>
    <w:rsid w:val="009E2B79"/>
    <w:rsid w:val="009F1B2C"/>
    <w:rsid w:val="00A32072"/>
    <w:rsid w:val="00A87E05"/>
    <w:rsid w:val="00AA1AB3"/>
    <w:rsid w:val="00B2089A"/>
    <w:rsid w:val="00B64BDD"/>
    <w:rsid w:val="00B971A5"/>
    <w:rsid w:val="00BC63EF"/>
    <w:rsid w:val="00C06CEA"/>
    <w:rsid w:val="00C339DF"/>
    <w:rsid w:val="00C87AF0"/>
    <w:rsid w:val="00CC5CED"/>
    <w:rsid w:val="00CD1C53"/>
    <w:rsid w:val="00CD25CD"/>
    <w:rsid w:val="00CF2967"/>
    <w:rsid w:val="00D274C5"/>
    <w:rsid w:val="00D57BB2"/>
    <w:rsid w:val="00D743CF"/>
    <w:rsid w:val="00DB1478"/>
    <w:rsid w:val="00DC0761"/>
    <w:rsid w:val="00DD142B"/>
    <w:rsid w:val="00DD73F4"/>
    <w:rsid w:val="00DE71E5"/>
    <w:rsid w:val="00E02CE1"/>
    <w:rsid w:val="00E57A0E"/>
    <w:rsid w:val="00E909E1"/>
    <w:rsid w:val="00EA4DE1"/>
    <w:rsid w:val="00EC1E85"/>
    <w:rsid w:val="00F07C10"/>
    <w:rsid w:val="00F24D64"/>
    <w:rsid w:val="00F864AC"/>
    <w:rsid w:val="00F8757B"/>
    <w:rsid w:val="00FA0321"/>
    <w:rsid w:val="00FD609D"/>
    <w:rsid w:val="00FE0BD1"/>
    <w:rsid w:val="00FF1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4E3C780-BCBE-4204-91AC-12DF210FD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0977"/>
  </w:style>
  <w:style w:type="paragraph" w:styleId="a5">
    <w:name w:val="footer"/>
    <w:basedOn w:val="a"/>
    <w:link w:val="a6"/>
    <w:uiPriority w:val="99"/>
    <w:unhideWhenUsed/>
    <w:rsid w:val="000C0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C0977"/>
  </w:style>
  <w:style w:type="paragraph" w:styleId="a7">
    <w:name w:val="List Paragraph"/>
    <w:basedOn w:val="a"/>
    <w:uiPriority w:val="34"/>
    <w:qFormat/>
    <w:rsid w:val="00790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IISuser</cp:lastModifiedBy>
  <cp:revision>50</cp:revision>
  <dcterms:created xsi:type="dcterms:W3CDTF">2025-02-10T10:32:00Z</dcterms:created>
  <dcterms:modified xsi:type="dcterms:W3CDTF">2026-11-02T07:11:00Z</dcterms:modified>
</cp:coreProperties>
</file>