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462999" w14:textId="77777777" w:rsidR="00C8415A" w:rsidRPr="00C8415A" w:rsidRDefault="00C8415A" w:rsidP="00C8415A">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8415A">
        <w:rPr>
          <w:rFonts w:ascii="Times New Roman" w:eastAsia="Times New Roman" w:hAnsi="Times New Roman" w:cs="Times New Roman"/>
          <w:b/>
          <w:bCs/>
          <w:sz w:val="24"/>
          <w:szCs w:val="24"/>
          <w:lang w:eastAsia="ru-RU"/>
        </w:rPr>
        <w:t>Кәсіпкерлерді</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әлеуметтік</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кәсіпкерлік</w:t>
      </w:r>
      <w:proofErr w:type="spellEnd"/>
      <w:r w:rsidRPr="00C8415A">
        <w:rPr>
          <w:rFonts w:ascii="Times New Roman" w:eastAsia="Times New Roman" w:hAnsi="Times New Roman" w:cs="Times New Roman"/>
          <w:b/>
          <w:bCs/>
          <w:sz w:val="24"/>
          <w:szCs w:val="24"/>
          <w:lang w:eastAsia="ru-RU"/>
        </w:rPr>
        <w:t>  </w:t>
      </w:r>
      <w:proofErr w:type="spellStart"/>
      <w:r w:rsidRPr="00C8415A">
        <w:rPr>
          <w:rFonts w:ascii="Times New Roman" w:eastAsia="Times New Roman" w:hAnsi="Times New Roman" w:cs="Times New Roman"/>
          <w:b/>
          <w:bCs/>
          <w:sz w:val="24"/>
          <w:szCs w:val="24"/>
          <w:lang w:eastAsia="ru-RU"/>
        </w:rPr>
        <w:t>субъектілерінің</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тізіліміне</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енгізу</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бойынша</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өтініштерді</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қабылдаудың</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басталғаны</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туралы</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хабарландыру</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20"/>
        <w:gridCol w:w="5715"/>
      </w:tblGrid>
      <w:tr w:rsidR="00C8415A" w:rsidRPr="00C8415A" w14:paraId="0BC4D945" w14:textId="77777777" w:rsidTr="00C8415A">
        <w:trPr>
          <w:tblCellSpacing w:w="15" w:type="dxa"/>
        </w:trPr>
        <w:tc>
          <w:tcPr>
            <w:tcW w:w="3675" w:type="dxa"/>
            <w:vAlign w:val="center"/>
            <w:hideMark/>
          </w:tcPr>
          <w:p w14:paraId="67359199" w14:textId="531D3D9E" w:rsidR="00C8415A" w:rsidRPr="00C8415A" w:rsidRDefault="00C8415A" w:rsidP="0017213E">
            <w:pPr>
              <w:spacing w:after="0" w:line="240" w:lineRule="auto"/>
              <w:rPr>
                <w:rFonts w:ascii="Times New Roman" w:eastAsia="Times New Roman" w:hAnsi="Times New Roman" w:cs="Times New Roman"/>
                <w:sz w:val="24"/>
                <w:szCs w:val="24"/>
                <w:lang w:eastAsia="ru-RU"/>
              </w:rPr>
            </w:pPr>
            <w:r w:rsidRPr="00C8415A">
              <w:rPr>
                <w:rFonts w:ascii="Times New Roman" w:eastAsia="Times New Roman" w:hAnsi="Times New Roman" w:cs="Times New Roman"/>
                <w:b/>
                <w:bCs/>
                <w:sz w:val="24"/>
                <w:szCs w:val="24"/>
                <w:lang w:eastAsia="ru-RU"/>
              </w:rPr>
              <w:t> </w:t>
            </w:r>
            <w:bookmarkStart w:id="0" w:name="_GoBack"/>
            <w:bookmarkEnd w:id="0"/>
            <w:proofErr w:type="spellStart"/>
            <w:r w:rsidRPr="00C8415A">
              <w:rPr>
                <w:rFonts w:ascii="Times New Roman" w:eastAsia="Times New Roman" w:hAnsi="Times New Roman" w:cs="Times New Roman"/>
                <w:b/>
                <w:bCs/>
                <w:sz w:val="24"/>
                <w:szCs w:val="24"/>
                <w:lang w:eastAsia="ru-RU"/>
              </w:rPr>
              <w:t>Ұйымдастырушы</w:t>
            </w:r>
            <w:proofErr w:type="spellEnd"/>
            <w:r w:rsidRPr="00C8415A">
              <w:rPr>
                <w:rFonts w:ascii="Times New Roman" w:eastAsia="Times New Roman" w:hAnsi="Times New Roman" w:cs="Times New Roman"/>
                <w:b/>
                <w:bCs/>
                <w:sz w:val="24"/>
                <w:szCs w:val="24"/>
                <w:lang w:eastAsia="ru-RU"/>
              </w:rPr>
              <w:t>:</w:t>
            </w:r>
          </w:p>
        </w:tc>
        <w:tc>
          <w:tcPr>
            <w:tcW w:w="5670" w:type="dxa"/>
            <w:vAlign w:val="center"/>
            <w:hideMark/>
          </w:tcPr>
          <w:p w14:paraId="0D1F7B2B" w14:textId="77777777" w:rsidR="00C8415A" w:rsidRPr="00C8415A" w:rsidRDefault="00C8415A" w:rsidP="0024537F">
            <w:pPr>
              <w:spacing w:after="0" w:line="240" w:lineRule="auto"/>
              <w:rPr>
                <w:rFonts w:ascii="Times New Roman" w:eastAsia="Times New Roman" w:hAnsi="Times New Roman" w:cs="Times New Roman"/>
                <w:sz w:val="24"/>
                <w:szCs w:val="24"/>
                <w:lang w:eastAsia="ru-RU"/>
              </w:rPr>
            </w:pPr>
            <w:r w:rsidRPr="00C8415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Ақмола облысының кәсіпкерлік және </w:t>
            </w:r>
            <w:r w:rsidR="0024537F">
              <w:rPr>
                <w:rFonts w:ascii="Times New Roman" w:eastAsia="Times New Roman" w:hAnsi="Times New Roman" w:cs="Times New Roman"/>
                <w:sz w:val="24"/>
                <w:szCs w:val="24"/>
                <w:lang w:val="kk-KZ" w:eastAsia="ru-RU"/>
              </w:rPr>
              <w:t>өнеркәсіп</w:t>
            </w:r>
            <w:r w:rsidRPr="00C8415A">
              <w:rPr>
                <w:rFonts w:ascii="Times New Roman" w:eastAsia="Times New Roman" w:hAnsi="Times New Roman" w:cs="Times New Roman"/>
                <w:sz w:val="24"/>
                <w:szCs w:val="24"/>
                <w:lang w:eastAsia="ru-RU"/>
              </w:rPr>
              <w:t xml:space="preserve"> </w:t>
            </w:r>
            <w:proofErr w:type="spellStart"/>
            <w:r w:rsidRPr="00C8415A">
              <w:rPr>
                <w:rFonts w:ascii="Times New Roman" w:eastAsia="Times New Roman" w:hAnsi="Times New Roman" w:cs="Times New Roman"/>
                <w:sz w:val="24"/>
                <w:szCs w:val="24"/>
                <w:lang w:eastAsia="ru-RU"/>
              </w:rPr>
              <w:t>басқармасы</w:t>
            </w:r>
            <w:proofErr w:type="spellEnd"/>
            <w:r w:rsidRPr="00C8415A">
              <w:rPr>
                <w:rFonts w:ascii="Times New Roman" w:eastAsia="Times New Roman" w:hAnsi="Times New Roman" w:cs="Times New Roman"/>
                <w:sz w:val="24"/>
                <w:szCs w:val="24"/>
                <w:lang w:eastAsia="ru-RU"/>
              </w:rPr>
              <w:t>» ММ</w:t>
            </w:r>
          </w:p>
        </w:tc>
      </w:tr>
      <w:tr w:rsidR="00C8415A" w:rsidRPr="00C8415A" w14:paraId="36E58615" w14:textId="77777777" w:rsidTr="00C8415A">
        <w:trPr>
          <w:tblCellSpacing w:w="15" w:type="dxa"/>
        </w:trPr>
        <w:tc>
          <w:tcPr>
            <w:tcW w:w="3675" w:type="dxa"/>
            <w:vAlign w:val="center"/>
            <w:hideMark/>
          </w:tcPr>
          <w:p w14:paraId="19CFEBD5" w14:textId="77777777" w:rsidR="00C8415A" w:rsidRPr="00C8415A" w:rsidRDefault="00C8415A" w:rsidP="0017213E">
            <w:pPr>
              <w:spacing w:after="0" w:line="240" w:lineRule="auto"/>
              <w:rPr>
                <w:rFonts w:ascii="Times New Roman" w:eastAsia="Times New Roman" w:hAnsi="Times New Roman" w:cs="Times New Roman"/>
                <w:sz w:val="24"/>
                <w:szCs w:val="24"/>
                <w:lang w:eastAsia="ru-RU"/>
              </w:rPr>
            </w:pPr>
            <w:proofErr w:type="spellStart"/>
            <w:r w:rsidRPr="00C8415A">
              <w:rPr>
                <w:rFonts w:ascii="Times New Roman" w:eastAsia="Times New Roman" w:hAnsi="Times New Roman" w:cs="Times New Roman"/>
                <w:b/>
                <w:bCs/>
                <w:sz w:val="24"/>
                <w:szCs w:val="24"/>
                <w:lang w:eastAsia="ru-RU"/>
              </w:rPr>
              <w:t>Орналасқан</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жері</w:t>
            </w:r>
            <w:proofErr w:type="spellEnd"/>
            <w:r w:rsidRPr="00C8415A">
              <w:rPr>
                <w:rFonts w:ascii="Times New Roman" w:eastAsia="Times New Roman" w:hAnsi="Times New Roman" w:cs="Times New Roman"/>
                <w:b/>
                <w:bCs/>
                <w:sz w:val="24"/>
                <w:szCs w:val="24"/>
                <w:lang w:eastAsia="ru-RU"/>
              </w:rPr>
              <w:t>:</w:t>
            </w:r>
          </w:p>
        </w:tc>
        <w:tc>
          <w:tcPr>
            <w:tcW w:w="5670" w:type="dxa"/>
            <w:vAlign w:val="center"/>
            <w:hideMark/>
          </w:tcPr>
          <w:p w14:paraId="589713F5" w14:textId="462129F5" w:rsidR="00C8415A" w:rsidRPr="004A1C6D" w:rsidRDefault="00C8415A" w:rsidP="0017213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Ақмола облысы, Көкшетау</w:t>
            </w:r>
            <w:r w:rsidRPr="00C8415A">
              <w:rPr>
                <w:rFonts w:ascii="Times New Roman" w:eastAsia="Times New Roman" w:hAnsi="Times New Roman" w:cs="Times New Roman"/>
                <w:sz w:val="24"/>
                <w:szCs w:val="24"/>
                <w:lang w:eastAsia="ru-RU"/>
              </w:rPr>
              <w:t xml:space="preserve"> </w:t>
            </w:r>
            <w:proofErr w:type="spellStart"/>
            <w:r w:rsidRPr="00C8415A">
              <w:rPr>
                <w:rFonts w:ascii="Times New Roman" w:eastAsia="Times New Roman" w:hAnsi="Times New Roman" w:cs="Times New Roman"/>
                <w:sz w:val="24"/>
                <w:szCs w:val="24"/>
                <w:lang w:eastAsia="ru-RU"/>
              </w:rPr>
              <w:t>қаласы</w:t>
            </w:r>
            <w:proofErr w:type="spellEnd"/>
            <w:r w:rsidRPr="00C841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Абай </w:t>
            </w:r>
            <w:r>
              <w:rPr>
                <w:rFonts w:ascii="Times New Roman" w:eastAsia="Times New Roman" w:hAnsi="Times New Roman" w:cs="Times New Roman"/>
                <w:sz w:val="24"/>
                <w:szCs w:val="24"/>
                <w:lang w:eastAsia="ru-RU"/>
              </w:rPr>
              <w:t>к-</w:t>
            </w:r>
            <w:proofErr w:type="spellStart"/>
            <w:r>
              <w:rPr>
                <w:rFonts w:ascii="Times New Roman" w:eastAsia="Times New Roman" w:hAnsi="Times New Roman" w:cs="Times New Roman"/>
                <w:sz w:val="24"/>
                <w:szCs w:val="24"/>
                <w:lang w:eastAsia="ru-RU"/>
              </w:rPr>
              <w:t>сі</w:t>
            </w:r>
            <w:proofErr w:type="spellEnd"/>
            <w:r>
              <w:rPr>
                <w:rFonts w:ascii="Times New Roman" w:eastAsia="Times New Roman" w:hAnsi="Times New Roman" w:cs="Times New Roman"/>
                <w:sz w:val="24"/>
                <w:szCs w:val="24"/>
                <w:lang w:eastAsia="ru-RU"/>
              </w:rPr>
              <w:t xml:space="preserve"> 96</w:t>
            </w:r>
            <w:r w:rsidRPr="00C841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404</w:t>
            </w:r>
            <w:r w:rsidRPr="00C8415A">
              <w:rPr>
                <w:rFonts w:ascii="Times New Roman" w:eastAsia="Times New Roman" w:hAnsi="Times New Roman" w:cs="Times New Roman"/>
                <w:sz w:val="24"/>
                <w:szCs w:val="24"/>
                <w:lang w:eastAsia="ru-RU"/>
              </w:rPr>
              <w:t xml:space="preserve"> кабинет</w:t>
            </w:r>
          </w:p>
        </w:tc>
      </w:tr>
      <w:tr w:rsidR="00C8415A" w:rsidRPr="00C8415A" w14:paraId="07F4D959" w14:textId="77777777" w:rsidTr="00C8415A">
        <w:trPr>
          <w:tblCellSpacing w:w="15" w:type="dxa"/>
        </w:trPr>
        <w:tc>
          <w:tcPr>
            <w:tcW w:w="3675" w:type="dxa"/>
            <w:vAlign w:val="center"/>
            <w:hideMark/>
          </w:tcPr>
          <w:p w14:paraId="1E559292" w14:textId="77777777" w:rsidR="00C8415A" w:rsidRPr="00C8415A" w:rsidRDefault="00C8415A" w:rsidP="0017213E">
            <w:pPr>
              <w:spacing w:after="0" w:line="240" w:lineRule="auto"/>
              <w:rPr>
                <w:rFonts w:ascii="Times New Roman" w:eastAsia="Times New Roman" w:hAnsi="Times New Roman" w:cs="Times New Roman"/>
                <w:sz w:val="24"/>
                <w:szCs w:val="24"/>
                <w:lang w:eastAsia="ru-RU"/>
              </w:rPr>
            </w:pPr>
            <w:proofErr w:type="spellStart"/>
            <w:r w:rsidRPr="00C8415A">
              <w:rPr>
                <w:rFonts w:ascii="Times New Roman" w:eastAsia="Times New Roman" w:hAnsi="Times New Roman" w:cs="Times New Roman"/>
                <w:b/>
                <w:bCs/>
                <w:sz w:val="24"/>
                <w:szCs w:val="24"/>
                <w:lang w:eastAsia="ru-RU"/>
              </w:rPr>
              <w:t>Байланыс</w:t>
            </w:r>
            <w:proofErr w:type="spellEnd"/>
            <w:r w:rsidRPr="00C8415A">
              <w:rPr>
                <w:rFonts w:ascii="Times New Roman" w:eastAsia="Times New Roman" w:hAnsi="Times New Roman" w:cs="Times New Roman"/>
                <w:b/>
                <w:bCs/>
                <w:sz w:val="24"/>
                <w:szCs w:val="24"/>
                <w:lang w:eastAsia="ru-RU"/>
              </w:rPr>
              <w:t xml:space="preserve"> телефоны:</w:t>
            </w:r>
          </w:p>
        </w:tc>
        <w:tc>
          <w:tcPr>
            <w:tcW w:w="5670" w:type="dxa"/>
            <w:vAlign w:val="center"/>
            <w:hideMark/>
          </w:tcPr>
          <w:p w14:paraId="53E4B4B1" w14:textId="37A0F19F" w:rsidR="00C8415A" w:rsidRPr="00C8415A" w:rsidRDefault="004C5F68" w:rsidP="004C5F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87162-24-00-15, 87162-24-00-</w:t>
            </w:r>
            <w:r w:rsidR="007974CD">
              <w:rPr>
                <w:rFonts w:ascii="Times New Roman" w:eastAsia="Times New Roman" w:hAnsi="Times New Roman" w:cs="Times New Roman"/>
                <w:sz w:val="24"/>
                <w:szCs w:val="24"/>
                <w:lang w:val="kk-KZ" w:eastAsia="ru-RU"/>
              </w:rPr>
              <w:t>13</w:t>
            </w:r>
            <w:r w:rsidR="00B26B6F">
              <w:rPr>
                <w:rFonts w:ascii="Times New Roman" w:eastAsia="Times New Roman" w:hAnsi="Times New Roman" w:cs="Times New Roman"/>
                <w:sz w:val="24"/>
                <w:szCs w:val="24"/>
                <w:lang w:val="kk-KZ" w:eastAsia="ru-RU"/>
              </w:rPr>
              <w:t>, 87162-24-00-08.</w:t>
            </w:r>
          </w:p>
        </w:tc>
      </w:tr>
      <w:tr w:rsidR="00C8415A" w:rsidRPr="00C8415A" w14:paraId="64610183" w14:textId="77777777" w:rsidTr="00C8415A">
        <w:trPr>
          <w:tblCellSpacing w:w="15" w:type="dxa"/>
        </w:trPr>
        <w:tc>
          <w:tcPr>
            <w:tcW w:w="3675" w:type="dxa"/>
            <w:vAlign w:val="center"/>
            <w:hideMark/>
          </w:tcPr>
          <w:p w14:paraId="5742E626" w14:textId="77777777" w:rsidR="00C8415A" w:rsidRPr="00C8415A" w:rsidRDefault="00C8415A" w:rsidP="0017213E">
            <w:pPr>
              <w:spacing w:after="0" w:line="240" w:lineRule="auto"/>
              <w:rPr>
                <w:rFonts w:ascii="Times New Roman" w:eastAsia="Times New Roman" w:hAnsi="Times New Roman" w:cs="Times New Roman"/>
                <w:sz w:val="24"/>
                <w:szCs w:val="24"/>
                <w:lang w:eastAsia="ru-RU"/>
              </w:rPr>
            </w:pPr>
            <w:proofErr w:type="spellStart"/>
            <w:r w:rsidRPr="00C8415A">
              <w:rPr>
                <w:rFonts w:ascii="Times New Roman" w:eastAsia="Times New Roman" w:hAnsi="Times New Roman" w:cs="Times New Roman"/>
                <w:b/>
                <w:bCs/>
                <w:sz w:val="24"/>
                <w:szCs w:val="24"/>
                <w:lang w:eastAsia="ru-RU"/>
              </w:rPr>
              <w:t>Өтінімдерді</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қабылдау</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нысанасы</w:t>
            </w:r>
            <w:proofErr w:type="spellEnd"/>
            <w:r w:rsidRPr="00C8415A">
              <w:rPr>
                <w:rFonts w:ascii="Times New Roman" w:eastAsia="Times New Roman" w:hAnsi="Times New Roman" w:cs="Times New Roman"/>
                <w:b/>
                <w:bCs/>
                <w:sz w:val="24"/>
                <w:szCs w:val="24"/>
                <w:lang w:eastAsia="ru-RU"/>
              </w:rPr>
              <w:t>:</w:t>
            </w:r>
          </w:p>
        </w:tc>
        <w:tc>
          <w:tcPr>
            <w:tcW w:w="5670" w:type="dxa"/>
            <w:vAlign w:val="center"/>
            <w:hideMark/>
          </w:tcPr>
          <w:p w14:paraId="3C843033" w14:textId="3AE44966" w:rsidR="00C8415A" w:rsidRDefault="003A019F" w:rsidP="003A019F">
            <w:pPr>
              <w:spacing w:after="0" w:line="240" w:lineRule="auto"/>
              <w:rPr>
                <w:rFonts w:ascii="Times New Roman" w:eastAsia="Times New Roman" w:hAnsi="Times New Roman" w:cs="Times New Roman"/>
                <w:sz w:val="24"/>
                <w:szCs w:val="24"/>
                <w:lang w:eastAsia="ru-RU"/>
              </w:rPr>
            </w:pPr>
            <w:proofErr w:type="spellStart"/>
            <w:r w:rsidRPr="003A019F">
              <w:rPr>
                <w:rFonts w:ascii="Times New Roman" w:eastAsia="Times New Roman" w:hAnsi="Times New Roman" w:cs="Times New Roman"/>
                <w:sz w:val="24"/>
                <w:szCs w:val="24"/>
                <w:lang w:eastAsia="ru-RU"/>
              </w:rPr>
              <w:t>Әлеуметтік</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кәсіпкерлік</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субъектілерінің</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тізіліміне</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Қазақстан</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Республикасы</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Ұлттық</w:t>
            </w:r>
            <w:proofErr w:type="spellEnd"/>
            <w:r w:rsidRPr="003A019F">
              <w:rPr>
                <w:rFonts w:ascii="Times New Roman" w:eastAsia="Times New Roman" w:hAnsi="Times New Roman" w:cs="Times New Roman"/>
                <w:sz w:val="24"/>
                <w:szCs w:val="24"/>
                <w:lang w:eastAsia="ru-RU"/>
              </w:rPr>
              <w:t xml:space="preserve"> экономика </w:t>
            </w:r>
            <w:proofErr w:type="spellStart"/>
            <w:r w:rsidRPr="003A019F">
              <w:rPr>
                <w:rFonts w:ascii="Times New Roman" w:eastAsia="Times New Roman" w:hAnsi="Times New Roman" w:cs="Times New Roman"/>
                <w:sz w:val="24"/>
                <w:szCs w:val="24"/>
                <w:lang w:eastAsia="ru-RU"/>
              </w:rPr>
              <w:t>министрінің</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міндетін</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атқарушының</w:t>
            </w:r>
            <w:proofErr w:type="spellEnd"/>
            <w:r w:rsidRPr="003A019F">
              <w:rPr>
                <w:rFonts w:ascii="Times New Roman" w:eastAsia="Times New Roman" w:hAnsi="Times New Roman" w:cs="Times New Roman"/>
                <w:sz w:val="24"/>
                <w:szCs w:val="24"/>
                <w:lang w:eastAsia="ru-RU"/>
              </w:rPr>
              <w:t xml:space="preserve"> 2023 </w:t>
            </w:r>
            <w:proofErr w:type="spellStart"/>
            <w:r w:rsidRPr="003A019F">
              <w:rPr>
                <w:rFonts w:ascii="Times New Roman" w:eastAsia="Times New Roman" w:hAnsi="Times New Roman" w:cs="Times New Roman"/>
                <w:sz w:val="24"/>
                <w:szCs w:val="24"/>
                <w:lang w:eastAsia="ru-RU"/>
              </w:rPr>
              <w:t>жылғы</w:t>
            </w:r>
            <w:proofErr w:type="spellEnd"/>
            <w:r w:rsidRPr="003A019F">
              <w:rPr>
                <w:rFonts w:ascii="Times New Roman" w:eastAsia="Times New Roman" w:hAnsi="Times New Roman" w:cs="Times New Roman"/>
                <w:sz w:val="24"/>
                <w:szCs w:val="24"/>
                <w:lang w:eastAsia="ru-RU"/>
              </w:rPr>
              <w:t xml:space="preserve"> </w:t>
            </w:r>
            <w:r w:rsidR="006A4C2A">
              <w:rPr>
                <w:rFonts w:ascii="Times New Roman" w:eastAsia="Times New Roman" w:hAnsi="Times New Roman" w:cs="Times New Roman"/>
                <w:sz w:val="24"/>
                <w:szCs w:val="24"/>
                <w:lang w:eastAsia="ru-RU"/>
              </w:rPr>
              <w:br/>
            </w:r>
            <w:r w:rsidRPr="003A019F">
              <w:rPr>
                <w:rFonts w:ascii="Times New Roman" w:eastAsia="Times New Roman" w:hAnsi="Times New Roman" w:cs="Times New Roman"/>
                <w:sz w:val="24"/>
                <w:szCs w:val="24"/>
                <w:lang w:eastAsia="ru-RU"/>
              </w:rPr>
              <w:t xml:space="preserve">17 </w:t>
            </w:r>
            <w:proofErr w:type="spellStart"/>
            <w:r w:rsidRPr="003A019F">
              <w:rPr>
                <w:rFonts w:ascii="Times New Roman" w:eastAsia="Times New Roman" w:hAnsi="Times New Roman" w:cs="Times New Roman"/>
                <w:sz w:val="24"/>
                <w:szCs w:val="24"/>
                <w:lang w:eastAsia="ru-RU"/>
              </w:rPr>
              <w:t>шілдедегі</w:t>
            </w:r>
            <w:proofErr w:type="spellEnd"/>
            <w:r w:rsidRPr="003A019F">
              <w:rPr>
                <w:rFonts w:ascii="Times New Roman" w:eastAsia="Times New Roman" w:hAnsi="Times New Roman" w:cs="Times New Roman"/>
                <w:sz w:val="24"/>
                <w:szCs w:val="24"/>
                <w:lang w:eastAsia="ru-RU"/>
              </w:rPr>
              <w:t xml:space="preserve"> №140</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Ә</w:t>
            </w:r>
            <w:proofErr w:type="spellStart"/>
            <w:r w:rsidRPr="003A019F">
              <w:rPr>
                <w:rFonts w:ascii="Times New Roman" w:eastAsia="Times New Roman" w:hAnsi="Times New Roman" w:cs="Times New Roman"/>
                <w:sz w:val="24"/>
                <w:szCs w:val="24"/>
                <w:lang w:eastAsia="ru-RU"/>
              </w:rPr>
              <w:t>леуметтік</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кәсіпкерлік</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субъектілерінің</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тізілімін</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жүргізу</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қағидаларын</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бекіту</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туралы</w:t>
            </w:r>
            <w:proofErr w:type="spellEnd"/>
            <w:r>
              <w:rPr>
                <w:rFonts w:ascii="Times New Roman" w:eastAsia="Times New Roman" w:hAnsi="Times New Roman" w:cs="Times New Roman"/>
                <w:sz w:val="24"/>
                <w:szCs w:val="24"/>
                <w:lang w:eastAsia="ru-RU"/>
              </w:rPr>
              <w:t>»</w:t>
            </w:r>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бұйрығы</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шеңберінде</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өз</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қызметін</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әлеуметтік</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кәсіпкерлік</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саласында</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жүзеге</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асыратын</w:t>
            </w:r>
            <w:proofErr w:type="spellEnd"/>
            <w:r w:rsidRPr="003A019F">
              <w:rPr>
                <w:rFonts w:ascii="Times New Roman" w:eastAsia="Times New Roman" w:hAnsi="Times New Roman" w:cs="Times New Roman"/>
                <w:sz w:val="24"/>
                <w:szCs w:val="24"/>
                <w:lang w:eastAsia="ru-RU"/>
              </w:rPr>
              <w:t xml:space="preserve"> дара </w:t>
            </w:r>
            <w:proofErr w:type="spellStart"/>
            <w:r w:rsidRPr="003A019F">
              <w:rPr>
                <w:rFonts w:ascii="Times New Roman" w:eastAsia="Times New Roman" w:hAnsi="Times New Roman" w:cs="Times New Roman"/>
                <w:sz w:val="24"/>
                <w:szCs w:val="24"/>
                <w:lang w:eastAsia="ru-RU"/>
              </w:rPr>
              <w:t>кәсіпкерлер</w:t>
            </w:r>
            <w:proofErr w:type="spellEnd"/>
            <w:r w:rsidRPr="003A019F">
              <w:rPr>
                <w:rFonts w:ascii="Times New Roman" w:eastAsia="Times New Roman" w:hAnsi="Times New Roman" w:cs="Times New Roman"/>
                <w:sz w:val="24"/>
                <w:szCs w:val="24"/>
                <w:lang w:eastAsia="ru-RU"/>
              </w:rPr>
              <w:t xml:space="preserve"> мен </w:t>
            </w:r>
            <w:proofErr w:type="spellStart"/>
            <w:r w:rsidRPr="003A019F">
              <w:rPr>
                <w:rFonts w:ascii="Times New Roman" w:eastAsia="Times New Roman" w:hAnsi="Times New Roman" w:cs="Times New Roman"/>
                <w:sz w:val="24"/>
                <w:szCs w:val="24"/>
                <w:lang w:eastAsia="ru-RU"/>
              </w:rPr>
              <w:t>заңды</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тұлғалар</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ірі</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кәсіпкерлік</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субъектілерін</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қоспағанда</w:t>
            </w:r>
            <w:proofErr w:type="spellEnd"/>
            <w:r w:rsidRPr="003A019F">
              <w:rPr>
                <w:rFonts w:ascii="Times New Roman" w:eastAsia="Times New Roman" w:hAnsi="Times New Roman" w:cs="Times New Roman"/>
                <w:sz w:val="24"/>
                <w:szCs w:val="24"/>
                <w:lang w:eastAsia="ru-RU"/>
              </w:rPr>
              <w:t xml:space="preserve">) </w:t>
            </w:r>
            <w:proofErr w:type="spellStart"/>
            <w:r w:rsidRPr="003A019F">
              <w:rPr>
                <w:rFonts w:ascii="Times New Roman" w:eastAsia="Times New Roman" w:hAnsi="Times New Roman" w:cs="Times New Roman"/>
                <w:sz w:val="24"/>
                <w:szCs w:val="24"/>
                <w:lang w:eastAsia="ru-RU"/>
              </w:rPr>
              <w:t>енгізіледі</w:t>
            </w:r>
            <w:proofErr w:type="spellEnd"/>
            <w:r w:rsidRPr="003A019F">
              <w:rPr>
                <w:rFonts w:ascii="Times New Roman" w:eastAsia="Times New Roman" w:hAnsi="Times New Roman" w:cs="Times New Roman"/>
                <w:sz w:val="24"/>
                <w:szCs w:val="24"/>
                <w:lang w:eastAsia="ru-RU"/>
              </w:rPr>
              <w:t>.</w:t>
            </w:r>
          </w:p>
          <w:p w14:paraId="3639D9B0" w14:textId="77777777" w:rsidR="003A019F" w:rsidRPr="00C8415A" w:rsidRDefault="003A019F" w:rsidP="003A019F">
            <w:pPr>
              <w:spacing w:after="0" w:line="240" w:lineRule="auto"/>
              <w:rPr>
                <w:rFonts w:ascii="Times New Roman" w:eastAsia="Times New Roman" w:hAnsi="Times New Roman" w:cs="Times New Roman"/>
                <w:sz w:val="24"/>
                <w:szCs w:val="24"/>
                <w:lang w:eastAsia="ru-RU"/>
              </w:rPr>
            </w:pPr>
          </w:p>
        </w:tc>
      </w:tr>
      <w:tr w:rsidR="00C8415A" w:rsidRPr="00C8415A" w14:paraId="59DF8999" w14:textId="77777777" w:rsidTr="00C8415A">
        <w:trPr>
          <w:tblCellSpacing w:w="15" w:type="dxa"/>
        </w:trPr>
        <w:tc>
          <w:tcPr>
            <w:tcW w:w="3675" w:type="dxa"/>
            <w:vAlign w:val="center"/>
            <w:hideMark/>
          </w:tcPr>
          <w:p w14:paraId="7883F0DA" w14:textId="77777777" w:rsidR="00C8415A" w:rsidRPr="00C8415A" w:rsidRDefault="00C8415A" w:rsidP="0017213E">
            <w:pPr>
              <w:spacing w:after="0" w:line="240" w:lineRule="auto"/>
              <w:rPr>
                <w:rFonts w:ascii="Times New Roman" w:eastAsia="Times New Roman" w:hAnsi="Times New Roman" w:cs="Times New Roman"/>
                <w:sz w:val="24"/>
                <w:szCs w:val="24"/>
                <w:lang w:eastAsia="ru-RU"/>
              </w:rPr>
            </w:pPr>
            <w:proofErr w:type="spellStart"/>
            <w:r w:rsidRPr="00C8415A">
              <w:rPr>
                <w:rFonts w:ascii="Times New Roman" w:eastAsia="Times New Roman" w:hAnsi="Times New Roman" w:cs="Times New Roman"/>
                <w:b/>
                <w:bCs/>
                <w:sz w:val="24"/>
                <w:szCs w:val="24"/>
                <w:lang w:eastAsia="ru-RU"/>
              </w:rPr>
              <w:t>Өтінімдерді</w:t>
            </w:r>
            <w:proofErr w:type="spellEnd"/>
            <w:r w:rsidRPr="00C8415A">
              <w:rPr>
                <w:rFonts w:ascii="Times New Roman" w:eastAsia="Times New Roman" w:hAnsi="Times New Roman" w:cs="Times New Roman"/>
                <w:b/>
                <w:bCs/>
                <w:sz w:val="24"/>
                <w:szCs w:val="24"/>
                <w:lang w:eastAsia="ru-RU"/>
              </w:rPr>
              <w:t xml:space="preserve"> беру </w:t>
            </w:r>
            <w:proofErr w:type="spellStart"/>
            <w:r w:rsidRPr="00C8415A">
              <w:rPr>
                <w:rFonts w:ascii="Times New Roman" w:eastAsia="Times New Roman" w:hAnsi="Times New Roman" w:cs="Times New Roman"/>
                <w:b/>
                <w:bCs/>
                <w:sz w:val="24"/>
                <w:szCs w:val="24"/>
                <w:lang w:eastAsia="ru-RU"/>
              </w:rPr>
              <w:t>орны</w:t>
            </w:r>
            <w:proofErr w:type="spellEnd"/>
            <w:r w:rsidRPr="00C8415A">
              <w:rPr>
                <w:rFonts w:ascii="Times New Roman" w:eastAsia="Times New Roman" w:hAnsi="Times New Roman" w:cs="Times New Roman"/>
                <w:b/>
                <w:bCs/>
                <w:sz w:val="24"/>
                <w:szCs w:val="24"/>
                <w:lang w:eastAsia="ru-RU"/>
              </w:rPr>
              <w:t>:</w:t>
            </w:r>
          </w:p>
        </w:tc>
        <w:tc>
          <w:tcPr>
            <w:tcW w:w="5670" w:type="dxa"/>
            <w:vAlign w:val="center"/>
            <w:hideMark/>
          </w:tcPr>
          <w:p w14:paraId="7752E072" w14:textId="77777777" w:rsidR="00B26B6F" w:rsidRDefault="00B26B6F" w:rsidP="0017213E">
            <w:pPr>
              <w:spacing w:after="0" w:line="240" w:lineRule="auto"/>
              <w:rPr>
                <w:rFonts w:ascii="Times New Roman" w:eastAsia="Times New Roman" w:hAnsi="Times New Roman" w:cs="Times New Roman"/>
                <w:sz w:val="24"/>
                <w:szCs w:val="24"/>
                <w:lang w:val="kk-KZ" w:eastAsia="ru-RU"/>
              </w:rPr>
            </w:pPr>
          </w:p>
          <w:p w14:paraId="78BBDB78" w14:textId="59A057BD" w:rsidR="00C8415A" w:rsidRPr="00C8415A" w:rsidRDefault="00C8415A" w:rsidP="0017213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Ақмола облысы, Көкшетау</w:t>
            </w:r>
            <w:r w:rsidRPr="00C8415A">
              <w:rPr>
                <w:rFonts w:ascii="Times New Roman" w:eastAsia="Times New Roman" w:hAnsi="Times New Roman" w:cs="Times New Roman"/>
                <w:sz w:val="24"/>
                <w:szCs w:val="24"/>
                <w:lang w:eastAsia="ru-RU"/>
              </w:rPr>
              <w:t xml:space="preserve"> </w:t>
            </w:r>
            <w:proofErr w:type="spellStart"/>
            <w:r w:rsidRPr="00C8415A">
              <w:rPr>
                <w:rFonts w:ascii="Times New Roman" w:eastAsia="Times New Roman" w:hAnsi="Times New Roman" w:cs="Times New Roman"/>
                <w:sz w:val="24"/>
                <w:szCs w:val="24"/>
                <w:lang w:eastAsia="ru-RU"/>
              </w:rPr>
              <w:t>қаласы</w:t>
            </w:r>
            <w:proofErr w:type="spellEnd"/>
            <w:r w:rsidRPr="00C841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Абай </w:t>
            </w:r>
            <w:r>
              <w:rPr>
                <w:rFonts w:ascii="Times New Roman" w:eastAsia="Times New Roman" w:hAnsi="Times New Roman" w:cs="Times New Roman"/>
                <w:sz w:val="24"/>
                <w:szCs w:val="24"/>
                <w:lang w:eastAsia="ru-RU"/>
              </w:rPr>
              <w:t>к-</w:t>
            </w:r>
            <w:proofErr w:type="spellStart"/>
            <w:r>
              <w:rPr>
                <w:rFonts w:ascii="Times New Roman" w:eastAsia="Times New Roman" w:hAnsi="Times New Roman" w:cs="Times New Roman"/>
                <w:sz w:val="24"/>
                <w:szCs w:val="24"/>
                <w:lang w:eastAsia="ru-RU"/>
              </w:rPr>
              <w:t>сі</w:t>
            </w:r>
            <w:proofErr w:type="spellEnd"/>
            <w:r>
              <w:rPr>
                <w:rFonts w:ascii="Times New Roman" w:eastAsia="Times New Roman" w:hAnsi="Times New Roman" w:cs="Times New Roman"/>
                <w:sz w:val="24"/>
                <w:szCs w:val="24"/>
                <w:lang w:eastAsia="ru-RU"/>
              </w:rPr>
              <w:t xml:space="preserve"> 96</w:t>
            </w:r>
            <w:r w:rsidRPr="00C841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404</w:t>
            </w:r>
            <w:r w:rsidRPr="00C8415A">
              <w:rPr>
                <w:rFonts w:ascii="Times New Roman" w:eastAsia="Times New Roman" w:hAnsi="Times New Roman" w:cs="Times New Roman"/>
                <w:sz w:val="24"/>
                <w:szCs w:val="24"/>
                <w:lang w:eastAsia="ru-RU"/>
              </w:rPr>
              <w:t xml:space="preserve"> кабинет</w:t>
            </w:r>
          </w:p>
        </w:tc>
      </w:tr>
      <w:tr w:rsidR="00C8415A" w:rsidRPr="006A4C2A" w14:paraId="69714D48" w14:textId="77777777" w:rsidTr="00C8415A">
        <w:trPr>
          <w:tblCellSpacing w:w="15" w:type="dxa"/>
        </w:trPr>
        <w:tc>
          <w:tcPr>
            <w:tcW w:w="3675" w:type="dxa"/>
            <w:vAlign w:val="center"/>
            <w:hideMark/>
          </w:tcPr>
          <w:p w14:paraId="6FAE87EC" w14:textId="77777777" w:rsidR="00C8415A" w:rsidRPr="00C8415A" w:rsidRDefault="00C8415A" w:rsidP="0017213E">
            <w:pPr>
              <w:spacing w:after="0" w:line="240" w:lineRule="auto"/>
              <w:rPr>
                <w:rFonts w:ascii="Times New Roman" w:eastAsia="Times New Roman" w:hAnsi="Times New Roman" w:cs="Times New Roman"/>
                <w:sz w:val="24"/>
                <w:szCs w:val="24"/>
                <w:lang w:eastAsia="ru-RU"/>
              </w:rPr>
            </w:pPr>
            <w:proofErr w:type="spellStart"/>
            <w:r w:rsidRPr="00C8415A">
              <w:rPr>
                <w:rFonts w:ascii="Times New Roman" w:eastAsia="Times New Roman" w:hAnsi="Times New Roman" w:cs="Times New Roman"/>
                <w:b/>
                <w:bCs/>
                <w:sz w:val="24"/>
                <w:szCs w:val="24"/>
                <w:lang w:eastAsia="ru-RU"/>
              </w:rPr>
              <w:t>Құжаттамаларды</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ұсыну</w:t>
            </w:r>
            <w:proofErr w:type="spellEnd"/>
            <w:r w:rsidRPr="00C8415A">
              <w:rPr>
                <w:rFonts w:ascii="Times New Roman" w:eastAsia="Times New Roman" w:hAnsi="Times New Roman" w:cs="Times New Roman"/>
                <w:b/>
                <w:bCs/>
                <w:sz w:val="24"/>
                <w:szCs w:val="24"/>
                <w:lang w:eastAsia="ru-RU"/>
              </w:rPr>
              <w:t xml:space="preserve"> </w:t>
            </w:r>
            <w:proofErr w:type="spellStart"/>
            <w:r w:rsidRPr="00C8415A">
              <w:rPr>
                <w:rFonts w:ascii="Times New Roman" w:eastAsia="Times New Roman" w:hAnsi="Times New Roman" w:cs="Times New Roman"/>
                <w:b/>
                <w:bCs/>
                <w:sz w:val="24"/>
                <w:szCs w:val="24"/>
                <w:lang w:eastAsia="ru-RU"/>
              </w:rPr>
              <w:t>мерзімі</w:t>
            </w:r>
            <w:proofErr w:type="spellEnd"/>
            <w:r w:rsidRPr="00C8415A">
              <w:rPr>
                <w:rFonts w:ascii="Times New Roman" w:eastAsia="Times New Roman" w:hAnsi="Times New Roman" w:cs="Times New Roman"/>
                <w:b/>
                <w:bCs/>
                <w:sz w:val="24"/>
                <w:szCs w:val="24"/>
                <w:lang w:eastAsia="ru-RU"/>
              </w:rPr>
              <w:t>:</w:t>
            </w:r>
          </w:p>
        </w:tc>
        <w:tc>
          <w:tcPr>
            <w:tcW w:w="5670" w:type="dxa"/>
            <w:vAlign w:val="center"/>
            <w:hideMark/>
          </w:tcPr>
          <w:p w14:paraId="15A164AB" w14:textId="77777777" w:rsidR="0017213E" w:rsidRDefault="0017213E" w:rsidP="0017213E">
            <w:pPr>
              <w:spacing w:after="0" w:line="240" w:lineRule="auto"/>
              <w:rPr>
                <w:rFonts w:ascii="Times New Roman" w:eastAsia="Times New Roman" w:hAnsi="Times New Roman" w:cs="Times New Roman"/>
                <w:sz w:val="24"/>
                <w:szCs w:val="24"/>
                <w:lang w:eastAsia="ru-RU"/>
              </w:rPr>
            </w:pPr>
          </w:p>
          <w:p w14:paraId="016A4B9A" w14:textId="530D28D5" w:rsidR="00C8415A" w:rsidRDefault="00C8415A" w:rsidP="004C5F68">
            <w:pPr>
              <w:spacing w:after="0" w:line="240" w:lineRule="auto"/>
              <w:rPr>
                <w:rFonts w:ascii="Times New Roman" w:eastAsia="Times New Roman" w:hAnsi="Times New Roman" w:cs="Times New Roman"/>
                <w:sz w:val="24"/>
                <w:szCs w:val="24"/>
                <w:lang w:val="kk-KZ" w:eastAsia="ru-RU"/>
              </w:rPr>
            </w:pPr>
            <w:r w:rsidRPr="00C8415A">
              <w:rPr>
                <w:rFonts w:ascii="Times New Roman" w:eastAsia="Times New Roman" w:hAnsi="Times New Roman" w:cs="Times New Roman"/>
                <w:sz w:val="24"/>
                <w:szCs w:val="24"/>
                <w:lang w:eastAsia="ru-RU"/>
              </w:rPr>
              <w:t>202</w:t>
            </w:r>
            <w:r w:rsidR="00B26B6F">
              <w:rPr>
                <w:rFonts w:ascii="Times New Roman" w:eastAsia="Times New Roman" w:hAnsi="Times New Roman" w:cs="Times New Roman"/>
                <w:sz w:val="24"/>
                <w:szCs w:val="24"/>
                <w:lang w:val="kk-KZ" w:eastAsia="ru-RU"/>
              </w:rPr>
              <w:t>6</w:t>
            </w:r>
            <w:r w:rsidRPr="00C8415A">
              <w:rPr>
                <w:rFonts w:ascii="Times New Roman" w:eastAsia="Times New Roman" w:hAnsi="Times New Roman" w:cs="Times New Roman"/>
                <w:sz w:val="24"/>
                <w:szCs w:val="24"/>
                <w:lang w:eastAsia="ru-RU"/>
              </w:rPr>
              <w:t xml:space="preserve"> </w:t>
            </w:r>
            <w:proofErr w:type="spellStart"/>
            <w:r w:rsidRPr="00C8415A">
              <w:rPr>
                <w:rFonts w:ascii="Times New Roman" w:eastAsia="Times New Roman" w:hAnsi="Times New Roman" w:cs="Times New Roman"/>
                <w:sz w:val="24"/>
                <w:szCs w:val="24"/>
                <w:lang w:eastAsia="ru-RU"/>
              </w:rPr>
              <w:t>жылдың</w:t>
            </w:r>
            <w:proofErr w:type="spellEnd"/>
            <w:r w:rsidRPr="00C8415A">
              <w:rPr>
                <w:rFonts w:ascii="Times New Roman" w:eastAsia="Times New Roman" w:hAnsi="Times New Roman" w:cs="Times New Roman"/>
                <w:sz w:val="24"/>
                <w:szCs w:val="24"/>
                <w:lang w:eastAsia="ru-RU"/>
              </w:rPr>
              <w:t xml:space="preserve"> «1» </w:t>
            </w:r>
            <w:r w:rsidR="006A4C2A">
              <w:rPr>
                <w:rFonts w:ascii="Times New Roman" w:eastAsia="Times New Roman" w:hAnsi="Times New Roman" w:cs="Times New Roman"/>
                <w:sz w:val="24"/>
                <w:szCs w:val="24"/>
                <w:lang w:val="kk-KZ" w:eastAsia="ru-RU"/>
              </w:rPr>
              <w:t>қыркүйектен</w:t>
            </w:r>
            <w:r w:rsidR="004C5F68" w:rsidRPr="004C5F68">
              <w:rPr>
                <w:rFonts w:ascii="Times New Roman" w:eastAsia="Times New Roman" w:hAnsi="Times New Roman" w:cs="Times New Roman"/>
                <w:sz w:val="24"/>
                <w:szCs w:val="24"/>
                <w:lang w:val="kk-KZ" w:eastAsia="ru-RU"/>
              </w:rPr>
              <w:t xml:space="preserve"> бастап</w:t>
            </w:r>
            <w:r w:rsidR="004C5F68">
              <w:rPr>
                <w:rFonts w:ascii="Times New Roman" w:eastAsia="Times New Roman" w:hAnsi="Times New Roman" w:cs="Times New Roman"/>
                <w:sz w:val="24"/>
                <w:szCs w:val="24"/>
                <w:lang w:val="kk-KZ" w:eastAsia="ru-RU"/>
              </w:rPr>
              <w:t xml:space="preserve"> </w:t>
            </w:r>
            <w:r w:rsidR="00AD661A">
              <w:rPr>
                <w:rFonts w:ascii="Times New Roman" w:eastAsia="Times New Roman" w:hAnsi="Times New Roman" w:cs="Times New Roman"/>
                <w:sz w:val="24"/>
                <w:szCs w:val="24"/>
                <w:lang w:val="kk-KZ" w:eastAsia="ru-RU"/>
              </w:rPr>
              <w:br/>
            </w:r>
            <w:r w:rsidRPr="00C8415A">
              <w:rPr>
                <w:rFonts w:ascii="Times New Roman" w:eastAsia="Times New Roman" w:hAnsi="Times New Roman" w:cs="Times New Roman"/>
                <w:sz w:val="24"/>
                <w:szCs w:val="24"/>
                <w:lang w:eastAsia="ru-RU"/>
              </w:rPr>
              <w:t>202</w:t>
            </w:r>
            <w:r w:rsidR="00B26B6F">
              <w:rPr>
                <w:rFonts w:ascii="Times New Roman" w:eastAsia="Times New Roman" w:hAnsi="Times New Roman" w:cs="Times New Roman"/>
                <w:sz w:val="24"/>
                <w:szCs w:val="24"/>
                <w:lang w:val="kk-KZ" w:eastAsia="ru-RU"/>
              </w:rPr>
              <w:t>6</w:t>
            </w:r>
            <w:r w:rsidRPr="00C8415A">
              <w:rPr>
                <w:rFonts w:ascii="Times New Roman" w:eastAsia="Times New Roman" w:hAnsi="Times New Roman" w:cs="Times New Roman"/>
                <w:sz w:val="24"/>
                <w:szCs w:val="24"/>
                <w:lang w:eastAsia="ru-RU"/>
              </w:rPr>
              <w:t xml:space="preserve"> </w:t>
            </w:r>
            <w:proofErr w:type="spellStart"/>
            <w:r w:rsidRPr="00C8415A">
              <w:rPr>
                <w:rFonts w:ascii="Times New Roman" w:eastAsia="Times New Roman" w:hAnsi="Times New Roman" w:cs="Times New Roman"/>
                <w:sz w:val="24"/>
                <w:szCs w:val="24"/>
                <w:lang w:eastAsia="ru-RU"/>
              </w:rPr>
              <w:t>жылдың</w:t>
            </w:r>
            <w:proofErr w:type="spellEnd"/>
            <w:r w:rsidRPr="00C8415A">
              <w:rPr>
                <w:rFonts w:ascii="Times New Roman" w:eastAsia="Times New Roman" w:hAnsi="Times New Roman" w:cs="Times New Roman"/>
                <w:sz w:val="24"/>
                <w:szCs w:val="24"/>
                <w:lang w:eastAsia="ru-RU"/>
              </w:rPr>
              <w:t xml:space="preserve"> «15» </w:t>
            </w:r>
            <w:r w:rsidR="006A4C2A">
              <w:rPr>
                <w:rFonts w:ascii="Times New Roman" w:eastAsia="Times New Roman" w:hAnsi="Times New Roman" w:cs="Times New Roman"/>
                <w:sz w:val="24"/>
                <w:szCs w:val="24"/>
                <w:lang w:val="kk-KZ" w:eastAsia="ru-RU"/>
              </w:rPr>
              <w:t>қыркүйекке</w:t>
            </w:r>
            <w:r w:rsidR="00373588">
              <w:rPr>
                <w:rFonts w:ascii="Times New Roman" w:eastAsia="Times New Roman" w:hAnsi="Times New Roman" w:cs="Times New Roman"/>
                <w:sz w:val="24"/>
                <w:szCs w:val="24"/>
                <w:lang w:val="kk-KZ" w:eastAsia="ru-RU"/>
              </w:rPr>
              <w:t xml:space="preserve"> </w:t>
            </w:r>
            <w:r w:rsidR="004C5F68" w:rsidRPr="004C5F68">
              <w:rPr>
                <w:rFonts w:ascii="Times New Roman" w:eastAsia="Times New Roman" w:hAnsi="Times New Roman" w:cs="Times New Roman"/>
                <w:sz w:val="24"/>
                <w:szCs w:val="24"/>
                <w:lang w:val="kk-KZ" w:eastAsia="ru-RU"/>
              </w:rPr>
              <w:t>дейін</w:t>
            </w:r>
            <w:r w:rsidR="005568A3">
              <w:rPr>
                <w:rFonts w:ascii="Times New Roman" w:eastAsia="Times New Roman" w:hAnsi="Times New Roman" w:cs="Times New Roman"/>
                <w:sz w:val="24"/>
                <w:szCs w:val="24"/>
                <w:lang w:val="kk-KZ" w:eastAsia="ru-RU"/>
              </w:rPr>
              <w:t xml:space="preserve">, </w:t>
            </w:r>
          </w:p>
          <w:p w14:paraId="6B9FB861" w14:textId="26F9BE47" w:rsidR="005568A3" w:rsidRPr="005568A3" w:rsidRDefault="00C455E6" w:rsidP="004C5F68">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lang w:val="kk-KZ"/>
              </w:rPr>
              <w:t xml:space="preserve">Жұмыс күндерінде </w:t>
            </w:r>
            <w:r w:rsidR="005568A3" w:rsidRPr="005568A3">
              <w:rPr>
                <w:rFonts w:ascii="Times New Roman" w:hAnsi="Times New Roman" w:cs="Times New Roman"/>
                <w:lang w:val="kk-KZ"/>
              </w:rPr>
              <w:t xml:space="preserve">сағат </w:t>
            </w:r>
            <w:r w:rsidR="005568A3" w:rsidRPr="005568A3">
              <w:rPr>
                <w:rStyle w:val="ezkurwreuab5ozgtqnkl"/>
                <w:rFonts w:ascii="Times New Roman" w:hAnsi="Times New Roman" w:cs="Times New Roman"/>
                <w:lang w:val="kk-KZ"/>
              </w:rPr>
              <w:t>9.00</w:t>
            </w:r>
            <w:r w:rsidR="005568A3" w:rsidRPr="005568A3">
              <w:rPr>
                <w:rFonts w:ascii="Times New Roman" w:hAnsi="Times New Roman" w:cs="Times New Roman"/>
                <w:lang w:val="kk-KZ"/>
              </w:rPr>
              <w:t>-</w:t>
            </w:r>
            <w:r w:rsidR="005568A3" w:rsidRPr="005568A3">
              <w:rPr>
                <w:rStyle w:val="ezkurwreuab5ozgtqnkl"/>
                <w:rFonts w:ascii="Times New Roman" w:hAnsi="Times New Roman" w:cs="Times New Roman"/>
                <w:lang w:val="kk-KZ"/>
              </w:rPr>
              <w:t>ден</w:t>
            </w:r>
            <w:r w:rsidR="005568A3" w:rsidRPr="005568A3">
              <w:rPr>
                <w:rFonts w:ascii="Times New Roman" w:hAnsi="Times New Roman" w:cs="Times New Roman"/>
                <w:lang w:val="kk-KZ"/>
              </w:rPr>
              <w:t xml:space="preserve"> </w:t>
            </w:r>
            <w:r w:rsidR="005568A3" w:rsidRPr="005568A3">
              <w:rPr>
                <w:rStyle w:val="ezkurwreuab5ozgtqnkl"/>
                <w:rFonts w:ascii="Times New Roman" w:hAnsi="Times New Roman" w:cs="Times New Roman"/>
                <w:lang w:val="kk-KZ"/>
              </w:rPr>
              <w:t>18.30</w:t>
            </w:r>
            <w:r w:rsidR="005568A3" w:rsidRPr="005568A3">
              <w:rPr>
                <w:rFonts w:ascii="Times New Roman" w:hAnsi="Times New Roman" w:cs="Times New Roman"/>
                <w:lang w:val="kk-KZ"/>
              </w:rPr>
              <w:t xml:space="preserve">-ға дейін </w:t>
            </w:r>
            <w:r w:rsidR="00AD661A">
              <w:rPr>
                <w:rFonts w:ascii="Times New Roman" w:hAnsi="Times New Roman" w:cs="Times New Roman"/>
                <w:lang w:val="kk-KZ"/>
              </w:rPr>
              <w:br/>
            </w:r>
            <w:r w:rsidR="005568A3" w:rsidRPr="005568A3">
              <w:rPr>
                <w:rStyle w:val="ezkurwreuab5ozgtqnkl"/>
                <w:rFonts w:ascii="Times New Roman" w:hAnsi="Times New Roman" w:cs="Times New Roman"/>
                <w:lang w:val="kk-KZ"/>
              </w:rPr>
              <w:t>(түскі</w:t>
            </w:r>
            <w:r w:rsidR="005568A3" w:rsidRPr="005568A3">
              <w:rPr>
                <w:rFonts w:ascii="Times New Roman" w:hAnsi="Times New Roman" w:cs="Times New Roman"/>
                <w:lang w:val="kk-KZ"/>
              </w:rPr>
              <w:t xml:space="preserve"> ас сағат </w:t>
            </w:r>
            <w:r w:rsidR="005568A3" w:rsidRPr="005568A3">
              <w:rPr>
                <w:rStyle w:val="ezkurwreuab5ozgtqnkl"/>
                <w:rFonts w:ascii="Times New Roman" w:hAnsi="Times New Roman" w:cs="Times New Roman"/>
                <w:lang w:val="kk-KZ"/>
              </w:rPr>
              <w:t>13.00</w:t>
            </w:r>
            <w:r w:rsidR="005568A3" w:rsidRPr="005568A3">
              <w:rPr>
                <w:rFonts w:ascii="Times New Roman" w:hAnsi="Times New Roman" w:cs="Times New Roman"/>
                <w:lang w:val="kk-KZ"/>
              </w:rPr>
              <w:t>-</w:t>
            </w:r>
            <w:r w:rsidR="005568A3" w:rsidRPr="005568A3">
              <w:rPr>
                <w:rStyle w:val="ezkurwreuab5ozgtqnkl"/>
                <w:rFonts w:ascii="Times New Roman" w:hAnsi="Times New Roman" w:cs="Times New Roman"/>
                <w:lang w:val="kk-KZ"/>
              </w:rPr>
              <w:t>ден</w:t>
            </w:r>
            <w:r w:rsidR="005568A3" w:rsidRPr="005568A3">
              <w:rPr>
                <w:rFonts w:ascii="Times New Roman" w:hAnsi="Times New Roman" w:cs="Times New Roman"/>
                <w:lang w:val="kk-KZ"/>
              </w:rPr>
              <w:t xml:space="preserve"> </w:t>
            </w:r>
            <w:r w:rsidR="005568A3" w:rsidRPr="005568A3">
              <w:rPr>
                <w:rStyle w:val="ezkurwreuab5ozgtqnkl"/>
                <w:rFonts w:ascii="Times New Roman" w:hAnsi="Times New Roman" w:cs="Times New Roman"/>
                <w:lang w:val="kk-KZ"/>
              </w:rPr>
              <w:t>14.30</w:t>
            </w:r>
            <w:r w:rsidR="005568A3" w:rsidRPr="005568A3">
              <w:rPr>
                <w:rFonts w:ascii="Times New Roman" w:hAnsi="Times New Roman" w:cs="Times New Roman"/>
                <w:lang w:val="kk-KZ"/>
              </w:rPr>
              <w:t>-ға дейін</w:t>
            </w:r>
            <w:r w:rsidR="005568A3" w:rsidRPr="005568A3">
              <w:rPr>
                <w:rStyle w:val="ezkurwreuab5ozgtqnkl"/>
                <w:rFonts w:ascii="Times New Roman" w:hAnsi="Times New Roman" w:cs="Times New Roman"/>
                <w:lang w:val="kk-KZ"/>
              </w:rPr>
              <w:t>)</w:t>
            </w:r>
          </w:p>
        </w:tc>
      </w:tr>
      <w:tr w:rsidR="00C8415A" w:rsidRPr="006A4C2A" w14:paraId="6CB7D06E" w14:textId="77777777" w:rsidTr="005568A3">
        <w:trPr>
          <w:tblCellSpacing w:w="15" w:type="dxa"/>
        </w:trPr>
        <w:tc>
          <w:tcPr>
            <w:tcW w:w="9375" w:type="dxa"/>
            <w:gridSpan w:val="2"/>
            <w:vAlign w:val="center"/>
            <w:hideMark/>
          </w:tcPr>
          <w:p w14:paraId="3ABA9985" w14:textId="77777777" w:rsidR="005119E3" w:rsidRPr="005119E3" w:rsidRDefault="005119E3" w:rsidP="00C8415A">
            <w:pPr>
              <w:spacing w:before="100" w:beforeAutospacing="1" w:after="100" w:afterAutospacing="1" w:line="240" w:lineRule="auto"/>
              <w:rPr>
                <w:rFonts w:ascii="Times New Roman" w:eastAsia="Times New Roman" w:hAnsi="Times New Roman" w:cs="Times New Roman"/>
                <w:b/>
                <w:bCs/>
                <w:sz w:val="2"/>
                <w:szCs w:val="2"/>
                <w:lang w:val="kk-KZ" w:eastAsia="ru-RU"/>
              </w:rPr>
            </w:pPr>
          </w:p>
          <w:p w14:paraId="745B46CB" w14:textId="29764ED2" w:rsidR="00C8415A" w:rsidRPr="005568A3" w:rsidRDefault="00C8415A" w:rsidP="00C8415A">
            <w:pPr>
              <w:spacing w:before="100" w:beforeAutospacing="1" w:after="100" w:afterAutospacing="1" w:line="240" w:lineRule="auto"/>
              <w:rPr>
                <w:rFonts w:ascii="Times New Roman" w:eastAsia="Times New Roman" w:hAnsi="Times New Roman" w:cs="Times New Roman"/>
                <w:sz w:val="24"/>
                <w:szCs w:val="24"/>
                <w:lang w:val="kk-KZ" w:eastAsia="ru-RU"/>
              </w:rPr>
            </w:pPr>
            <w:r w:rsidRPr="005568A3">
              <w:rPr>
                <w:rFonts w:ascii="Times New Roman" w:eastAsia="Times New Roman" w:hAnsi="Times New Roman" w:cs="Times New Roman"/>
                <w:b/>
                <w:bCs/>
                <w:sz w:val="24"/>
                <w:szCs w:val="24"/>
                <w:lang w:val="kk-KZ" w:eastAsia="ru-RU"/>
              </w:rPr>
              <w:t>Көрсетілген мерзім өткеннен кейін келіп түскен өтінімдер қабылданбайтынын ескертеміз.</w:t>
            </w:r>
          </w:p>
        </w:tc>
      </w:tr>
    </w:tbl>
    <w:p w14:paraId="14758BA1" w14:textId="77777777" w:rsidR="00C8415A" w:rsidRPr="007974CD" w:rsidRDefault="00C8415A" w:rsidP="00C8415A">
      <w:pPr>
        <w:spacing w:before="100" w:beforeAutospacing="1" w:after="100" w:afterAutospacing="1" w:line="240" w:lineRule="auto"/>
        <w:rPr>
          <w:rFonts w:ascii="Times New Roman" w:eastAsia="Times New Roman" w:hAnsi="Times New Roman" w:cs="Times New Roman"/>
          <w:sz w:val="24"/>
          <w:szCs w:val="24"/>
          <w:lang w:val="kk-KZ" w:eastAsia="ru-RU"/>
        </w:rPr>
      </w:pPr>
      <w:r w:rsidRPr="007974CD">
        <w:rPr>
          <w:rFonts w:ascii="Times New Roman" w:eastAsia="Times New Roman" w:hAnsi="Times New Roman" w:cs="Times New Roman"/>
          <w:b/>
          <w:bCs/>
          <w:sz w:val="24"/>
          <w:szCs w:val="24"/>
          <w:lang w:val="kk-KZ" w:eastAsia="ru-RU"/>
        </w:rPr>
        <w:t>Әлеуметтік кәсіпкерлік тізіліміне келесі санатқа жататын кәсіпкерлер енгізуге үміткер бола алады:</w:t>
      </w:r>
    </w:p>
    <w:p w14:paraId="7C7A6B76" w14:textId="77777777" w:rsidR="00C8415A" w:rsidRPr="007974CD" w:rsidRDefault="00C8415A" w:rsidP="0024537F">
      <w:pPr>
        <w:spacing w:after="0" w:line="240" w:lineRule="auto"/>
        <w:ind w:firstLine="708"/>
        <w:jc w:val="both"/>
        <w:rPr>
          <w:rFonts w:ascii="Times New Roman" w:eastAsia="Times New Roman" w:hAnsi="Times New Roman" w:cs="Times New Roman"/>
          <w:sz w:val="24"/>
          <w:szCs w:val="24"/>
          <w:lang w:val="kk-KZ" w:eastAsia="ru-RU"/>
        </w:rPr>
      </w:pPr>
      <w:r w:rsidRPr="007974CD">
        <w:rPr>
          <w:rFonts w:ascii="Times New Roman" w:eastAsia="Times New Roman" w:hAnsi="Times New Roman" w:cs="Times New Roman"/>
          <w:b/>
          <w:bCs/>
          <w:sz w:val="24"/>
          <w:szCs w:val="24"/>
          <w:lang w:val="kk-KZ" w:eastAsia="ru-RU"/>
        </w:rPr>
        <w:t>1 санат</w:t>
      </w:r>
      <w:r w:rsidRPr="007974CD">
        <w:rPr>
          <w:rFonts w:ascii="Times New Roman" w:eastAsia="Times New Roman" w:hAnsi="Times New Roman" w:cs="Times New Roman"/>
          <w:sz w:val="24"/>
          <w:szCs w:val="24"/>
          <w:lang w:val="kk-KZ" w:eastAsia="ru-RU"/>
        </w:rPr>
        <w:t xml:space="preserve"> – халықтың әлеуметтік осал топтарын жұмыспен қамтуға ықпал ететін әлеуметтік кәсіпкерлік субъектілері;</w:t>
      </w:r>
    </w:p>
    <w:p w14:paraId="7F79951C" w14:textId="77777777" w:rsidR="0024537F" w:rsidRPr="007974CD" w:rsidRDefault="0024537F" w:rsidP="0024537F">
      <w:pPr>
        <w:spacing w:after="0" w:line="240" w:lineRule="auto"/>
        <w:ind w:firstLine="708"/>
        <w:jc w:val="both"/>
        <w:rPr>
          <w:rFonts w:ascii="Times New Roman" w:eastAsia="Times New Roman" w:hAnsi="Times New Roman" w:cs="Times New Roman"/>
          <w:sz w:val="24"/>
          <w:szCs w:val="24"/>
          <w:lang w:val="kk-KZ" w:eastAsia="ru-RU"/>
        </w:rPr>
      </w:pPr>
      <w:r w:rsidRPr="007974CD">
        <w:rPr>
          <w:rFonts w:ascii="Times New Roman" w:eastAsia="Times New Roman" w:hAnsi="Times New Roman" w:cs="Times New Roman"/>
          <w:sz w:val="24"/>
          <w:szCs w:val="24"/>
          <w:lang w:val="kk-KZ" w:eastAsia="ru-RU"/>
        </w:rPr>
        <w:t>азаматтардың мынадай санаттарын:</w:t>
      </w:r>
    </w:p>
    <w:p w14:paraId="5D6739F1" w14:textId="4B3F38F8" w:rsidR="004C5F68" w:rsidRPr="004C5F68" w:rsidRDefault="004C5F68" w:rsidP="004C5F68">
      <w:pPr>
        <w:spacing w:after="0" w:line="240" w:lineRule="auto"/>
        <w:ind w:firstLine="708"/>
        <w:jc w:val="both"/>
        <w:rPr>
          <w:rFonts w:ascii="Times New Roman" w:eastAsia="Times New Roman" w:hAnsi="Times New Roman" w:cs="Times New Roman"/>
          <w:sz w:val="24"/>
          <w:szCs w:val="24"/>
          <w:lang w:val="kk-KZ" w:eastAsia="ru-RU"/>
        </w:rPr>
      </w:pPr>
      <w:r w:rsidRPr="004C5F68">
        <w:rPr>
          <w:rFonts w:ascii="Times New Roman" w:eastAsia="Times New Roman" w:hAnsi="Times New Roman" w:cs="Times New Roman"/>
          <w:sz w:val="24"/>
          <w:szCs w:val="24"/>
          <w:lang w:val="kk-KZ" w:eastAsia="ru-RU"/>
        </w:rPr>
        <w:t>мүгедектігі бар адамдарды;</w:t>
      </w:r>
    </w:p>
    <w:p w14:paraId="5C26C1F8" w14:textId="77777777" w:rsidR="004C5F68" w:rsidRPr="004C5F68" w:rsidRDefault="004C5F68" w:rsidP="004C5F68">
      <w:pPr>
        <w:spacing w:after="0" w:line="240" w:lineRule="auto"/>
        <w:ind w:firstLine="708"/>
        <w:jc w:val="both"/>
        <w:rPr>
          <w:rFonts w:ascii="Times New Roman" w:eastAsia="Times New Roman" w:hAnsi="Times New Roman" w:cs="Times New Roman"/>
          <w:sz w:val="24"/>
          <w:szCs w:val="24"/>
          <w:lang w:val="kk-KZ" w:eastAsia="ru-RU"/>
        </w:rPr>
      </w:pPr>
      <w:r w:rsidRPr="004C5F68">
        <w:rPr>
          <w:rFonts w:ascii="Times New Roman" w:eastAsia="Times New Roman" w:hAnsi="Times New Roman" w:cs="Times New Roman"/>
          <w:sz w:val="24"/>
          <w:szCs w:val="24"/>
          <w:lang w:val="kk-KZ" w:eastAsia="ru-RU"/>
        </w:rPr>
        <w:t>мүгедектігі бар баланы тәрбиелеп отырған ата-ананы және басқа да заңды өкілдерді;</w:t>
      </w:r>
    </w:p>
    <w:p w14:paraId="55EC24C1" w14:textId="77777777" w:rsidR="004C5F68" w:rsidRPr="004C5F68" w:rsidRDefault="004C5F68" w:rsidP="004C5F68">
      <w:pPr>
        <w:spacing w:after="0" w:line="240" w:lineRule="auto"/>
        <w:ind w:firstLine="708"/>
        <w:jc w:val="both"/>
        <w:rPr>
          <w:rFonts w:ascii="Times New Roman" w:eastAsia="Times New Roman" w:hAnsi="Times New Roman" w:cs="Times New Roman"/>
          <w:sz w:val="24"/>
          <w:szCs w:val="24"/>
          <w:lang w:val="kk-KZ" w:eastAsia="ru-RU"/>
        </w:rPr>
      </w:pPr>
      <w:r w:rsidRPr="004C5F68">
        <w:rPr>
          <w:rFonts w:ascii="Times New Roman" w:eastAsia="Times New Roman" w:hAnsi="Times New Roman" w:cs="Times New Roman"/>
          <w:sz w:val="24"/>
          <w:szCs w:val="24"/>
          <w:lang w:val="kk-KZ" w:eastAsia="ru-RU"/>
        </w:rPr>
        <w:t>зейнеткерлерді және зейнеталды жастағы азаматтарды (жасына байланысты зейнетақы төлемдеріне құқық беретін жасқа келгенге дейін бес жыл ішінде);</w:t>
      </w:r>
    </w:p>
    <w:p w14:paraId="5F4ADBE6" w14:textId="77777777" w:rsidR="004C5F68" w:rsidRPr="004C5F68" w:rsidRDefault="004C5F68" w:rsidP="004C5F68">
      <w:pPr>
        <w:spacing w:after="0" w:line="240" w:lineRule="auto"/>
        <w:ind w:firstLine="708"/>
        <w:jc w:val="both"/>
        <w:rPr>
          <w:rFonts w:ascii="Times New Roman" w:eastAsia="Times New Roman" w:hAnsi="Times New Roman" w:cs="Times New Roman"/>
          <w:sz w:val="24"/>
          <w:szCs w:val="24"/>
          <w:lang w:val="kk-KZ" w:eastAsia="ru-RU"/>
        </w:rPr>
      </w:pPr>
      <w:r w:rsidRPr="004C5F68">
        <w:rPr>
          <w:rFonts w:ascii="Times New Roman" w:eastAsia="Times New Roman" w:hAnsi="Times New Roman" w:cs="Times New Roman"/>
          <w:sz w:val="24"/>
          <w:szCs w:val="24"/>
          <w:lang w:val="kk-KZ" w:eastAsia="ru-RU"/>
        </w:rPr>
        <w:t>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p w14:paraId="55E2F3F3" w14:textId="77777777" w:rsidR="004C5F68" w:rsidRPr="004C5F68" w:rsidRDefault="004C5F68" w:rsidP="004C5F68">
      <w:pPr>
        <w:spacing w:after="0" w:line="240" w:lineRule="auto"/>
        <w:ind w:firstLine="708"/>
        <w:jc w:val="both"/>
        <w:rPr>
          <w:rFonts w:ascii="Times New Roman" w:eastAsia="Times New Roman" w:hAnsi="Times New Roman" w:cs="Times New Roman"/>
          <w:sz w:val="24"/>
          <w:szCs w:val="24"/>
          <w:lang w:val="kk-KZ" w:eastAsia="ru-RU"/>
        </w:rPr>
      </w:pPr>
      <w:r w:rsidRPr="004C5F68">
        <w:rPr>
          <w:rFonts w:ascii="Times New Roman" w:eastAsia="Times New Roman" w:hAnsi="Times New Roman" w:cs="Times New Roman"/>
          <w:sz w:val="24"/>
          <w:szCs w:val="24"/>
          <w:lang w:val="kk-KZ" w:eastAsia="ru-RU"/>
        </w:rPr>
        <w:t>қылмыстық-атқару (пенитенциарлық) жүйесі мекемелерінен жазасын өтеуден босатылған адамдарды – босатылғаннан кейін алпыс ай ішінде;</w:t>
      </w:r>
    </w:p>
    <w:p w14:paraId="7EB5929B" w14:textId="77777777" w:rsidR="004C5F68" w:rsidRPr="004C5F68" w:rsidRDefault="004C5F68" w:rsidP="004C5F68">
      <w:pPr>
        <w:spacing w:after="0" w:line="240" w:lineRule="auto"/>
        <w:ind w:firstLine="708"/>
        <w:jc w:val="both"/>
        <w:rPr>
          <w:rFonts w:ascii="Times New Roman" w:eastAsia="Times New Roman" w:hAnsi="Times New Roman" w:cs="Times New Roman"/>
          <w:sz w:val="24"/>
          <w:szCs w:val="24"/>
          <w:lang w:val="kk-KZ" w:eastAsia="ru-RU"/>
        </w:rPr>
      </w:pPr>
      <w:r w:rsidRPr="004C5F68">
        <w:rPr>
          <w:rFonts w:ascii="Times New Roman" w:eastAsia="Times New Roman" w:hAnsi="Times New Roman" w:cs="Times New Roman"/>
          <w:sz w:val="24"/>
          <w:szCs w:val="24"/>
          <w:lang w:val="kk-KZ" w:eastAsia="ru-RU"/>
        </w:rPr>
        <w:t>қылмыстық-атқару (пенитенциарлық) жүйесі мекемелерінде жазасын өтеп жүрген және пробация қызметінде есепте тұрған адамдарды;</w:t>
      </w:r>
    </w:p>
    <w:p w14:paraId="16C642A4" w14:textId="77777777" w:rsidR="004C5F68" w:rsidRPr="004C5F68" w:rsidRDefault="004C5F68" w:rsidP="004C5F68">
      <w:pPr>
        <w:spacing w:after="0" w:line="240" w:lineRule="auto"/>
        <w:ind w:firstLine="708"/>
        <w:jc w:val="both"/>
        <w:rPr>
          <w:rFonts w:ascii="Times New Roman" w:eastAsia="Times New Roman" w:hAnsi="Times New Roman" w:cs="Times New Roman"/>
          <w:sz w:val="24"/>
          <w:szCs w:val="24"/>
          <w:lang w:val="kk-KZ" w:eastAsia="ru-RU"/>
        </w:rPr>
      </w:pPr>
      <w:r w:rsidRPr="004C5F68">
        <w:rPr>
          <w:rFonts w:ascii="Times New Roman" w:eastAsia="Times New Roman" w:hAnsi="Times New Roman" w:cs="Times New Roman"/>
          <w:sz w:val="24"/>
          <w:szCs w:val="24"/>
          <w:lang w:val="kk-KZ" w:eastAsia="ru-RU"/>
        </w:rPr>
        <w:t>белгілі бір тұрғылықты жері жоқ адамдарды;</w:t>
      </w:r>
    </w:p>
    <w:p w14:paraId="4EF74AA5" w14:textId="77777777" w:rsidR="004C5F68" w:rsidRPr="004C5F68" w:rsidRDefault="004C5F68" w:rsidP="004C5F68">
      <w:pPr>
        <w:spacing w:after="0" w:line="240" w:lineRule="auto"/>
        <w:ind w:firstLine="708"/>
        <w:jc w:val="both"/>
        <w:rPr>
          <w:rFonts w:ascii="Times New Roman" w:eastAsia="Times New Roman" w:hAnsi="Times New Roman" w:cs="Times New Roman"/>
          <w:sz w:val="24"/>
          <w:szCs w:val="24"/>
          <w:lang w:val="kk-KZ" w:eastAsia="ru-RU"/>
        </w:rPr>
      </w:pPr>
      <w:r w:rsidRPr="004C5F68">
        <w:rPr>
          <w:rFonts w:ascii="Times New Roman" w:eastAsia="Times New Roman" w:hAnsi="Times New Roman" w:cs="Times New Roman"/>
          <w:sz w:val="24"/>
          <w:szCs w:val="24"/>
          <w:lang w:val="kk-KZ" w:eastAsia="ru-RU"/>
        </w:rPr>
        <w:t xml:space="preserve">аз қамтылған, көпбалалы немесе толық емес отбасыларға жататын ата-аналарды және басқа да заңды өкілдерді, сондай-ақ «Алтын алқа», «Күміс алқа» алқаларымен </w:t>
      </w:r>
      <w:r w:rsidRPr="004C5F68">
        <w:rPr>
          <w:rFonts w:ascii="Times New Roman" w:eastAsia="Times New Roman" w:hAnsi="Times New Roman" w:cs="Times New Roman"/>
          <w:sz w:val="24"/>
          <w:szCs w:val="24"/>
          <w:lang w:val="kk-KZ" w:eastAsia="ru-RU"/>
        </w:rPr>
        <w:lastRenderedPageBreak/>
        <w:t>наградталған немесе бұрын «Батыр Ана» атағын алған, сондай-ақ I және II дәрежелі "Ана даңқы" ордендерімен наградталған көпбалалы аналарды;</w:t>
      </w:r>
    </w:p>
    <w:p w14:paraId="7FF77733" w14:textId="77777777" w:rsidR="004C5F68" w:rsidRPr="004C5F68" w:rsidRDefault="004C5F68" w:rsidP="004C5F68">
      <w:pPr>
        <w:spacing w:after="0" w:line="240" w:lineRule="auto"/>
        <w:jc w:val="both"/>
        <w:rPr>
          <w:rFonts w:ascii="Times New Roman" w:eastAsia="Times New Roman" w:hAnsi="Times New Roman" w:cs="Times New Roman"/>
          <w:sz w:val="24"/>
          <w:szCs w:val="24"/>
          <w:lang w:val="kk-KZ" w:eastAsia="ru-RU"/>
        </w:rPr>
      </w:pPr>
      <w:r w:rsidRPr="004C5F68">
        <w:rPr>
          <w:rFonts w:ascii="Times New Roman" w:eastAsia="Times New Roman" w:hAnsi="Times New Roman" w:cs="Times New Roman"/>
          <w:sz w:val="24"/>
          <w:szCs w:val="24"/>
          <w:lang w:val="kk-KZ" w:eastAsia="ru-RU"/>
        </w:rPr>
        <w:t>наркологиялық науқастарды медициналық-әлеуметтік оңалтудан немесе психикаға белсенді әсер ететін заттарға тәуелділікті емдеуден өткен адамдарды – оңалту немесе емдеу жүргізілгеннен кейін он екі ай ішінде;</w:t>
      </w:r>
    </w:p>
    <w:p w14:paraId="2BEADF1B" w14:textId="144CD83A" w:rsidR="00205C85" w:rsidRDefault="00205C85" w:rsidP="004C5F68">
      <w:pPr>
        <w:spacing w:after="0" w:line="240" w:lineRule="auto"/>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қандастар.</w:t>
      </w:r>
      <w:r w:rsidR="004C5F68" w:rsidRPr="004C5F68">
        <w:rPr>
          <w:rFonts w:ascii="Times New Roman" w:eastAsia="Times New Roman" w:hAnsi="Times New Roman" w:cs="Times New Roman"/>
          <w:sz w:val="24"/>
          <w:szCs w:val="24"/>
          <w:lang w:val="kk-KZ" w:eastAsia="ru-RU"/>
        </w:rPr>
        <w:t xml:space="preserve"> </w:t>
      </w:r>
    </w:p>
    <w:p w14:paraId="4270828F" w14:textId="6C7DD025" w:rsidR="0024537F" w:rsidRDefault="004C5F68" w:rsidP="004C5F68">
      <w:pPr>
        <w:spacing w:after="0" w:line="240" w:lineRule="auto"/>
        <w:ind w:firstLine="708"/>
        <w:jc w:val="both"/>
        <w:rPr>
          <w:rFonts w:ascii="Times New Roman" w:eastAsia="Times New Roman" w:hAnsi="Times New Roman" w:cs="Times New Roman"/>
          <w:sz w:val="24"/>
          <w:szCs w:val="24"/>
          <w:lang w:val="kk-KZ" w:eastAsia="ru-RU"/>
        </w:rPr>
      </w:pPr>
      <w:r w:rsidRPr="004C5F68">
        <w:rPr>
          <w:rFonts w:ascii="Times New Roman" w:eastAsia="Times New Roman" w:hAnsi="Times New Roman" w:cs="Times New Roman"/>
          <w:sz w:val="24"/>
          <w:szCs w:val="24"/>
          <w:lang w:val="kk-KZ" w:eastAsia="ru-RU"/>
        </w:rPr>
        <w:t>әлеуметтік кәсіпкерлік субъектісі қызметкерлерінің арасында осындай санаттардың кез келгеніне (осындай санаттардың біріне немесе бірнешеуіне) жататын адамдардың орташа жылдық саны алдыңғы күнтізбелік жылдың қорытындысы бойынша кемінде елу пайызды құраған (бірақ осындай санаттарға жататын кемінде екі адам болған), ал еңбекке ақы төлеу шығыстарында осындай санаттардың кез келгеніне (осындай санаттардың біріне немесе бірнешеуіне) жататын адамдардың еңбегіне ақы төлеуге арналған шығыстардың үлесі кемінде жиырма бес пайызды құраған жағдайда, жұмыспен қамтуға ықпал етеді (жұмыскердің әлеуметтік мәртебесі еңбек шартын жасасқан кезде белгіленеді</w:t>
      </w:r>
      <w:r w:rsidR="0024537F">
        <w:rPr>
          <w:rFonts w:ascii="Times New Roman" w:eastAsia="Times New Roman" w:hAnsi="Times New Roman" w:cs="Times New Roman"/>
          <w:sz w:val="24"/>
          <w:szCs w:val="24"/>
          <w:lang w:val="kk-KZ" w:eastAsia="ru-RU"/>
        </w:rPr>
        <w:t>.</w:t>
      </w:r>
    </w:p>
    <w:p w14:paraId="714D908C" w14:textId="77777777" w:rsidR="0024537F" w:rsidRPr="0024537F" w:rsidRDefault="0024537F" w:rsidP="0024537F">
      <w:pPr>
        <w:spacing w:after="0" w:line="240" w:lineRule="auto"/>
        <w:jc w:val="both"/>
        <w:rPr>
          <w:rFonts w:ascii="Times New Roman" w:eastAsia="Times New Roman" w:hAnsi="Times New Roman" w:cs="Times New Roman"/>
          <w:sz w:val="24"/>
          <w:szCs w:val="24"/>
          <w:lang w:val="kk-KZ" w:eastAsia="ru-RU"/>
        </w:rPr>
      </w:pPr>
    </w:p>
    <w:p w14:paraId="47AF3A94" w14:textId="77777777" w:rsidR="00C8415A" w:rsidRPr="0024537F" w:rsidRDefault="00C8415A" w:rsidP="0024537F">
      <w:pPr>
        <w:spacing w:after="0" w:line="240" w:lineRule="auto"/>
        <w:ind w:firstLine="708"/>
        <w:jc w:val="both"/>
        <w:rPr>
          <w:rFonts w:ascii="Times New Roman" w:eastAsia="Times New Roman" w:hAnsi="Times New Roman" w:cs="Times New Roman"/>
          <w:sz w:val="24"/>
          <w:szCs w:val="24"/>
          <w:lang w:val="kk-KZ" w:eastAsia="ru-RU"/>
        </w:rPr>
      </w:pPr>
      <w:r w:rsidRPr="0024537F">
        <w:rPr>
          <w:rFonts w:ascii="Times New Roman" w:eastAsia="Times New Roman" w:hAnsi="Times New Roman" w:cs="Times New Roman"/>
          <w:b/>
          <w:bCs/>
          <w:sz w:val="24"/>
          <w:szCs w:val="24"/>
          <w:u w:val="single"/>
          <w:lang w:val="kk-KZ" w:eastAsia="ru-RU"/>
        </w:rPr>
        <w:t>2 санат</w:t>
      </w:r>
      <w:r w:rsidRPr="0024537F">
        <w:rPr>
          <w:rFonts w:ascii="Times New Roman" w:eastAsia="Times New Roman" w:hAnsi="Times New Roman" w:cs="Times New Roman"/>
          <w:sz w:val="24"/>
          <w:szCs w:val="24"/>
          <w:lang w:val="kk-KZ" w:eastAsia="ru-RU"/>
        </w:rPr>
        <w:t xml:space="preserve"> – бірінші санаттағы халықтың әлеуметтік осал топтарының тауарларын сатуға, жұмыстарды орындауға, қызметтер көрсетуге ықпал ететін әлеуметтік кәсіпкерлік субъектілері;</w:t>
      </w:r>
    </w:p>
    <w:p w14:paraId="28671303" w14:textId="11E240AF" w:rsidR="0024537F" w:rsidRDefault="009F1810" w:rsidP="0024537F">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Қағидалардың 2-тармағының 7) тармақшасында аталған санаттар қатарындағы азаматтар өндіретін тауарларды, орындайтын жұмыстарды, көрсететін қызметтерді өткізуге ықпал ететін ӘКС. Бұл ретте,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құрауға тиіс, ал ӘКС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құрайды</w:t>
      </w:r>
      <w:r w:rsidR="0024537F">
        <w:rPr>
          <w:rFonts w:ascii="Times New Roman" w:eastAsia="Times New Roman" w:hAnsi="Times New Roman" w:cs="Times New Roman"/>
          <w:sz w:val="24"/>
          <w:szCs w:val="24"/>
          <w:lang w:val="kk-KZ" w:eastAsia="ru-RU"/>
        </w:rPr>
        <w:t>.</w:t>
      </w:r>
    </w:p>
    <w:p w14:paraId="15512C5D" w14:textId="77777777" w:rsidR="0024537F" w:rsidRPr="0024537F" w:rsidRDefault="0024537F" w:rsidP="0024537F">
      <w:pPr>
        <w:spacing w:after="0" w:line="240" w:lineRule="auto"/>
        <w:ind w:firstLine="708"/>
        <w:jc w:val="both"/>
        <w:rPr>
          <w:rFonts w:ascii="Times New Roman" w:eastAsia="Times New Roman" w:hAnsi="Times New Roman" w:cs="Times New Roman"/>
          <w:sz w:val="24"/>
          <w:szCs w:val="24"/>
          <w:lang w:val="kk-KZ" w:eastAsia="ru-RU"/>
        </w:rPr>
      </w:pPr>
    </w:p>
    <w:p w14:paraId="406A03D4" w14:textId="77777777" w:rsidR="009F1810" w:rsidRPr="009F1810" w:rsidRDefault="00C8415A" w:rsidP="009F1810">
      <w:pPr>
        <w:spacing w:after="0" w:line="240" w:lineRule="auto"/>
        <w:ind w:firstLine="708"/>
        <w:jc w:val="both"/>
        <w:rPr>
          <w:rFonts w:ascii="Times New Roman" w:eastAsia="Times New Roman" w:hAnsi="Times New Roman" w:cs="Times New Roman"/>
          <w:sz w:val="24"/>
          <w:szCs w:val="24"/>
          <w:lang w:val="kk-KZ" w:eastAsia="ru-RU"/>
        </w:rPr>
      </w:pPr>
      <w:r w:rsidRPr="0024537F">
        <w:rPr>
          <w:rFonts w:ascii="Times New Roman" w:eastAsia="Times New Roman" w:hAnsi="Times New Roman" w:cs="Times New Roman"/>
          <w:b/>
          <w:bCs/>
          <w:sz w:val="24"/>
          <w:szCs w:val="24"/>
          <w:u w:val="single"/>
          <w:lang w:val="kk-KZ" w:eastAsia="ru-RU"/>
        </w:rPr>
        <w:t>3 санат</w:t>
      </w:r>
      <w:r w:rsidRPr="0024537F">
        <w:rPr>
          <w:rFonts w:ascii="Times New Roman" w:eastAsia="Times New Roman" w:hAnsi="Times New Roman" w:cs="Times New Roman"/>
          <w:sz w:val="24"/>
          <w:szCs w:val="24"/>
          <w:lang w:val="kk-KZ" w:eastAsia="ru-RU"/>
        </w:rPr>
        <w:t xml:space="preserve"> – </w:t>
      </w:r>
      <w:r w:rsidR="009F1810" w:rsidRPr="009F1810">
        <w:rPr>
          <w:rFonts w:ascii="Times New Roman" w:eastAsia="Times New Roman" w:hAnsi="Times New Roman" w:cs="Times New Roman"/>
          <w:sz w:val="24"/>
          <w:szCs w:val="24"/>
          <w:lang w:val="kk-KZ" w:eastAsia="ru-RU"/>
        </w:rPr>
        <w:t>мүгедектігі бар адамдардың тыныс-тіршілігіндегі шектеулерді еңсеруге немесе орнын толтыруға мүмкіндік беретін жағдайлар жасау мақсатында мүгедектігі бар адамдарға арналған, сондай-ақ қоғамдық пайдалы қызметке қатысу үшін басқа азаматтармен тең мүмкіндіктер жасау мақсатында осы Қағидалардың 2-тармағының 7) тармақшасында аталған өзге де адамдарға арналған тауарлар өндіру, жұмыстар орындау, қызметтер көрсету жөніндегі қызметті жүзеге асыратын ӘКС, бұл ретте мынадай:</w:t>
      </w:r>
    </w:p>
    <w:p w14:paraId="3E21B017" w14:textId="6F720C06"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тұрмыста тыныс-тіршілікті қолдауға бағытталған әлеуметтік-тұрмыстық қызметтерді көрсету жөніндегі;</w:t>
      </w:r>
    </w:p>
    <w:p w14:paraId="2D6D2531" w14:textId="6A4B446A"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күтімді ұйымдастыру, сауықтыру іс-шараларын жүргізуге жәрдем көрсету, азаматтардың денсаулық жағдайының өзгеруін анықтау үшін жүйелі түрде байқау арқылы денсаулықты қолдауға және сақтауға бағытталған әлеуметтік-медициналық қызметтерді көрсету жөніндегі;</w:t>
      </w:r>
    </w:p>
    <w:p w14:paraId="4F38A38A" w14:textId="03CFE50D"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әлеуметтік ортаға бейімдеу үшін психологиялық жай-күйін түзетуде көмек көрсетуді көздейтін әлеуметтік-психологиялық қызметтерді көрсету жөніндегі;</w:t>
      </w:r>
    </w:p>
    <w:p w14:paraId="4AE6BDB3" w14:textId="170E422C"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 xml:space="preserve">мінез-құлқындағы ауытқушылықтардың профилактикасына бағытталған әлеуметтік-педагогикалық қызметтерді көрсету жөніндегі; </w:t>
      </w:r>
    </w:p>
    <w:p w14:paraId="11084A55" w14:textId="663BF5A0"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жұмысқа орналасуда және еңбекте бейімделуге байланысты өзге де проблемаларды шешуде көмек көрсетуге бағытталған әлеуметтік-еңбек қызметтерін көрсету жөніндегі;</w:t>
      </w:r>
    </w:p>
    <w:p w14:paraId="06184B3E" w14:textId="0C20363C"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коммуникациялық әлеуетті арттыруды, оңалту мен әлеуметтік бейімдеуді көздейтін қызметтерді, әлеуметтік қолдап отыру бойынша қызметтерді көрсету жөніндегі;</w:t>
      </w:r>
    </w:p>
    <w:p w14:paraId="6D0B2B04" w14:textId="3B49D5E7"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 xml:space="preserve">аурулардың профилактикасы, мүгедектігі бар адамдарды оңалту, оның ішінде мүгедектігі бар балаларды медициналық абилитациялау үшін ғана пайдалануға болатын медициналық техниканы, протездік-ортопедиялық құралдарды, цифрлық денсаулық </w:t>
      </w:r>
      <w:r w:rsidRPr="009F1810">
        <w:rPr>
          <w:rFonts w:ascii="Times New Roman" w:eastAsia="Times New Roman" w:hAnsi="Times New Roman" w:cs="Times New Roman"/>
          <w:sz w:val="24"/>
          <w:szCs w:val="24"/>
          <w:lang w:val="kk-KZ" w:eastAsia="ru-RU"/>
        </w:rPr>
        <w:lastRenderedPageBreak/>
        <w:t>сақтау саласындағы бағдарламалық қамтылымды, сондай-ақ техникалық құралдарды өндіру және (немесе) өткізу жөніндегі;</w:t>
      </w:r>
    </w:p>
    <w:p w14:paraId="607E19B5" w14:textId="532BE374"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мүгедектігі бар адамдар мен зейнеткерлердің демалысын және оларды сауықтыруды ұйымдастыру жөніндегі;</w:t>
      </w:r>
    </w:p>
    <w:p w14:paraId="60AD2C43" w14:textId="1E394704"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 xml:space="preserve">қосымша білім берудің білім беру бағдарламаларын іске асыру жөніндегі;  </w:t>
      </w:r>
    </w:p>
    <w:p w14:paraId="0B1AEABE" w14:textId="65F8B3E6" w:rsidR="0024537F"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мүгедектігі бар адамдар мен халықтың жүріп-тұруы шектелген топтары үшін әлеуметтік, көліктік және рекреациялық инфрақұрылым объектілеріне қолжетімділікті, көлік құралдарын пайдалануды, ақпарат беру кезінде әмбебап байланыс қызметтерін көрсетуді қамтамасыз ету бойынша жағдайлар жасау жөніндегі қызмет түрлеріне сәйкес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құрауы, ал ӘКС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құрауы шарт</w:t>
      </w:r>
      <w:r w:rsidR="0024537F">
        <w:rPr>
          <w:rFonts w:ascii="Times New Roman" w:eastAsia="Times New Roman" w:hAnsi="Times New Roman" w:cs="Times New Roman"/>
          <w:sz w:val="24"/>
          <w:szCs w:val="24"/>
          <w:lang w:val="kk-KZ" w:eastAsia="ru-RU"/>
        </w:rPr>
        <w:t>.</w:t>
      </w:r>
    </w:p>
    <w:p w14:paraId="22AC212A" w14:textId="77777777" w:rsidR="0024537F" w:rsidRPr="0024537F" w:rsidRDefault="0024537F" w:rsidP="0024537F">
      <w:pPr>
        <w:spacing w:after="0" w:line="240" w:lineRule="auto"/>
        <w:jc w:val="both"/>
        <w:rPr>
          <w:rFonts w:ascii="Times New Roman" w:eastAsia="Times New Roman" w:hAnsi="Times New Roman" w:cs="Times New Roman"/>
          <w:sz w:val="24"/>
          <w:szCs w:val="24"/>
          <w:lang w:val="kk-KZ" w:eastAsia="ru-RU"/>
        </w:rPr>
      </w:pPr>
    </w:p>
    <w:p w14:paraId="47B5D5D1" w14:textId="77777777" w:rsidR="009F1810" w:rsidRPr="009F1810" w:rsidRDefault="00C8415A" w:rsidP="009F1810">
      <w:pPr>
        <w:spacing w:after="0" w:line="240" w:lineRule="auto"/>
        <w:ind w:firstLine="708"/>
        <w:jc w:val="both"/>
        <w:rPr>
          <w:rFonts w:ascii="Times New Roman" w:eastAsia="Times New Roman" w:hAnsi="Times New Roman" w:cs="Times New Roman"/>
          <w:sz w:val="24"/>
          <w:szCs w:val="24"/>
          <w:lang w:val="kk-KZ" w:eastAsia="ru-RU"/>
        </w:rPr>
      </w:pPr>
      <w:r w:rsidRPr="0024537F">
        <w:rPr>
          <w:rFonts w:ascii="Times New Roman" w:eastAsia="Times New Roman" w:hAnsi="Times New Roman" w:cs="Times New Roman"/>
          <w:b/>
          <w:bCs/>
          <w:sz w:val="24"/>
          <w:szCs w:val="24"/>
          <w:u w:val="single"/>
          <w:lang w:val="kk-KZ" w:eastAsia="ru-RU"/>
        </w:rPr>
        <w:t>4 санат</w:t>
      </w:r>
      <w:r w:rsidRPr="0024537F">
        <w:rPr>
          <w:rFonts w:ascii="Times New Roman" w:eastAsia="Times New Roman" w:hAnsi="Times New Roman" w:cs="Times New Roman"/>
          <w:sz w:val="24"/>
          <w:szCs w:val="24"/>
          <w:lang w:val="kk-KZ" w:eastAsia="ru-RU"/>
        </w:rPr>
        <w:t xml:space="preserve"> – </w:t>
      </w:r>
      <w:r w:rsidR="009F1810" w:rsidRPr="009F1810">
        <w:rPr>
          <w:rFonts w:ascii="Times New Roman" w:eastAsia="Times New Roman" w:hAnsi="Times New Roman" w:cs="Times New Roman"/>
          <w:sz w:val="24"/>
          <w:szCs w:val="24"/>
          <w:lang w:val="kk-KZ" w:eastAsia="ru-RU"/>
        </w:rPr>
        <w:t>қызметті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құраған, ал ӘКС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құраған жағдайда, мынадай:</w:t>
      </w:r>
    </w:p>
    <w:p w14:paraId="25D87CE2" w14:textId="77777777"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отбасын нығайтуға, балалардың отбасында тәрбиеленуін қамтамасыз етуге және ана мен баланы қолдауға бағытталған психологиялық-педагогикалық және өзге де қызметтерді көрсету жөніндегі;</w:t>
      </w:r>
    </w:p>
    <w:p w14:paraId="7D3BA84A" w14:textId="77777777"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балалардың демалысын және оларды сауықтыруды ұйымдастыру жөніндегі;</w:t>
      </w:r>
    </w:p>
    <w:p w14:paraId="74B415F1" w14:textId="77777777"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мектепке дейінгі тәрбие мен оқытудың, бастауыш, негізгі орта, жалпы орта білімнің жалпы білім беретін оқу бағдарламаларын, техникалық және кәсіптік білімнің білім беру бағдарламаларын іске асыру жөніндегі;</w:t>
      </w:r>
    </w:p>
    <w:p w14:paraId="3BBAB084" w14:textId="77777777"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мүмкіндігі шектеулі балаларға психологиялық-педагогикалық қолдау көрсету, негізгі орта және жалпы орта білімнің оқу бағдарламаларын меңгеруде, дамуда және әлеуметтік бейімделуде қиналатын білім алушылар мен тәрбиеленушілерге медициналық және әлеуметтік көмек көрсету жөніндегі;</w:t>
      </w:r>
    </w:p>
    <w:p w14:paraId="04129C70" w14:textId="77777777"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әлеуметтік бағдарланған коммерциялық емес ұйымдардың қызметтер ұсыну сапасын арттыруға бағытталған, осы ұйымдардың қызметкерлері мен еріктілерін (волонтерлерді) оқыту жөніндегі;</w:t>
      </w:r>
    </w:p>
    <w:p w14:paraId="30A2E678" w14:textId="77777777" w:rsid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мәдени-ағартушылық (оның ішінде, жеке музейлердің, театрлардың, кітапханалардың, архивтердің, мектеп-студиялардың, шығармашылық шеберханалардың, ботаникалық және зоологиялық бақтардың, мәдениет үйлерінің, халық шығармашылығы үйлерінің қызметі);</w:t>
      </w:r>
      <w:r>
        <w:rPr>
          <w:rFonts w:ascii="Times New Roman" w:eastAsia="Times New Roman" w:hAnsi="Times New Roman" w:cs="Times New Roman"/>
          <w:sz w:val="24"/>
          <w:szCs w:val="24"/>
          <w:lang w:val="kk-KZ" w:eastAsia="ru-RU"/>
        </w:rPr>
        <w:tab/>
      </w:r>
    </w:p>
    <w:p w14:paraId="268FA0BD" w14:textId="74706681" w:rsidR="009F1810" w:rsidRPr="009F1810"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қоршаған ортаны қорғау жөніндегі;</w:t>
      </w:r>
    </w:p>
    <w:p w14:paraId="4878DC8D" w14:textId="62408B43" w:rsidR="00C8415A" w:rsidRPr="0024537F" w:rsidRDefault="009F1810" w:rsidP="009F1810">
      <w:pPr>
        <w:spacing w:after="0" w:line="240" w:lineRule="auto"/>
        <w:ind w:firstLine="708"/>
        <w:jc w:val="both"/>
        <w:rPr>
          <w:rFonts w:ascii="Times New Roman" w:eastAsia="Times New Roman" w:hAnsi="Times New Roman" w:cs="Times New Roman"/>
          <w:sz w:val="24"/>
          <w:szCs w:val="24"/>
          <w:lang w:val="kk-KZ" w:eastAsia="ru-RU"/>
        </w:rPr>
      </w:pPr>
      <w:r w:rsidRPr="009F1810">
        <w:rPr>
          <w:rFonts w:ascii="Times New Roman" w:eastAsia="Times New Roman" w:hAnsi="Times New Roman" w:cs="Times New Roman"/>
          <w:sz w:val="24"/>
          <w:szCs w:val="24"/>
          <w:lang w:val="kk-KZ" w:eastAsia="ru-RU"/>
        </w:rPr>
        <w:t>Қағидалардың 2-тармағының 7) – 10) тармақшаларында көрсетілген халықтың әлеуметтік осал топтарына гериатриялық және геронтологиялық көмек көрсету, денсаулық және ұзақ өмір сүру орталықтарын, саламатты өмір салтын жүргізу бойынша іс-шараларды ұйымдастыру жөніндегі қызмет түрлерінің ішінен жүзеге асырады</w:t>
      </w:r>
      <w:r w:rsidR="0024537F" w:rsidRPr="0024537F">
        <w:rPr>
          <w:rFonts w:ascii="Times New Roman" w:eastAsia="Times New Roman" w:hAnsi="Times New Roman" w:cs="Times New Roman"/>
          <w:sz w:val="24"/>
          <w:szCs w:val="24"/>
          <w:lang w:val="kk-KZ" w:eastAsia="ru-RU"/>
        </w:rPr>
        <w:t>.</w:t>
      </w:r>
      <w:r w:rsidR="00C8415A" w:rsidRPr="0024537F">
        <w:rPr>
          <w:rFonts w:ascii="Times New Roman" w:eastAsia="Times New Roman" w:hAnsi="Times New Roman" w:cs="Times New Roman"/>
          <w:sz w:val="24"/>
          <w:szCs w:val="24"/>
          <w:lang w:val="kk-KZ" w:eastAsia="ru-RU"/>
        </w:rPr>
        <w:t> </w:t>
      </w:r>
    </w:p>
    <w:p w14:paraId="5FB1FA3E" w14:textId="16AC3E1E" w:rsidR="00C8415A" w:rsidRPr="0024537F" w:rsidRDefault="00C8415A" w:rsidP="0024537F">
      <w:pPr>
        <w:spacing w:before="100" w:beforeAutospacing="1" w:after="100" w:afterAutospacing="1" w:line="240" w:lineRule="auto"/>
        <w:ind w:firstLine="708"/>
        <w:jc w:val="both"/>
        <w:rPr>
          <w:rFonts w:ascii="Times New Roman" w:eastAsia="Times New Roman" w:hAnsi="Times New Roman" w:cs="Times New Roman"/>
          <w:b/>
          <w:sz w:val="24"/>
          <w:szCs w:val="24"/>
          <w:lang w:val="kk-KZ" w:eastAsia="ru-RU"/>
        </w:rPr>
      </w:pPr>
      <w:r w:rsidRPr="0024537F">
        <w:rPr>
          <w:rFonts w:ascii="Times New Roman" w:eastAsia="Times New Roman" w:hAnsi="Times New Roman" w:cs="Times New Roman"/>
          <w:b/>
          <w:sz w:val="24"/>
          <w:szCs w:val="24"/>
          <w:lang w:val="kk-KZ" w:eastAsia="ru-RU"/>
        </w:rPr>
        <w:t>Әлеуметтік кәсіпкерлік субъектілерінің өтінімдерін Ақмола облысы, Көкшетау қаласы, Абай к-сі 96, 4</w:t>
      </w:r>
      <w:r w:rsidR="00E5306E" w:rsidRPr="0024537F">
        <w:rPr>
          <w:rFonts w:ascii="Times New Roman" w:eastAsia="Times New Roman" w:hAnsi="Times New Roman" w:cs="Times New Roman"/>
          <w:b/>
          <w:sz w:val="24"/>
          <w:szCs w:val="24"/>
          <w:lang w:val="kk-KZ" w:eastAsia="ru-RU"/>
        </w:rPr>
        <w:t>11</w:t>
      </w:r>
      <w:r w:rsidRPr="0024537F">
        <w:rPr>
          <w:rFonts w:ascii="Times New Roman" w:eastAsia="Times New Roman" w:hAnsi="Times New Roman" w:cs="Times New Roman"/>
          <w:b/>
          <w:sz w:val="24"/>
          <w:szCs w:val="24"/>
          <w:lang w:val="kk-KZ" w:eastAsia="ru-RU"/>
        </w:rPr>
        <w:t xml:space="preserve"> кабинет</w:t>
      </w:r>
      <w:r w:rsidR="00E5306E" w:rsidRPr="0024537F">
        <w:rPr>
          <w:rFonts w:ascii="Times New Roman" w:eastAsia="Times New Roman" w:hAnsi="Times New Roman" w:cs="Times New Roman"/>
          <w:b/>
          <w:sz w:val="24"/>
          <w:szCs w:val="24"/>
          <w:lang w:val="kk-KZ" w:eastAsia="ru-RU"/>
        </w:rPr>
        <w:t xml:space="preserve"> </w:t>
      </w:r>
      <w:r w:rsidRPr="0024537F">
        <w:rPr>
          <w:rFonts w:ascii="Times New Roman" w:eastAsia="Times New Roman" w:hAnsi="Times New Roman" w:cs="Times New Roman"/>
          <w:b/>
          <w:sz w:val="24"/>
          <w:szCs w:val="24"/>
          <w:lang w:val="kk-KZ" w:eastAsia="ru-RU"/>
        </w:rPr>
        <w:t>(кеңсе) мекенжайы бойынша қабылданады.</w:t>
      </w:r>
    </w:p>
    <w:p w14:paraId="49DA0160" w14:textId="77777777" w:rsidR="00C8415A" w:rsidRPr="00CB4BF7" w:rsidRDefault="00C8415A" w:rsidP="0024537F">
      <w:pPr>
        <w:spacing w:before="100" w:beforeAutospacing="1" w:after="100" w:afterAutospacing="1" w:line="240" w:lineRule="auto"/>
        <w:ind w:firstLine="708"/>
        <w:jc w:val="both"/>
        <w:rPr>
          <w:rFonts w:ascii="Times New Roman" w:eastAsia="Times New Roman" w:hAnsi="Times New Roman" w:cs="Times New Roman"/>
          <w:sz w:val="24"/>
          <w:szCs w:val="24"/>
          <w:lang w:val="kk-KZ" w:eastAsia="ru-RU"/>
        </w:rPr>
      </w:pPr>
      <w:r w:rsidRPr="00CB4BF7">
        <w:rPr>
          <w:rFonts w:ascii="Times New Roman" w:eastAsia="Times New Roman" w:hAnsi="Times New Roman" w:cs="Times New Roman"/>
          <w:sz w:val="24"/>
          <w:szCs w:val="24"/>
          <w:lang w:val="kk-KZ" w:eastAsia="ru-RU"/>
        </w:rPr>
        <w:lastRenderedPageBreak/>
        <w:t xml:space="preserve">Кәсіпкер құжаттар топтамасын толық ұсынбаған не анық емес деректерді немесе қағидалардың талаптарында белгіленген нысандарға сәйкес келмейтін құжаттарды ұсынған жағдайда ұйымдастырушы ұсынылған құжаттарды кәсіпкерге </w:t>
      </w:r>
      <w:r w:rsidRPr="00B26B6F">
        <w:rPr>
          <w:rFonts w:ascii="Times New Roman" w:eastAsia="Times New Roman" w:hAnsi="Times New Roman" w:cs="Times New Roman"/>
          <w:b/>
          <w:bCs/>
          <w:sz w:val="24"/>
          <w:szCs w:val="24"/>
          <w:lang w:val="kk-KZ" w:eastAsia="ru-RU"/>
        </w:rPr>
        <w:t>қайтарады</w:t>
      </w:r>
      <w:r w:rsidRPr="00CB4BF7">
        <w:rPr>
          <w:rFonts w:ascii="Times New Roman" w:eastAsia="Times New Roman" w:hAnsi="Times New Roman" w:cs="Times New Roman"/>
          <w:sz w:val="24"/>
          <w:szCs w:val="24"/>
          <w:lang w:val="kk-KZ" w:eastAsia="ru-RU"/>
        </w:rPr>
        <w:t>.</w:t>
      </w:r>
    </w:p>
    <w:p w14:paraId="4B73AC72" w14:textId="77777777" w:rsidR="009677E0" w:rsidRPr="00CB4BF7" w:rsidRDefault="009677E0">
      <w:pPr>
        <w:rPr>
          <w:lang w:val="kk-KZ"/>
        </w:rPr>
      </w:pPr>
    </w:p>
    <w:sectPr w:rsidR="009677E0" w:rsidRPr="00CB4B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175404"/>
    <w:multiLevelType w:val="hybridMultilevel"/>
    <w:tmpl w:val="6234F26A"/>
    <w:lvl w:ilvl="0" w:tplc="6A2C780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5C7EA2"/>
    <w:multiLevelType w:val="hybridMultilevel"/>
    <w:tmpl w:val="23609098"/>
    <w:lvl w:ilvl="0" w:tplc="866C7C82">
      <w:start w:val="1"/>
      <w:numFmt w:val="bullet"/>
      <w:lvlText w:val="-"/>
      <w:lvlJc w:val="left"/>
      <w:pPr>
        <w:ind w:left="1068" w:hanging="360"/>
      </w:pPr>
      <w:rPr>
        <w:rFonts w:ascii="Times New Roman" w:eastAsia="Times New Roman" w:hAnsi="Times New Roman" w:cs="Times New Roman" w:hint="default"/>
        <w:b/>
        <w:color w:val="000000"/>
        <w:sz w:val="28"/>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1EC2"/>
    <w:rsid w:val="0017213E"/>
    <w:rsid w:val="00205C85"/>
    <w:rsid w:val="00214DA5"/>
    <w:rsid w:val="0024537F"/>
    <w:rsid w:val="00321EC2"/>
    <w:rsid w:val="00373588"/>
    <w:rsid w:val="00384B9A"/>
    <w:rsid w:val="003A019F"/>
    <w:rsid w:val="004A1C6D"/>
    <w:rsid w:val="004C5F68"/>
    <w:rsid w:val="005119E3"/>
    <w:rsid w:val="005568A3"/>
    <w:rsid w:val="006A4C2A"/>
    <w:rsid w:val="0075762B"/>
    <w:rsid w:val="007974CD"/>
    <w:rsid w:val="007C67E7"/>
    <w:rsid w:val="009677E0"/>
    <w:rsid w:val="009F1810"/>
    <w:rsid w:val="00A229ED"/>
    <w:rsid w:val="00AD661A"/>
    <w:rsid w:val="00B26B6F"/>
    <w:rsid w:val="00C455E6"/>
    <w:rsid w:val="00C8415A"/>
    <w:rsid w:val="00CB4BF7"/>
    <w:rsid w:val="00E5306E"/>
    <w:rsid w:val="00E94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C139"/>
  <w15:docId w15:val="{C93328F6-AE73-4C13-A4E5-2A07C2176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1810"/>
    <w:pPr>
      <w:ind w:left="720"/>
      <w:contextualSpacing/>
    </w:pPr>
  </w:style>
  <w:style w:type="character" w:customStyle="1" w:styleId="ezkurwreuab5ozgtqnkl">
    <w:name w:val="ezkurwreuab5ozgtqnkl"/>
    <w:basedOn w:val="a0"/>
    <w:rsid w:val="00556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810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1383</Words>
  <Characters>7885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2023-03-17T06:45:00Z</dcterms:created>
  <dcterms:modified xsi:type="dcterms:W3CDTF">2026-08-17T05:12:00Z</dcterms:modified>
</cp:coreProperties>
</file>