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A9" w:rsidRPr="008106FE" w:rsidRDefault="00B07FA9" w:rsidP="0021331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0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Қостанай ауданы әкімдігінің «Қостанай ауданының елді мекендерінде салық салу объектісінің орналасқан жерін ескеретін аймаққа бөлу коэффициенттерін бекіту туралы» қаулы жобасына </w:t>
      </w:r>
    </w:p>
    <w:p w:rsidR="001E59D0" w:rsidRPr="008106FE" w:rsidRDefault="005B046E" w:rsidP="0021331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06FE">
        <w:rPr>
          <w:rFonts w:ascii="Times New Roman" w:hAnsi="Times New Roman" w:cs="Times New Roman"/>
          <w:b/>
          <w:sz w:val="28"/>
          <w:szCs w:val="28"/>
          <w:lang w:val="kk-KZ"/>
        </w:rPr>
        <w:t>баспасөз</w:t>
      </w:r>
      <w:r w:rsidR="00AD1FE4" w:rsidRPr="00810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106FE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D1FE4" w:rsidRPr="00810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106FE">
        <w:rPr>
          <w:rFonts w:ascii="Times New Roman" w:hAnsi="Times New Roman" w:cs="Times New Roman"/>
          <w:b/>
          <w:sz w:val="28"/>
          <w:szCs w:val="28"/>
          <w:lang w:val="kk-KZ"/>
        </w:rPr>
        <w:t>релизі</w:t>
      </w:r>
    </w:p>
    <w:p w:rsidR="00366A40" w:rsidRPr="008106FE" w:rsidRDefault="00366A40" w:rsidP="005B046E">
      <w:pPr>
        <w:ind w:right="-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E59D0" w:rsidRPr="008106FE" w:rsidRDefault="00B07FA9" w:rsidP="00B07FA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06FE">
        <w:rPr>
          <w:rFonts w:ascii="Times New Roman" w:hAnsi="Times New Roman" w:cs="Times New Roman"/>
          <w:sz w:val="28"/>
          <w:szCs w:val="28"/>
          <w:lang w:val="kk-KZ"/>
        </w:rPr>
        <w:t xml:space="preserve">Қостанай ауданы әкімдігінің «Қостанай ауданының елді мекендерінде салық салу объектісінің орналасқан жерін ескеретін аймаққа бөлу коэффициенттерін бекіту туралы» қаулы </w:t>
      </w:r>
      <w:r w:rsidR="005B046E" w:rsidRPr="008106FE">
        <w:rPr>
          <w:rFonts w:ascii="Times New Roman" w:hAnsi="Times New Roman" w:cs="Times New Roman"/>
          <w:sz w:val="28"/>
          <w:szCs w:val="28"/>
          <w:lang w:val="kk-KZ"/>
        </w:rPr>
        <w:t xml:space="preserve">жобасы </w:t>
      </w:r>
      <w:r w:rsidRPr="008106FE">
        <w:rPr>
          <w:rFonts w:ascii="Times New Roman" w:hAnsi="Times New Roman" w:cs="Times New Roman"/>
          <w:sz w:val="28"/>
          <w:szCs w:val="28"/>
          <w:lang w:val="kk-KZ"/>
        </w:rPr>
        <w:t>«Салық және бюджетке төленетін басқа да міндетті төлемдер туралы» Қазақстан Республикас</w:t>
      </w:r>
      <w:r w:rsidR="00352E5F">
        <w:rPr>
          <w:rFonts w:ascii="Times New Roman" w:hAnsi="Times New Roman" w:cs="Times New Roman"/>
          <w:sz w:val="28"/>
          <w:szCs w:val="28"/>
          <w:lang w:val="kk-KZ"/>
        </w:rPr>
        <w:t>ының Кодексі (Салық кодексі) 600 - бабының 1</w:t>
      </w:r>
      <w:r w:rsidRPr="008106FE">
        <w:rPr>
          <w:rFonts w:ascii="Times New Roman" w:hAnsi="Times New Roman" w:cs="Times New Roman"/>
          <w:sz w:val="28"/>
          <w:szCs w:val="28"/>
          <w:lang w:val="kk-KZ"/>
        </w:rPr>
        <w:t xml:space="preserve"> - тармағына</w:t>
      </w:r>
      <w:r w:rsidR="00382CB4" w:rsidRPr="00810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046E" w:rsidRPr="008106FE">
        <w:rPr>
          <w:rFonts w:ascii="Times New Roman" w:hAnsi="Times New Roman" w:cs="Times New Roman"/>
          <w:sz w:val="28"/>
          <w:szCs w:val="28"/>
          <w:lang w:val="kk-KZ"/>
        </w:rPr>
        <w:t>әзірленген.</w:t>
      </w:r>
      <w:r w:rsidR="000F13DF" w:rsidRPr="00810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494" w:rsidRPr="008106FE" w:rsidRDefault="00B07FA9" w:rsidP="00B07F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Салық салу объектісінің елдi мекенде орналасуын ескеретін аймаққа бөлу коэффициентiн (К айм.) жергіліктi атқарушы органдар осындай коэффициент енгізілетін жылдың алдындағы жылдың 1 желтоқсанынан кешіктірмейтін мерзімде аймаққа бөлу коэффициентін есептеу әдістемесіне сәйкес бекітеді және ол бекітілген жылдан кейінгі жылдың 1 қаңтарынан бастап қолданысқа енгізіледі.</w:t>
      </w:r>
    </w:p>
    <w:p w:rsidR="005B046E" w:rsidRPr="008106FE" w:rsidRDefault="00B07FA9" w:rsidP="00B07F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Қаулы жобасын қабылдау </w:t>
      </w:r>
      <w:r w:rsidR="005B046E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теріс әлеуметтік</w:t>
      </w:r>
      <w:r w:rsidR="00AD1FE4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5B046E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-</w:t>
      </w:r>
      <w:r w:rsidR="00AD1FE4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5B046E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экономикалық және/немесе құқықтық салдарға </w:t>
      </w:r>
      <w:r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әкеп соқпайды.</w:t>
      </w:r>
    </w:p>
    <w:p w:rsidR="00D43330" w:rsidRPr="00352E5F" w:rsidRDefault="00B07FA9" w:rsidP="00B07F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Қаулы </w:t>
      </w:r>
      <w:r w:rsidR="005B046E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жобасы «Электрондық үкі</w:t>
      </w:r>
      <w:r w:rsidR="00382CB4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мет» порталында ашық </w:t>
      </w:r>
      <w:r w:rsidR="005B046E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НҚА бөлімінде</w:t>
      </w:r>
      <w:r w:rsidR="009A0D6A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5B046E" w:rsidRPr="008106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орналастырылған</w:t>
      </w:r>
      <w:r w:rsidR="005B046E" w:rsidRPr="008106F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kk-KZ" w:eastAsia="ru-RU"/>
        </w:rPr>
        <w:t xml:space="preserve"> </w:t>
      </w:r>
      <w:hyperlink r:id="rId6" w:history="1">
        <w:r w:rsidR="00352E5F" w:rsidRPr="00352E5F">
          <w:rPr>
            <w:rStyle w:val="a3"/>
            <w:sz w:val="28"/>
            <w:szCs w:val="28"/>
            <w:lang w:val="kk-KZ"/>
          </w:rPr>
          <w:t>https://legalacts.egov.kz/arm/admin/viewcard?id=15933008</w:t>
        </w:r>
      </w:hyperlink>
      <w:r w:rsidR="00352E5F" w:rsidRPr="00352E5F">
        <w:rPr>
          <w:sz w:val="28"/>
          <w:szCs w:val="28"/>
          <w:lang w:val="kk-KZ"/>
        </w:rPr>
        <w:t xml:space="preserve"> </w:t>
      </w:r>
      <w:r w:rsidR="00362F29" w:rsidRPr="00352E5F">
        <w:rPr>
          <w:color w:val="FF0000"/>
          <w:sz w:val="28"/>
          <w:szCs w:val="28"/>
          <w:lang w:val="kk-KZ"/>
        </w:rPr>
        <w:t xml:space="preserve"> </w:t>
      </w:r>
      <w:r w:rsidR="00D43330" w:rsidRPr="00352E5F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352E5F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D43330" w:rsidRPr="00352E5F" w:rsidRDefault="00D43330" w:rsidP="00B07FA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2E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2BB6" w:rsidRDefault="00EF2BB6" w:rsidP="00B07FA9">
      <w:pPr>
        <w:shd w:val="clear" w:color="auto" w:fill="FFFFFF"/>
        <w:spacing w:after="0" w:line="240" w:lineRule="auto"/>
        <w:ind w:firstLine="708"/>
        <w:jc w:val="both"/>
        <w:rPr>
          <w:sz w:val="28"/>
          <w:lang w:val="kk-KZ"/>
        </w:rPr>
      </w:pPr>
    </w:p>
    <w:p w:rsidR="00EF2BB6" w:rsidRPr="000F13DF" w:rsidRDefault="00EF2BB6" w:rsidP="00B07FA9">
      <w:pPr>
        <w:shd w:val="clear" w:color="auto" w:fill="FFFFFF"/>
        <w:spacing w:after="0" w:line="240" w:lineRule="auto"/>
        <w:ind w:firstLine="708"/>
        <w:jc w:val="both"/>
        <w:rPr>
          <w:sz w:val="28"/>
          <w:lang w:val="kk-KZ"/>
        </w:rPr>
      </w:pPr>
    </w:p>
    <w:p w:rsidR="00FD0C47" w:rsidRDefault="00FD0C47" w:rsidP="00B07FA9">
      <w:pPr>
        <w:shd w:val="clear" w:color="auto" w:fill="FFFFFF"/>
        <w:spacing w:after="0" w:line="240" w:lineRule="auto"/>
        <w:ind w:firstLine="708"/>
        <w:jc w:val="both"/>
        <w:rPr>
          <w:sz w:val="28"/>
          <w:lang w:val="kk-KZ"/>
        </w:rPr>
      </w:pPr>
    </w:p>
    <w:p w:rsidR="00FD0C47" w:rsidRDefault="00FD0C47" w:rsidP="00B07FA9">
      <w:pPr>
        <w:shd w:val="clear" w:color="auto" w:fill="FFFFFF"/>
        <w:spacing w:after="0" w:line="240" w:lineRule="auto"/>
        <w:ind w:firstLine="708"/>
        <w:jc w:val="both"/>
        <w:rPr>
          <w:sz w:val="28"/>
          <w:lang w:val="kk-KZ"/>
        </w:rPr>
      </w:pPr>
    </w:p>
    <w:p w:rsidR="00FD0C47" w:rsidRDefault="00FD0C47" w:rsidP="00B07FA9">
      <w:pPr>
        <w:shd w:val="clear" w:color="auto" w:fill="FFFFFF"/>
        <w:spacing w:after="0" w:line="240" w:lineRule="auto"/>
        <w:ind w:firstLine="708"/>
        <w:jc w:val="both"/>
        <w:rPr>
          <w:sz w:val="28"/>
          <w:lang w:val="kk-KZ"/>
        </w:rPr>
      </w:pPr>
    </w:p>
    <w:p w:rsidR="00FD0C47" w:rsidRDefault="00FD0C47" w:rsidP="00B07FA9">
      <w:pPr>
        <w:shd w:val="clear" w:color="auto" w:fill="FFFFFF"/>
        <w:spacing w:after="0" w:line="240" w:lineRule="auto"/>
        <w:ind w:firstLine="708"/>
        <w:jc w:val="both"/>
        <w:rPr>
          <w:sz w:val="28"/>
          <w:lang w:val="kk-KZ"/>
        </w:rPr>
      </w:pPr>
    </w:p>
    <w:p w:rsidR="003C3BA2" w:rsidRDefault="003A5633" w:rsidP="00B07FA9">
      <w:pPr>
        <w:shd w:val="clear" w:color="auto" w:fill="FFFFFF"/>
        <w:spacing w:after="0" w:line="240" w:lineRule="auto"/>
        <w:ind w:firstLine="708"/>
        <w:jc w:val="both"/>
        <w:rPr>
          <w:sz w:val="32"/>
          <w:lang w:val="kk-KZ"/>
        </w:rPr>
      </w:pPr>
      <w:r w:rsidRPr="002913B8">
        <w:rPr>
          <w:sz w:val="32"/>
          <w:lang w:val="kk-KZ"/>
        </w:rPr>
        <w:t xml:space="preserve"> </w:t>
      </w:r>
    </w:p>
    <w:p w:rsidR="00E456A6" w:rsidRDefault="00E456A6" w:rsidP="009A0D6A">
      <w:pPr>
        <w:shd w:val="clear" w:color="auto" w:fill="FFFFFF"/>
        <w:spacing w:after="0" w:line="240" w:lineRule="auto"/>
        <w:ind w:firstLine="708"/>
        <w:jc w:val="both"/>
        <w:rPr>
          <w:sz w:val="32"/>
          <w:lang w:val="kk-KZ"/>
        </w:rPr>
      </w:pPr>
      <w:bookmarkStart w:id="0" w:name="_GoBack"/>
      <w:bookmarkEnd w:id="0"/>
    </w:p>
    <w:p w:rsidR="006F2B88" w:rsidRPr="003A5633" w:rsidRDefault="006F2B88" w:rsidP="009A0D6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A470B5" w:rsidRPr="005B046E" w:rsidRDefault="00A470B5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A470B5" w:rsidRPr="005B046E" w:rsidSect="009B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24EB1"/>
    <w:multiLevelType w:val="multilevel"/>
    <w:tmpl w:val="447A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0466"/>
    <w:rsid w:val="00007813"/>
    <w:rsid w:val="00063E0B"/>
    <w:rsid w:val="000679A5"/>
    <w:rsid w:val="000F13DF"/>
    <w:rsid w:val="0018106B"/>
    <w:rsid w:val="001B6DFB"/>
    <w:rsid w:val="001E59D0"/>
    <w:rsid w:val="00213310"/>
    <w:rsid w:val="002457B3"/>
    <w:rsid w:val="002913B8"/>
    <w:rsid w:val="00337485"/>
    <w:rsid w:val="00352E5F"/>
    <w:rsid w:val="00362F29"/>
    <w:rsid w:val="00366A40"/>
    <w:rsid w:val="00382CB4"/>
    <w:rsid w:val="003A5633"/>
    <w:rsid w:val="003C3BA2"/>
    <w:rsid w:val="0048644B"/>
    <w:rsid w:val="004A2659"/>
    <w:rsid w:val="00517F12"/>
    <w:rsid w:val="005B046E"/>
    <w:rsid w:val="00676DB4"/>
    <w:rsid w:val="00685B1D"/>
    <w:rsid w:val="006F2B88"/>
    <w:rsid w:val="00714C0F"/>
    <w:rsid w:val="007C2ABD"/>
    <w:rsid w:val="007E26FF"/>
    <w:rsid w:val="007F0FF6"/>
    <w:rsid w:val="008106FE"/>
    <w:rsid w:val="008441F6"/>
    <w:rsid w:val="009A0D6A"/>
    <w:rsid w:val="009B075A"/>
    <w:rsid w:val="009C59EA"/>
    <w:rsid w:val="00A2700A"/>
    <w:rsid w:val="00A470B5"/>
    <w:rsid w:val="00AB0466"/>
    <w:rsid w:val="00AC50D5"/>
    <w:rsid w:val="00AD1FE4"/>
    <w:rsid w:val="00B07FA9"/>
    <w:rsid w:val="00C0759F"/>
    <w:rsid w:val="00C47074"/>
    <w:rsid w:val="00D43330"/>
    <w:rsid w:val="00DA7F66"/>
    <w:rsid w:val="00DD01F1"/>
    <w:rsid w:val="00E030B8"/>
    <w:rsid w:val="00E24C52"/>
    <w:rsid w:val="00E456A6"/>
    <w:rsid w:val="00EA59C4"/>
    <w:rsid w:val="00EB529E"/>
    <w:rsid w:val="00EF2BB6"/>
    <w:rsid w:val="00F46D56"/>
    <w:rsid w:val="00F77494"/>
    <w:rsid w:val="00F77A0D"/>
    <w:rsid w:val="00FD0C47"/>
    <w:rsid w:val="00FF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A5"/>
  </w:style>
  <w:style w:type="paragraph" w:styleId="1">
    <w:name w:val="heading 1"/>
    <w:basedOn w:val="a"/>
    <w:link w:val="10"/>
    <w:uiPriority w:val="9"/>
    <w:qFormat/>
    <w:rsid w:val="00C47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D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0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47074"/>
    <w:rPr>
      <w:color w:val="0000FF"/>
      <w:u w:val="single"/>
    </w:rPr>
  </w:style>
  <w:style w:type="paragraph" w:customStyle="1" w:styleId="rtejustify">
    <w:name w:val="rtejustify"/>
    <w:basedOn w:val="a"/>
    <w:rsid w:val="00C47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46D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A5"/>
  </w:style>
  <w:style w:type="paragraph" w:styleId="1">
    <w:name w:val="heading 1"/>
    <w:basedOn w:val="a"/>
    <w:link w:val="10"/>
    <w:uiPriority w:val="9"/>
    <w:qFormat/>
    <w:rsid w:val="00C47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D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0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47074"/>
    <w:rPr>
      <w:color w:val="0000FF"/>
      <w:u w:val="single"/>
    </w:rPr>
  </w:style>
  <w:style w:type="paragraph" w:customStyle="1" w:styleId="rtejustify">
    <w:name w:val="rtejustify"/>
    <w:basedOn w:val="a"/>
    <w:rsid w:val="00C47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46D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4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1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8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1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2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2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alacts.egov.kz/arm/admin/viewcard?id=159330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maslikhat</dc:creator>
  <cp:keywords/>
  <dc:description/>
  <cp:lastModifiedBy>Пользователь Windows</cp:lastModifiedBy>
  <cp:revision>92</cp:revision>
  <cp:lastPrinted>2018-12-11T06:16:00Z</cp:lastPrinted>
  <dcterms:created xsi:type="dcterms:W3CDTF">2018-12-10T11:55:00Z</dcterms:created>
  <dcterms:modified xsi:type="dcterms:W3CDTF">2026-10-30T11:40:00Z</dcterms:modified>
</cp:coreProperties>
</file>