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B2B" w:rsidRPr="00546640" w:rsidRDefault="001A1B2B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9B5C90" w:rsidRPr="004E1F15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4E1F15">
        <w:rPr>
          <w:rFonts w:ascii="Arial" w:hAnsi="Arial" w:cs="Arial"/>
          <w:b/>
          <w:sz w:val="28"/>
          <w:szCs w:val="28"/>
        </w:rPr>
        <w:t>№ 1</w:t>
      </w:r>
    </w:p>
    <w:p w:rsidR="008041A9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Қазақстан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Республикасы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r w:rsidR="00C72163">
        <w:rPr>
          <w:rStyle w:val="a4"/>
          <w:rFonts w:ascii="Arial" w:hAnsi="Arial" w:cs="Arial"/>
          <w:sz w:val="28"/>
          <w:szCs w:val="28"/>
          <w:lang w:val="kk-KZ"/>
        </w:rPr>
        <w:t>мәслихатт</w:t>
      </w:r>
      <w:r w:rsidR="00042D70">
        <w:rPr>
          <w:rStyle w:val="a4"/>
          <w:rFonts w:ascii="Arial" w:hAnsi="Arial" w:cs="Arial"/>
          <w:sz w:val="28"/>
          <w:szCs w:val="28"/>
          <w:lang w:val="kk-KZ"/>
        </w:rPr>
        <w:t>ар</w:t>
      </w:r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депутаттарын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</w:p>
    <w:p w:rsidR="009B5C90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сайлау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туралы</w:t>
      </w:r>
      <w:proofErr w:type="spellEnd"/>
    </w:p>
    <w:p w:rsidR="009B5C90" w:rsidRPr="009B5C90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sz w:val="28"/>
          <w:szCs w:val="28"/>
        </w:rPr>
      </w:pPr>
    </w:p>
    <w:p w:rsidR="009B5C90" w:rsidRPr="009B5C90" w:rsidRDefault="009B5C9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9B5C90">
        <w:rPr>
          <w:rFonts w:ascii="Arial" w:hAnsi="Arial" w:cs="Arial"/>
          <w:sz w:val="28"/>
          <w:szCs w:val="28"/>
        </w:rPr>
        <w:t xml:space="preserve">2026 </w:t>
      </w:r>
      <w:proofErr w:type="spellStart"/>
      <w:r w:rsidRPr="009B5C90">
        <w:rPr>
          <w:rFonts w:ascii="Arial" w:hAnsi="Arial" w:cs="Arial"/>
          <w:sz w:val="28"/>
          <w:szCs w:val="28"/>
        </w:rPr>
        <w:t>жылғы</w:t>
      </w:r>
      <w:proofErr w:type="spellEnd"/>
      <w:r w:rsidRPr="009B5C90">
        <w:rPr>
          <w:rFonts w:ascii="Arial" w:hAnsi="Arial" w:cs="Arial"/>
          <w:sz w:val="28"/>
          <w:szCs w:val="28"/>
        </w:rPr>
        <w:t xml:space="preserve"> </w:t>
      </w:r>
      <w:r w:rsidR="002C0E70" w:rsidRPr="002C0E70">
        <w:rPr>
          <w:rFonts w:ascii="Arial" w:hAnsi="Arial" w:cs="Arial"/>
          <w:color w:val="FF0000"/>
          <w:sz w:val="28"/>
          <w:szCs w:val="28"/>
        </w:rPr>
        <w:t>29</w:t>
      </w:r>
      <w:r w:rsidRPr="004C19AE">
        <w:rPr>
          <w:rFonts w:ascii="Arial" w:hAnsi="Arial" w:cs="Arial"/>
          <w:color w:val="FF0000"/>
          <w:sz w:val="28"/>
          <w:szCs w:val="28"/>
        </w:rPr>
        <w:t xml:space="preserve"> </w:t>
      </w:r>
      <w:r w:rsidR="004C19AE" w:rsidRPr="004C19AE">
        <w:rPr>
          <w:rFonts w:ascii="Arial" w:hAnsi="Arial" w:cs="Arial"/>
          <w:color w:val="FF0000"/>
          <w:sz w:val="28"/>
          <w:szCs w:val="28"/>
          <w:lang w:val="kk-KZ"/>
        </w:rPr>
        <w:t>қараша</w:t>
      </w:r>
      <w:r w:rsidRPr="004C19AE">
        <w:rPr>
          <w:rFonts w:ascii="Arial" w:hAnsi="Arial" w:cs="Arial"/>
          <w:color w:val="FF0000"/>
          <w:sz w:val="28"/>
          <w:szCs w:val="28"/>
        </w:rPr>
        <w:t xml:space="preserve">да </w:t>
      </w:r>
      <w:proofErr w:type="spellStart"/>
      <w:r w:rsidRPr="009B5C90">
        <w:rPr>
          <w:rFonts w:ascii="Arial" w:hAnsi="Arial" w:cs="Arial"/>
          <w:sz w:val="28"/>
          <w:szCs w:val="28"/>
        </w:rPr>
        <w:t>Қаз</w:t>
      </w:r>
      <w:r w:rsidR="004E1F15">
        <w:rPr>
          <w:rFonts w:ascii="Arial" w:hAnsi="Arial" w:cs="Arial"/>
          <w:sz w:val="28"/>
          <w:szCs w:val="28"/>
        </w:rPr>
        <w:t>ақстан</w:t>
      </w:r>
      <w:proofErr w:type="spellEnd"/>
      <w:r w:rsidR="004E1F15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E1F15">
        <w:rPr>
          <w:rFonts w:ascii="Arial" w:hAnsi="Arial" w:cs="Arial"/>
          <w:sz w:val="28"/>
          <w:szCs w:val="28"/>
        </w:rPr>
        <w:t>Республикасы</w:t>
      </w:r>
      <w:proofErr w:type="spellEnd"/>
      <w:r w:rsidR="004E1F15">
        <w:rPr>
          <w:rFonts w:ascii="Arial" w:hAnsi="Arial" w:cs="Arial"/>
          <w:sz w:val="28"/>
          <w:szCs w:val="28"/>
        </w:rPr>
        <w:t xml:space="preserve"> </w:t>
      </w:r>
      <w:r w:rsidR="004C19AE">
        <w:rPr>
          <w:rFonts w:ascii="Arial" w:hAnsi="Arial" w:cs="Arial"/>
          <w:sz w:val="28"/>
          <w:szCs w:val="28"/>
          <w:lang w:val="kk-KZ"/>
        </w:rPr>
        <w:t>мәслихатт</w:t>
      </w:r>
      <w:r w:rsidR="0034289F">
        <w:rPr>
          <w:rFonts w:ascii="Arial" w:hAnsi="Arial" w:cs="Arial"/>
          <w:sz w:val="28"/>
          <w:szCs w:val="28"/>
          <w:lang w:val="kk-KZ"/>
        </w:rPr>
        <w:t>ар</w:t>
      </w:r>
      <w:r w:rsidR="00042D70">
        <w:rPr>
          <w:rFonts w:ascii="Arial" w:hAnsi="Arial" w:cs="Arial"/>
          <w:sz w:val="28"/>
          <w:szCs w:val="28"/>
          <w:lang w:val="kk-KZ"/>
        </w:rPr>
        <w:t>ы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депутаттары</w:t>
      </w:r>
      <w:proofErr w:type="spellEnd"/>
      <w:r w:rsidR="0071104E">
        <w:rPr>
          <w:rFonts w:ascii="Arial" w:hAnsi="Arial" w:cs="Arial"/>
          <w:sz w:val="28"/>
          <w:szCs w:val="28"/>
          <w:lang w:val="kk-KZ"/>
        </w:rPr>
        <w:t>н</w:t>
      </w:r>
      <w:r w:rsidR="0034289F">
        <w:rPr>
          <w:rFonts w:ascii="Arial" w:hAnsi="Arial" w:cs="Arial"/>
          <w:sz w:val="28"/>
          <w:szCs w:val="28"/>
          <w:lang w:val="kk-KZ"/>
        </w:rPr>
        <w:t xml:space="preserve">ың </w:t>
      </w:r>
      <w:r w:rsidR="0034289F" w:rsidRPr="0034289F">
        <w:rPr>
          <w:rFonts w:ascii="Arial" w:hAnsi="Arial" w:cs="Arial"/>
          <w:color w:val="FF0000"/>
          <w:sz w:val="28"/>
          <w:szCs w:val="28"/>
          <w:lang w:val="kk-KZ"/>
        </w:rPr>
        <w:t>кезектен тыс</w:t>
      </w:r>
      <w:r w:rsidRPr="009B5C9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сайлау</w:t>
      </w:r>
      <w:r w:rsidR="00337D5B">
        <w:rPr>
          <w:rFonts w:ascii="Arial" w:hAnsi="Arial" w:cs="Arial"/>
          <w:sz w:val="28"/>
          <w:szCs w:val="28"/>
        </w:rPr>
        <w:t>ы</w:t>
      </w:r>
      <w:proofErr w:type="spellEnd"/>
      <w:r w:rsidRPr="009B5C9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өтеді</w:t>
      </w:r>
      <w:proofErr w:type="spellEnd"/>
      <w:r w:rsidRPr="009B5C90">
        <w:rPr>
          <w:rFonts w:ascii="Arial" w:hAnsi="Arial" w:cs="Arial"/>
          <w:sz w:val="28"/>
          <w:szCs w:val="28"/>
        </w:rPr>
        <w:t>.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Мәслихаттар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тиісті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әкімшілік-аумақтық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бөліністегі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4289F" w:rsidRPr="003E31A2">
        <w:rPr>
          <w:rFonts w:ascii="Arial" w:hAnsi="Arial" w:cs="Arial"/>
          <w:sz w:val="28"/>
          <w:szCs w:val="28"/>
        </w:rPr>
        <w:t>халықтың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>ер</w:t>
      </w:r>
      <w:r w:rsidR="0034289F">
        <w:rPr>
          <w:rFonts w:ascii="Arial" w:hAnsi="Arial" w:cs="Arial"/>
          <w:sz w:val="28"/>
          <w:szCs w:val="28"/>
          <w:lang w:val="kk-KZ"/>
        </w:rPr>
        <w:t xml:space="preserve">кін </w:t>
      </w:r>
      <w:proofErr w:type="spellStart"/>
      <w:r w:rsidRPr="003E31A2">
        <w:rPr>
          <w:rFonts w:ascii="Arial" w:hAnsi="Arial" w:cs="Arial"/>
          <w:sz w:val="28"/>
          <w:szCs w:val="28"/>
        </w:rPr>
        <w:t>білдіретін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және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оны </w:t>
      </w:r>
      <w:proofErr w:type="spellStart"/>
      <w:r w:rsidRPr="003E31A2">
        <w:rPr>
          <w:rFonts w:ascii="Arial" w:hAnsi="Arial" w:cs="Arial"/>
          <w:sz w:val="28"/>
          <w:szCs w:val="28"/>
        </w:rPr>
        <w:t>іске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қажетті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шараларды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белгілейтін</w:t>
      </w:r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сондай-ақ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олардың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жүзеге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асырылуын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бақылайтын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жергілікті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өкілді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органдар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="00042D70">
        <w:rPr>
          <w:rFonts w:ascii="Arial" w:hAnsi="Arial" w:cs="Arial"/>
          <w:sz w:val="28"/>
          <w:szCs w:val="28"/>
          <w:lang w:val="kk-KZ"/>
        </w:rPr>
        <w:t>тар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депутаттарының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өкілеттік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мерзімі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 xml:space="preserve">бес </w:t>
      </w:r>
      <w:proofErr w:type="spellStart"/>
      <w:r w:rsidRPr="003E31A2">
        <w:rPr>
          <w:rFonts w:ascii="Arial" w:hAnsi="Arial" w:cs="Arial"/>
          <w:sz w:val="28"/>
          <w:szCs w:val="28"/>
        </w:rPr>
        <w:t>жыл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. 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жалпыға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бірдей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тең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төте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құқығы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негізінде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жасырын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дауыс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беру </w:t>
      </w:r>
      <w:proofErr w:type="spellStart"/>
      <w:r w:rsidRPr="003E31A2">
        <w:rPr>
          <w:rFonts w:ascii="Arial" w:hAnsi="Arial" w:cs="Arial"/>
          <w:sz w:val="28"/>
          <w:szCs w:val="28"/>
        </w:rPr>
        <w:t>арқылы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сайланады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:rsidR="003E31A2" w:rsidRPr="003E31A2" w:rsidRDefault="0034289F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Қазақстан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E31A2" w:rsidRPr="003E31A2">
        <w:rPr>
          <w:rFonts w:ascii="Arial" w:hAnsi="Arial" w:cs="Arial"/>
          <w:sz w:val="28"/>
          <w:szCs w:val="28"/>
        </w:rPr>
        <w:t xml:space="preserve">20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жасқа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толған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азаматы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мәслихат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депутаты бол</w:t>
      </w:r>
      <w:r w:rsidR="008C2A3D">
        <w:rPr>
          <w:rFonts w:ascii="Arial" w:hAnsi="Arial" w:cs="Arial"/>
          <w:sz w:val="28"/>
          <w:szCs w:val="28"/>
          <w:lang w:val="kk-KZ"/>
        </w:rPr>
        <w:t>а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алады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. 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 xml:space="preserve">Сот </w:t>
      </w:r>
      <w:r w:rsidR="008C2A3D">
        <w:rPr>
          <w:rFonts w:ascii="Arial" w:hAnsi="Arial" w:cs="Arial"/>
          <w:sz w:val="28"/>
          <w:szCs w:val="28"/>
          <w:lang w:val="kk-KZ"/>
        </w:rPr>
        <w:t>іс-</w:t>
      </w:r>
      <w:proofErr w:type="spellStart"/>
      <w:r w:rsidRPr="003E31A2">
        <w:rPr>
          <w:rFonts w:ascii="Arial" w:hAnsi="Arial" w:cs="Arial"/>
          <w:sz w:val="28"/>
          <w:szCs w:val="28"/>
        </w:rPr>
        <w:t>әрекет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ке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қабілетсіз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деп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таныған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E31A2">
        <w:rPr>
          <w:rFonts w:ascii="Arial" w:hAnsi="Arial" w:cs="Arial"/>
          <w:sz w:val="28"/>
          <w:szCs w:val="28"/>
        </w:rPr>
        <w:t>сондай-ақ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сот </w:t>
      </w:r>
      <w:proofErr w:type="spellStart"/>
      <w:r w:rsidRPr="003E31A2">
        <w:rPr>
          <w:rFonts w:ascii="Arial" w:hAnsi="Arial" w:cs="Arial"/>
          <w:sz w:val="28"/>
          <w:szCs w:val="28"/>
        </w:rPr>
        <w:t>үкімі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бойынша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бас </w:t>
      </w:r>
      <w:proofErr w:type="spellStart"/>
      <w:r w:rsidRPr="003E31A2">
        <w:rPr>
          <w:rFonts w:ascii="Arial" w:hAnsi="Arial" w:cs="Arial"/>
          <w:sz w:val="28"/>
          <w:szCs w:val="28"/>
        </w:rPr>
        <w:t>бостандығынан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айыру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орындарында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8C2A3D">
        <w:rPr>
          <w:rFonts w:ascii="Arial" w:hAnsi="Arial" w:cs="Arial"/>
          <w:sz w:val="28"/>
          <w:szCs w:val="28"/>
          <w:lang w:val="kk-KZ"/>
        </w:rPr>
        <w:t>отырған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азаматтардың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; </w:t>
      </w:r>
    </w:p>
    <w:p w:rsidR="003E31A2" w:rsidRPr="003E31A2" w:rsidRDefault="008C2A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>сотталғандығы заңмен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тәртіппен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өтелмеген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немесе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алы</w:t>
      </w:r>
      <w:r>
        <w:rPr>
          <w:rFonts w:ascii="Arial" w:hAnsi="Arial" w:cs="Arial"/>
          <w:sz w:val="28"/>
          <w:szCs w:val="28"/>
          <w:lang w:val="kk-KZ"/>
        </w:rPr>
        <w:t xml:space="preserve">п тасталмаған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адам</w:t>
      </w:r>
      <w:proofErr w:type="spellEnd"/>
      <w:r>
        <w:rPr>
          <w:rFonts w:ascii="Arial" w:hAnsi="Arial" w:cs="Arial"/>
          <w:sz w:val="28"/>
          <w:szCs w:val="28"/>
          <w:lang w:val="kk-KZ"/>
        </w:rPr>
        <w:t>ның</w:t>
      </w:r>
      <w:r w:rsidR="003E31A2" w:rsidRPr="003E31A2">
        <w:rPr>
          <w:rFonts w:ascii="Arial" w:hAnsi="Arial" w:cs="Arial"/>
          <w:sz w:val="28"/>
          <w:szCs w:val="28"/>
        </w:rPr>
        <w:t xml:space="preserve">; </w:t>
      </w:r>
    </w:p>
    <w:p w:rsidR="006A3CA4" w:rsidRPr="008C2A3D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жемқорлық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қылмыс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және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жемқорлық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құқық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бұзушылық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жасауда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кінәсі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н</w:t>
      </w:r>
      <w:r w:rsidRPr="003E31A2">
        <w:rPr>
          <w:rFonts w:ascii="Arial" w:hAnsi="Arial" w:cs="Arial"/>
          <w:sz w:val="28"/>
          <w:szCs w:val="28"/>
        </w:rPr>
        <w:t xml:space="preserve"> сот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заңда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тәртіппен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</w:t>
      </w:r>
      <w:r w:rsidR="008C2A3D">
        <w:rPr>
          <w:rFonts w:ascii="Arial" w:hAnsi="Arial" w:cs="Arial"/>
          <w:sz w:val="28"/>
          <w:szCs w:val="28"/>
          <w:lang w:val="kk-KZ"/>
        </w:rPr>
        <w:t xml:space="preserve">таныған </w:t>
      </w:r>
      <w:proofErr w:type="spellStart"/>
      <w:r w:rsidR="008C2A3D">
        <w:rPr>
          <w:rFonts w:ascii="Arial" w:hAnsi="Arial" w:cs="Arial"/>
          <w:sz w:val="28"/>
          <w:szCs w:val="28"/>
        </w:rPr>
        <w:t>адам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ның</w:t>
      </w:r>
      <w:r w:rsidR="008C2A3D" w:rsidRPr="008C2A3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сайлануға</w:t>
      </w:r>
      <w:proofErr w:type="spellEnd"/>
      <w:r w:rsidR="008C2A3D" w:rsidRPr="003B5A6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құқығы</w:t>
      </w:r>
      <w:proofErr w:type="spellEnd"/>
      <w:r w:rsidR="008C2A3D" w:rsidRPr="003B5A6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C2A3D" w:rsidRPr="003B5A6A">
        <w:rPr>
          <w:rFonts w:ascii="Arial" w:hAnsi="Arial" w:cs="Arial"/>
          <w:b/>
          <w:sz w:val="28"/>
          <w:szCs w:val="28"/>
        </w:rPr>
        <w:t>жоқ</w:t>
      </w:r>
      <w:proofErr w:type="spellEnd"/>
      <w:r w:rsidR="008C2A3D">
        <w:rPr>
          <w:rFonts w:ascii="Arial" w:hAnsi="Arial" w:cs="Arial"/>
          <w:sz w:val="28"/>
          <w:szCs w:val="28"/>
        </w:rPr>
        <w:t>.</w:t>
      </w:r>
    </w:p>
    <w:p w:rsidR="003E31A2" w:rsidRPr="0054664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 xml:space="preserve">Астана, облыстар және </w:t>
      </w:r>
      <w:r w:rsidR="000728F4" w:rsidRPr="000728F4">
        <w:rPr>
          <w:rFonts w:ascii="Arial" w:hAnsi="Arial" w:cs="Arial"/>
          <w:b/>
          <w:sz w:val="28"/>
          <w:szCs w:val="28"/>
          <w:lang w:val="kk-KZ"/>
        </w:rPr>
        <w:t>р</w:t>
      </w:r>
      <w:r w:rsidRPr="000728F4">
        <w:rPr>
          <w:rFonts w:ascii="Arial" w:hAnsi="Arial" w:cs="Arial"/>
          <w:b/>
          <w:sz w:val="28"/>
          <w:szCs w:val="28"/>
          <w:lang w:val="kk-KZ"/>
        </w:rPr>
        <w:t>еспубликалық маңызы бар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аралас сайлау жүйесі бойынша сайланады. Бір</w:t>
      </w:r>
      <w:r w:rsidR="008C2A3D">
        <w:rPr>
          <w:rFonts w:ascii="Arial" w:hAnsi="Arial" w:cs="Arial"/>
          <w:sz w:val="28"/>
          <w:szCs w:val="28"/>
          <w:lang w:val="kk-KZ"/>
        </w:rPr>
        <w:t>тұтас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аумақтық сайлау округінің аумағы бойынша пропорционалды өкілдік жүйесі бойынша депутаттардың жартысы, </w:t>
      </w:r>
      <w:r w:rsidR="000728F4" w:rsidRPr="00546640">
        <w:rPr>
          <w:rFonts w:ascii="Arial" w:hAnsi="Arial" w:cs="Arial"/>
          <w:sz w:val="28"/>
          <w:szCs w:val="28"/>
          <w:lang w:val="kk-KZ"/>
        </w:rPr>
        <w:t xml:space="preserve">екінші жартысы </w:t>
      </w:r>
      <w:r w:rsidR="000728F4">
        <w:rPr>
          <w:rFonts w:ascii="Arial" w:hAnsi="Arial" w:cs="Arial"/>
          <w:sz w:val="28"/>
          <w:szCs w:val="28"/>
          <w:lang w:val="kk-KZ"/>
        </w:rPr>
        <w:t>-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бірмандатты аумақтық сайлау округтері бойынша сайланады.</w:t>
      </w:r>
    </w:p>
    <w:p w:rsidR="003E31A2" w:rsidRPr="0054664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>Аудандар мен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бірмандатты аумақтық сайлау округтері бойынша сайланады.</w:t>
      </w:r>
    </w:p>
    <w:p w:rsidR="003E31A2" w:rsidRPr="00042D7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42D70">
        <w:rPr>
          <w:rFonts w:ascii="Arial" w:hAnsi="Arial" w:cs="Arial"/>
          <w:sz w:val="28"/>
          <w:szCs w:val="28"/>
          <w:lang w:val="kk-KZ"/>
        </w:rPr>
        <w:t>Мәслихат</w:t>
      </w:r>
      <w:r w:rsidR="009E2C57" w:rsidRPr="008E0236">
        <w:rPr>
          <w:rFonts w:ascii="Arial" w:hAnsi="Arial" w:cs="Arial"/>
          <w:sz w:val="28"/>
          <w:szCs w:val="28"/>
          <w:lang w:val="kk-KZ"/>
        </w:rPr>
        <w:t>тар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депутаттығына:</w:t>
      </w:r>
    </w:p>
    <w:p w:rsidR="003E31A2" w:rsidRPr="00042D70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-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партиялық тізімдер бойынша сайланатын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кандидаттар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ды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="003E31A2" w:rsidRPr="00042D70">
        <w:rPr>
          <w:rFonts w:ascii="Arial" w:hAnsi="Arial" w:cs="Arial"/>
          <w:sz w:val="28"/>
          <w:szCs w:val="28"/>
          <w:lang w:val="kk-KZ"/>
        </w:rPr>
        <w:t>;</w:t>
      </w:r>
    </w:p>
    <w:p w:rsidR="003E31A2" w:rsidRPr="009E2C57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lastRenderedPageBreak/>
        <w:t>-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бір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мандатты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қ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аумақтық сайлау округтер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сайланатын кандидаттарды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042D70">
        <w:rPr>
          <w:rFonts w:ascii="Arial" w:hAnsi="Arial" w:cs="Arial"/>
          <w:sz w:val="28"/>
          <w:szCs w:val="28"/>
          <w:lang w:val="kk-KZ"/>
        </w:rPr>
        <w:t>саяси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="003E31A2" w:rsidRPr="00042D70">
        <w:rPr>
          <w:rFonts w:ascii="Arial" w:hAnsi="Arial" w:cs="Arial"/>
          <w:sz w:val="28"/>
          <w:szCs w:val="28"/>
          <w:lang w:val="kk-KZ"/>
        </w:rPr>
        <w:t>, қоғамдық бірлестіктер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ге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, сондай-ақ 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егер </w:t>
      </w:r>
      <w:r w:rsidR="00412B0B">
        <w:rPr>
          <w:rFonts w:ascii="Arial" w:hAnsi="Arial" w:cs="Arial"/>
          <w:sz w:val="28"/>
          <w:szCs w:val="28"/>
          <w:lang w:val="kk-KZ"/>
        </w:rPr>
        <w:t>ж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арғыда тиісті өкілеттік көзделген 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болса</w:t>
      </w:r>
      <w:r>
        <w:rPr>
          <w:rFonts w:ascii="Arial" w:hAnsi="Arial" w:cs="Arial"/>
          <w:sz w:val="28"/>
          <w:szCs w:val="28"/>
          <w:lang w:val="kk-KZ"/>
        </w:rPr>
        <w:t>,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олардың құрылымдық бөлімшелеріне (филиалдар</w:t>
      </w:r>
      <w:r w:rsidR="00412B0B">
        <w:rPr>
          <w:rFonts w:ascii="Arial" w:hAnsi="Arial" w:cs="Arial"/>
          <w:sz w:val="28"/>
          <w:szCs w:val="28"/>
          <w:lang w:val="kk-KZ"/>
        </w:rPr>
        <w:t>ы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мен өкілдіктеріне</w:t>
      </w:r>
      <w:r w:rsidR="006C063D" w:rsidRPr="00042D70">
        <w:rPr>
          <w:rFonts w:ascii="Arial" w:hAnsi="Arial" w:cs="Arial"/>
          <w:sz w:val="28"/>
          <w:szCs w:val="28"/>
          <w:lang w:val="kk-KZ"/>
        </w:rPr>
        <w:t>)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және</w:t>
      </w:r>
      <w:r w:rsidR="003E31A2"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өзін-өзі ұсыну</w:t>
      </w:r>
      <w:r w:rsidR="003E31A2"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 w:rsidRPr="009E2C57">
        <w:rPr>
          <w:rFonts w:ascii="Arial" w:hAnsi="Arial" w:cs="Arial"/>
          <w:sz w:val="28"/>
          <w:szCs w:val="28"/>
          <w:lang w:val="kk-KZ"/>
        </w:rPr>
        <w:t>арқылы азаматтарға</w:t>
      </w:r>
      <w:r w:rsidR="006C063D">
        <w:rPr>
          <w:rFonts w:ascii="Arial" w:hAnsi="Arial" w:cs="Arial"/>
          <w:sz w:val="28"/>
          <w:szCs w:val="28"/>
          <w:lang w:val="kk-KZ"/>
        </w:rPr>
        <w:t xml:space="preserve"> тиесілі</w:t>
      </w:r>
      <w:r w:rsidR="003E31A2" w:rsidRPr="009E2C57">
        <w:rPr>
          <w:rFonts w:ascii="Arial" w:hAnsi="Arial" w:cs="Arial"/>
          <w:sz w:val="28"/>
          <w:szCs w:val="28"/>
          <w:lang w:val="kk-KZ"/>
        </w:rPr>
        <w:t>.</w:t>
      </w:r>
    </w:p>
    <w:p w:rsidR="003E31A2" w:rsidRPr="006C063D" w:rsidRDefault="00E64354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E64354">
        <w:rPr>
          <w:rFonts w:ascii="Arial" w:hAnsi="Arial" w:cs="Arial"/>
          <w:sz w:val="28"/>
          <w:szCs w:val="28"/>
          <w:lang w:val="kk-KZ"/>
        </w:rPr>
        <w:t>Аумақтық сайлау округі бойынша бір саяси партиядан бір ғана тізімді тіркеуге жол беріледі, онда әйелдер мен жастардың саны жиынтығында, оған енгізілген адамдардың жалпы санының кемінде отыз пайызын құрауға тиіс</w:t>
      </w:r>
      <w:r w:rsidR="003E31A2" w:rsidRPr="006C063D">
        <w:rPr>
          <w:rFonts w:ascii="Arial" w:hAnsi="Arial" w:cs="Arial"/>
          <w:sz w:val="28"/>
          <w:szCs w:val="28"/>
          <w:lang w:val="kk-KZ"/>
        </w:rPr>
        <w:t>.</w:t>
      </w:r>
    </w:p>
    <w:p w:rsidR="003E31A2" w:rsidRPr="003E31A2" w:rsidRDefault="006C06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C063D">
        <w:rPr>
          <w:rFonts w:ascii="Arial" w:hAnsi="Arial" w:cs="Arial"/>
          <w:sz w:val="28"/>
          <w:szCs w:val="28"/>
          <w:lang w:val="kk-KZ"/>
        </w:rPr>
        <w:t>Ешкім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біреуден артық </w:t>
      </w:r>
      <w:r w:rsidR="003E31A2" w:rsidRPr="006C063D">
        <w:rPr>
          <w:rFonts w:ascii="Arial" w:hAnsi="Arial" w:cs="Arial"/>
          <w:sz w:val="28"/>
          <w:szCs w:val="28"/>
          <w:lang w:val="kk-KZ"/>
        </w:rPr>
        <w:t>сайлау округін</w:t>
      </w:r>
      <w:r>
        <w:rPr>
          <w:rFonts w:ascii="Arial" w:hAnsi="Arial" w:cs="Arial"/>
          <w:sz w:val="28"/>
          <w:szCs w:val="28"/>
          <w:lang w:val="kk-KZ"/>
        </w:rPr>
        <w:t>д</w:t>
      </w:r>
      <w:r w:rsidR="003E31A2" w:rsidRPr="006C063D">
        <w:rPr>
          <w:rFonts w:ascii="Arial" w:hAnsi="Arial" w:cs="Arial"/>
          <w:sz w:val="28"/>
          <w:szCs w:val="28"/>
          <w:lang w:val="kk-KZ"/>
        </w:rPr>
        <w:t>е кандидат</w:t>
      </w:r>
      <w:r>
        <w:rPr>
          <w:rFonts w:ascii="Arial" w:hAnsi="Arial" w:cs="Arial"/>
          <w:sz w:val="28"/>
          <w:szCs w:val="28"/>
          <w:lang w:val="kk-KZ"/>
        </w:rPr>
        <w:t xml:space="preserve"> болып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ұсын</w:t>
      </w:r>
      <w:r w:rsidR="00042D70">
        <w:rPr>
          <w:rFonts w:ascii="Arial" w:hAnsi="Arial" w:cs="Arial"/>
          <w:sz w:val="28"/>
          <w:szCs w:val="28"/>
          <w:lang w:val="kk-KZ"/>
        </w:rPr>
        <w:t>ыла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алмайды</w:t>
      </w:r>
      <w:r w:rsidR="003E31A2">
        <w:rPr>
          <w:rFonts w:ascii="Arial" w:hAnsi="Arial" w:cs="Arial"/>
          <w:sz w:val="28"/>
          <w:szCs w:val="28"/>
          <w:lang w:val="kk-KZ"/>
        </w:rPr>
        <w:t>.</w:t>
      </w:r>
      <w:r w:rsidR="009E2C57" w:rsidRPr="006C063D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3E31A2" w:rsidRDefault="003E31A2" w:rsidP="003E31A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654C75" w:rsidRPr="00654C75" w:rsidRDefault="00964D54" w:rsidP="00654C75">
      <w:pPr>
        <w:pStyle w:val="isselectedend"/>
        <w:spacing w:before="0" w:beforeAutospacing="0" w:after="0" w:afterAutospacing="0" w:line="360" w:lineRule="auto"/>
        <w:ind w:firstLine="709"/>
        <w:jc w:val="right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Алтай</w:t>
      </w:r>
      <w:bookmarkStart w:id="0" w:name="_GoBack"/>
      <w:bookmarkEnd w:id="0"/>
      <w:r w:rsidR="00A81907" w:rsidRPr="00A81907">
        <w:rPr>
          <w:rFonts w:ascii="Arial" w:hAnsi="Arial" w:cs="Arial"/>
          <w:sz w:val="28"/>
          <w:szCs w:val="28"/>
          <w:lang w:val="kk-KZ"/>
        </w:rPr>
        <w:t xml:space="preserve"> аудандық </w:t>
      </w:r>
      <w:r w:rsidR="00654C75" w:rsidRPr="00A81907">
        <w:rPr>
          <w:rFonts w:ascii="Arial" w:hAnsi="Arial" w:cs="Arial"/>
          <w:sz w:val="28"/>
          <w:szCs w:val="28"/>
        </w:rPr>
        <w:t xml:space="preserve"> </w:t>
      </w:r>
      <w:r w:rsidR="00654C75" w:rsidRPr="00A81907">
        <w:rPr>
          <w:rFonts w:ascii="Arial" w:hAnsi="Arial" w:cs="Arial"/>
          <w:sz w:val="28"/>
          <w:szCs w:val="28"/>
          <w:lang w:val="kk-KZ"/>
        </w:rPr>
        <w:t>аумақтық сайлау комиссиясы</w:t>
      </w:r>
    </w:p>
    <w:p w:rsidR="00EE7EDB" w:rsidRDefault="00EE7EDB">
      <w:pPr>
        <w:rPr>
          <w:rFonts w:ascii="Arial" w:hAnsi="Arial" w:cs="Arial"/>
          <w:b/>
          <w:sz w:val="30"/>
          <w:szCs w:val="30"/>
          <w:lang w:val="kk-KZ"/>
        </w:rPr>
      </w:pPr>
      <w:r>
        <w:rPr>
          <w:rFonts w:ascii="Arial" w:hAnsi="Arial" w:cs="Arial"/>
          <w:b/>
          <w:sz w:val="30"/>
          <w:szCs w:val="30"/>
          <w:lang w:val="kk-KZ"/>
        </w:rPr>
        <w:br w:type="page"/>
      </w:r>
    </w:p>
    <w:sectPr w:rsidR="00EE7EDB" w:rsidSect="0061053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D5785A"/>
    <w:multiLevelType w:val="hybridMultilevel"/>
    <w:tmpl w:val="D68EC234"/>
    <w:lvl w:ilvl="0" w:tplc="2B56D9BE">
      <w:start w:val="19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AF31BDA"/>
    <w:multiLevelType w:val="hybridMultilevel"/>
    <w:tmpl w:val="4B38F4FA"/>
    <w:lvl w:ilvl="0" w:tplc="9814E71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DC0"/>
    <w:rsid w:val="0000094A"/>
    <w:rsid w:val="00042D70"/>
    <w:rsid w:val="000478FA"/>
    <w:rsid w:val="000728F4"/>
    <w:rsid w:val="000C0B81"/>
    <w:rsid w:val="00106218"/>
    <w:rsid w:val="001A1B2B"/>
    <w:rsid w:val="002114F2"/>
    <w:rsid w:val="00227411"/>
    <w:rsid w:val="00255A75"/>
    <w:rsid w:val="002C0E70"/>
    <w:rsid w:val="002F2C9D"/>
    <w:rsid w:val="00310C69"/>
    <w:rsid w:val="00337D5B"/>
    <w:rsid w:val="0034289F"/>
    <w:rsid w:val="00350FAA"/>
    <w:rsid w:val="00366C88"/>
    <w:rsid w:val="003B5A6A"/>
    <w:rsid w:val="003B6032"/>
    <w:rsid w:val="003E31A2"/>
    <w:rsid w:val="00404C00"/>
    <w:rsid w:val="0040706A"/>
    <w:rsid w:val="00412B0B"/>
    <w:rsid w:val="0041747B"/>
    <w:rsid w:val="004262BB"/>
    <w:rsid w:val="004C19AE"/>
    <w:rsid w:val="004E1F15"/>
    <w:rsid w:val="005038A9"/>
    <w:rsid w:val="0054182A"/>
    <w:rsid w:val="00542E8A"/>
    <w:rsid w:val="00546640"/>
    <w:rsid w:val="005777DF"/>
    <w:rsid w:val="005B5902"/>
    <w:rsid w:val="005E0E99"/>
    <w:rsid w:val="00610531"/>
    <w:rsid w:val="00654C75"/>
    <w:rsid w:val="006A3CA4"/>
    <w:rsid w:val="006A6D46"/>
    <w:rsid w:val="006C063D"/>
    <w:rsid w:val="0070636D"/>
    <w:rsid w:val="0071104E"/>
    <w:rsid w:val="0072542B"/>
    <w:rsid w:val="007912E8"/>
    <w:rsid w:val="007C67BE"/>
    <w:rsid w:val="007E262F"/>
    <w:rsid w:val="007F7A5A"/>
    <w:rsid w:val="008041A9"/>
    <w:rsid w:val="00804ACD"/>
    <w:rsid w:val="00825FB9"/>
    <w:rsid w:val="00842B31"/>
    <w:rsid w:val="008505AA"/>
    <w:rsid w:val="00852940"/>
    <w:rsid w:val="008C2A3D"/>
    <w:rsid w:val="008E0236"/>
    <w:rsid w:val="008F3195"/>
    <w:rsid w:val="00964D54"/>
    <w:rsid w:val="009B4099"/>
    <w:rsid w:val="009B5C90"/>
    <w:rsid w:val="009C45DE"/>
    <w:rsid w:val="009D7072"/>
    <w:rsid w:val="009E2C57"/>
    <w:rsid w:val="009F6710"/>
    <w:rsid w:val="009F79AA"/>
    <w:rsid w:val="00A106B8"/>
    <w:rsid w:val="00A53D32"/>
    <w:rsid w:val="00A617B8"/>
    <w:rsid w:val="00A81907"/>
    <w:rsid w:val="00AA7576"/>
    <w:rsid w:val="00AE69CB"/>
    <w:rsid w:val="00B37768"/>
    <w:rsid w:val="00B469F9"/>
    <w:rsid w:val="00B91DC0"/>
    <w:rsid w:val="00B9677B"/>
    <w:rsid w:val="00C00D0B"/>
    <w:rsid w:val="00C72163"/>
    <w:rsid w:val="00CB1AC8"/>
    <w:rsid w:val="00D33CC6"/>
    <w:rsid w:val="00D65AD4"/>
    <w:rsid w:val="00D77C3B"/>
    <w:rsid w:val="00D8426D"/>
    <w:rsid w:val="00E444D5"/>
    <w:rsid w:val="00E64354"/>
    <w:rsid w:val="00E709E9"/>
    <w:rsid w:val="00E710BB"/>
    <w:rsid w:val="00E86E69"/>
    <w:rsid w:val="00EC3B7F"/>
    <w:rsid w:val="00EE7EDB"/>
    <w:rsid w:val="00F12A7D"/>
    <w:rsid w:val="00F46E2F"/>
    <w:rsid w:val="00F526BB"/>
    <w:rsid w:val="00FA606E"/>
    <w:rsid w:val="00FE5D06"/>
    <w:rsid w:val="00FF2F15"/>
    <w:rsid w:val="00FF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B9A842-5908-4924-A333-9882BFE07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2BB"/>
    <w:pPr>
      <w:ind w:left="720"/>
      <w:contextualSpacing/>
    </w:pPr>
  </w:style>
  <w:style w:type="paragraph" w:customStyle="1" w:styleId="isselectedend">
    <w:name w:val="isselectedend"/>
    <w:basedOn w:val="a"/>
    <w:rsid w:val="00FE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D06"/>
    <w:rPr>
      <w:b/>
      <w:bCs/>
    </w:rPr>
  </w:style>
  <w:style w:type="paragraph" w:styleId="a5">
    <w:name w:val="Normal (Web)"/>
    <w:basedOn w:val="a"/>
    <w:uiPriority w:val="99"/>
    <w:semiHidden/>
    <w:unhideWhenUsed/>
    <w:rsid w:val="009B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710BB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A6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6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6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Учетная запись Майкрософт</cp:lastModifiedBy>
  <cp:revision>57</cp:revision>
  <cp:lastPrinted>2026-07-01T10:53:00Z</cp:lastPrinted>
  <dcterms:created xsi:type="dcterms:W3CDTF">2026-06-15T11:56:00Z</dcterms:created>
  <dcterms:modified xsi:type="dcterms:W3CDTF">2026-10-28T06:44:00Z</dcterms:modified>
</cp:coreProperties>
</file>