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65"/>
        <w:tblW w:w="10260" w:type="dxa"/>
        <w:tblLayout w:type="fixed"/>
        <w:tblLook w:val="0000" w:firstRow="0" w:lastRow="0" w:firstColumn="0" w:lastColumn="0" w:noHBand="0" w:noVBand="0"/>
      </w:tblPr>
      <w:tblGrid>
        <w:gridCol w:w="4140"/>
        <w:gridCol w:w="1800"/>
        <w:gridCol w:w="4320"/>
      </w:tblGrid>
      <w:tr w:rsidR="004B4719" w:rsidRPr="00354F9E" w:rsidTr="008B2E0F">
        <w:trPr>
          <w:trHeight w:val="1566"/>
        </w:trPr>
        <w:tc>
          <w:tcPr>
            <w:tcW w:w="4140" w:type="dxa"/>
          </w:tcPr>
          <w:p w:rsidR="004B4719" w:rsidRPr="00AE796E" w:rsidRDefault="004B4719" w:rsidP="008B2E0F">
            <w:pPr>
              <w:pStyle w:val="a5"/>
              <w:rPr>
                <w:b/>
                <w:lang w:val="kk-KZ"/>
              </w:rPr>
            </w:pPr>
            <w:r w:rsidRPr="00AE796E">
              <w:rPr>
                <w:b/>
                <w:lang w:val="kk-KZ"/>
              </w:rPr>
              <w:t>ҚАЗАҚСТАН РЕСПУБЛИКАСЫ</w:t>
            </w:r>
          </w:p>
          <w:p w:rsidR="004B4719" w:rsidRPr="00354F9E" w:rsidRDefault="004B4719" w:rsidP="008B2E0F">
            <w:pPr>
              <w:pStyle w:val="2"/>
              <w:jc w:val="center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354F9E">
              <w:rPr>
                <w:rFonts w:ascii="Times New Roman" w:hAnsi="Times New Roman"/>
                <w:sz w:val="24"/>
                <w:szCs w:val="24"/>
                <w:lang w:val="kk-KZ"/>
              </w:rPr>
              <w:t>ҚЫЗЫЛОРДА ОБЛЫСЫ</w:t>
            </w:r>
          </w:p>
          <w:p w:rsidR="004B4719" w:rsidRPr="00354F9E" w:rsidRDefault="004B4719" w:rsidP="008B2E0F">
            <w:pPr>
              <w:pStyle w:val="2"/>
              <w:jc w:val="center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354F9E">
              <w:rPr>
                <w:rFonts w:ascii="Times New Roman" w:hAnsi="Times New Roman"/>
                <w:sz w:val="24"/>
                <w:szCs w:val="24"/>
                <w:lang w:val="kk-KZ"/>
              </w:rPr>
              <w:t>ЖАҢАҚОРҒАН АУДАНЫНЫҢ МӘСЛИХАТЫ</w:t>
            </w:r>
          </w:p>
          <w:p w:rsidR="004B4719" w:rsidRDefault="004B4719" w:rsidP="008B2E0F">
            <w:pPr>
              <w:pStyle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54F9E">
              <w:rPr>
                <w:rFonts w:ascii="Times New Roman" w:hAnsi="Times New Roman"/>
                <w:b w:val="0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6F69C8B" wp14:editId="6DE066D8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34925</wp:posOffset>
                      </wp:positionV>
                      <wp:extent cx="6286500" cy="0"/>
                      <wp:effectExtent l="21590" t="19685" r="26035" b="2794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tri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1C5A8C8E" id="Прямая соединительная лини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2.75pt" to="497.0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" strokeweight="3pt">
                      <v:stroke linestyle="thickBetweenThin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</w:t>
            </w:r>
          </w:p>
          <w:p w:rsidR="004B4719" w:rsidRPr="00354F9E" w:rsidRDefault="004B4719" w:rsidP="008B2E0F">
            <w:pPr>
              <w:pStyle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ШЕШІМ                                                                                     </w:t>
            </w:r>
          </w:p>
        </w:tc>
        <w:tc>
          <w:tcPr>
            <w:tcW w:w="1800" w:type="dxa"/>
          </w:tcPr>
          <w:p w:rsidR="004B4719" w:rsidRPr="00354F9E" w:rsidRDefault="004B4719" w:rsidP="008B2E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320" w:type="dxa"/>
          </w:tcPr>
          <w:p w:rsidR="004B4719" w:rsidRDefault="004B4719" w:rsidP="008B2E0F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МАСЛИХАТ</w:t>
            </w:r>
          </w:p>
          <w:p w:rsidR="004B4719" w:rsidRPr="00354F9E" w:rsidRDefault="004B4719" w:rsidP="008B2E0F">
            <w:pPr>
              <w:pStyle w:val="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ЖАНАКОРГАНСКОГО РАЙОНА КЫЗЫЛОРДИНСКОЙ ОБЛАСТИ РЕСПУБЛИКА КАЗАХСТАН</w:t>
            </w:r>
          </w:p>
          <w:p w:rsidR="004B4719" w:rsidRDefault="004B4719" w:rsidP="008B2E0F">
            <w:pPr>
              <w:pStyle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B4719" w:rsidRDefault="004B4719" w:rsidP="008B2E0F">
            <w:pPr>
              <w:rPr>
                <w:b/>
                <w:lang w:val="kk-KZ" w:eastAsia="ko-KR"/>
              </w:rPr>
            </w:pPr>
            <w:r>
              <w:rPr>
                <w:b/>
                <w:lang w:val="kk-KZ" w:eastAsia="ko-KR"/>
              </w:rPr>
              <w:t xml:space="preserve">                           </w:t>
            </w:r>
          </w:p>
          <w:p w:rsidR="004B4719" w:rsidRDefault="004B4719" w:rsidP="008B2E0F">
            <w:pPr>
              <w:rPr>
                <w:b/>
                <w:lang w:val="kk-KZ" w:eastAsia="ko-KR"/>
              </w:rPr>
            </w:pPr>
          </w:p>
          <w:p w:rsidR="004B4719" w:rsidRPr="00D02F88" w:rsidRDefault="004B4719" w:rsidP="008B2E0F">
            <w:pPr>
              <w:rPr>
                <w:b/>
                <w:lang w:val="kk-KZ" w:eastAsia="ko-KR"/>
              </w:rPr>
            </w:pPr>
            <w:r>
              <w:rPr>
                <w:b/>
                <w:lang w:val="kk-KZ" w:eastAsia="ko-KR"/>
              </w:rPr>
              <w:t xml:space="preserve">                           </w:t>
            </w:r>
            <w:r w:rsidRPr="00D02F88">
              <w:rPr>
                <w:b/>
                <w:lang w:val="kk-KZ" w:eastAsia="ko-KR"/>
              </w:rPr>
              <w:t>РЕШЕНИЕ</w:t>
            </w:r>
          </w:p>
        </w:tc>
      </w:tr>
      <w:tr w:rsidR="004B4719" w:rsidRPr="000C5FBE" w:rsidTr="008B2E0F">
        <w:trPr>
          <w:trHeight w:val="529"/>
        </w:trPr>
        <w:tc>
          <w:tcPr>
            <w:tcW w:w="4140" w:type="dxa"/>
          </w:tcPr>
          <w:p w:rsidR="004B4719" w:rsidRDefault="004B4719" w:rsidP="008B2E0F">
            <w:pPr>
              <w:pStyle w:val="2"/>
              <w:rPr>
                <w:rFonts w:asciiTheme="minorHAnsi" w:hAnsiTheme="minorHAnsi"/>
                <w:b w:val="0"/>
                <w:sz w:val="16"/>
                <w:szCs w:val="16"/>
              </w:rPr>
            </w:pPr>
          </w:p>
          <w:p w:rsidR="004B4719" w:rsidRPr="00D02F88" w:rsidRDefault="004B4719" w:rsidP="008B2E0F">
            <w:pPr>
              <w:rPr>
                <w:lang w:val="kk-KZ" w:eastAsia="ko-KR"/>
              </w:rPr>
            </w:pPr>
            <w:r>
              <w:rPr>
                <w:lang w:val="kk-KZ" w:eastAsia="ko-KR"/>
              </w:rPr>
              <w:t>«</w:t>
            </w:r>
            <w:r w:rsidRPr="00D02F88">
              <w:rPr>
                <w:lang w:eastAsia="ko-KR"/>
              </w:rPr>
              <w:t>_____</w:t>
            </w:r>
            <w:r>
              <w:rPr>
                <w:lang w:val="kk-KZ" w:eastAsia="ko-KR"/>
              </w:rPr>
              <w:t>»</w:t>
            </w:r>
            <w:r w:rsidRPr="00D02F88">
              <w:rPr>
                <w:lang w:eastAsia="ko-KR"/>
              </w:rPr>
              <w:t xml:space="preserve">____________________ 20 ____ </w:t>
            </w:r>
            <w:r>
              <w:rPr>
                <w:lang w:val="kk-KZ" w:eastAsia="ko-KR"/>
              </w:rPr>
              <w:t xml:space="preserve">ж.                                   </w:t>
            </w:r>
          </w:p>
        </w:tc>
        <w:tc>
          <w:tcPr>
            <w:tcW w:w="1800" w:type="dxa"/>
          </w:tcPr>
          <w:p w:rsidR="004B4719" w:rsidRPr="00C54094" w:rsidRDefault="004B4719" w:rsidP="008B2E0F">
            <w:pPr>
              <w:pStyle w:val="2"/>
              <w:rPr>
                <w:b w:val="0"/>
                <w:sz w:val="16"/>
                <w:szCs w:val="16"/>
              </w:rPr>
            </w:pPr>
          </w:p>
        </w:tc>
        <w:tc>
          <w:tcPr>
            <w:tcW w:w="4320" w:type="dxa"/>
          </w:tcPr>
          <w:p w:rsidR="004B4719" w:rsidRDefault="004B4719" w:rsidP="008B2E0F">
            <w:pPr>
              <w:pStyle w:val="2"/>
              <w:rPr>
                <w:rFonts w:asciiTheme="minorHAnsi" w:hAnsiTheme="minorHAnsi"/>
                <w:b w:val="0"/>
                <w:sz w:val="16"/>
                <w:szCs w:val="16"/>
                <w:lang w:val="kk-KZ"/>
              </w:rPr>
            </w:pPr>
            <w:r>
              <w:rPr>
                <w:rFonts w:asciiTheme="minorHAnsi" w:hAnsiTheme="minorHAnsi"/>
                <w:b w:val="0"/>
                <w:sz w:val="16"/>
                <w:szCs w:val="16"/>
                <w:lang w:val="kk-KZ"/>
              </w:rPr>
              <w:t xml:space="preserve"> </w:t>
            </w:r>
          </w:p>
          <w:p w:rsidR="004B4719" w:rsidRPr="00D02F88" w:rsidRDefault="004B4719" w:rsidP="008B2E0F">
            <w:pPr>
              <w:rPr>
                <w:lang w:val="en-US" w:eastAsia="ko-KR"/>
              </w:rPr>
            </w:pPr>
            <w:r>
              <w:rPr>
                <w:lang w:val="kk-KZ" w:eastAsia="ko-KR"/>
              </w:rPr>
              <w:t xml:space="preserve">                                     №</w:t>
            </w:r>
            <w:r>
              <w:rPr>
                <w:lang w:val="en-US" w:eastAsia="ko-KR"/>
              </w:rPr>
              <w:t>___________________</w:t>
            </w:r>
          </w:p>
        </w:tc>
      </w:tr>
    </w:tbl>
    <w:p w:rsidR="004B4719" w:rsidRDefault="00AC06FA" w:rsidP="004B4719">
      <w:pPr>
        <w:pStyle w:val="2"/>
        <w:jc w:val="left"/>
        <w:rPr>
          <w:b w:val="0"/>
          <w:u w:val="single"/>
          <w:lang w:val="kk-KZ"/>
        </w:rPr>
      </w:pPr>
      <w:r>
        <w:rPr>
          <w:rFonts w:ascii="Berlin Sans FB" w:hAnsi="Berlin Sans FB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1.9pt;margin-top:-29.8pt;width:78.1pt;height:75.85pt;z-index:251659264;visibility:visible;mso-wrap-edited:f;mso-position-horizontal-relative:text;mso-position-vertical-relative:text">
            <v:imagedata r:id="rId8" o:title="" gain="69719f"/>
          </v:shape>
          <o:OLEObject Type="Embed" ProgID="Word.Picture.8" ShapeID="_x0000_s1026" DrawAspect="Content" ObjectID="_1852315256" r:id="rId9"/>
        </w:pict>
      </w:r>
      <w:r w:rsidR="004B4719" w:rsidRPr="00D02F88">
        <w:rPr>
          <w:rFonts w:ascii="Berlin Sans FB" w:hAnsi="Berlin Sans FB"/>
          <w:b w:val="0"/>
          <w:sz w:val="20"/>
          <w:lang w:val="kk-KZ"/>
        </w:rPr>
        <w:t xml:space="preserve"> </w:t>
      </w:r>
    </w:p>
    <w:p w:rsidR="0061601D" w:rsidRPr="008978F3" w:rsidRDefault="004B4719" w:rsidP="008978F3">
      <w:pPr>
        <w:pStyle w:val="a8"/>
        <w:jc w:val="right"/>
        <w:rPr>
          <w:sz w:val="28"/>
          <w:lang w:val="kk-KZ" w:eastAsia="ko-KR"/>
        </w:rPr>
      </w:pPr>
      <w:r>
        <w:rPr>
          <w:b/>
          <w:sz w:val="28"/>
          <w:lang w:val="kk-KZ" w:eastAsia="ko-KR"/>
        </w:rPr>
        <w:t xml:space="preserve">               </w:t>
      </w:r>
      <w:r w:rsidR="0061601D">
        <w:rPr>
          <w:b/>
          <w:sz w:val="28"/>
          <w:lang w:val="kk-KZ" w:eastAsia="ko-KR"/>
        </w:rPr>
        <w:t xml:space="preserve">             </w:t>
      </w:r>
      <w:r w:rsidR="0061601D" w:rsidRPr="008978F3">
        <w:rPr>
          <w:sz w:val="28"/>
          <w:lang w:val="kk-KZ" w:eastAsia="ko-KR"/>
        </w:rPr>
        <w:t xml:space="preserve"> </w:t>
      </w:r>
      <w:r w:rsidR="008978F3" w:rsidRPr="008978F3">
        <w:rPr>
          <w:sz w:val="28"/>
          <w:lang w:val="kk-KZ" w:eastAsia="ko-KR"/>
        </w:rPr>
        <w:t>ЖОБА</w:t>
      </w:r>
    </w:p>
    <w:p w:rsidR="008978F3" w:rsidRDefault="008978F3" w:rsidP="008978F3">
      <w:pPr>
        <w:pStyle w:val="a8"/>
        <w:jc w:val="right"/>
        <w:rPr>
          <w:b/>
          <w:sz w:val="28"/>
          <w:lang w:val="kk-KZ" w:eastAsia="ko-KR"/>
        </w:rPr>
      </w:pPr>
    </w:p>
    <w:p w:rsidR="0061601D" w:rsidRPr="008F25A4" w:rsidRDefault="0061601D" w:rsidP="0061601D">
      <w:pPr>
        <w:rPr>
          <w:b/>
          <w:color w:val="1D1B11" w:themeColor="background2" w:themeShade="1A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5952B0" w:rsidRDefault="005952B0" w:rsidP="001A0D0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«Қыркеңсе ауылдық округінің 2026-2028 жылдарға арналған бюджеті туралы» </w:t>
      </w:r>
      <w:r w:rsidR="001A0D0F">
        <w:rPr>
          <w:b/>
          <w:sz w:val="28"/>
          <w:szCs w:val="28"/>
          <w:lang w:val="kk-KZ"/>
        </w:rPr>
        <w:t xml:space="preserve">2025 жылғы 24 желтоқсандағы №494 </w:t>
      </w:r>
      <w:r>
        <w:rPr>
          <w:b/>
          <w:sz w:val="28"/>
          <w:szCs w:val="28"/>
          <w:lang w:val="kk-KZ"/>
        </w:rPr>
        <w:t xml:space="preserve">Жаңақорған ауданы мәслихатының шешіміне өзгерістер енгізу туралы </w:t>
      </w:r>
    </w:p>
    <w:p w:rsidR="005952B0" w:rsidRDefault="005952B0" w:rsidP="005952B0">
      <w:pPr>
        <w:jc w:val="center"/>
        <w:rPr>
          <w:b/>
          <w:sz w:val="28"/>
          <w:szCs w:val="28"/>
          <w:lang w:val="kk-KZ"/>
        </w:rPr>
      </w:pPr>
    </w:p>
    <w:p w:rsidR="00312C8B" w:rsidRPr="002275DA" w:rsidRDefault="00312C8B" w:rsidP="00312C8B">
      <w:pPr>
        <w:ind w:firstLine="709"/>
        <w:jc w:val="both"/>
        <w:textAlignment w:val="baseline"/>
        <w:rPr>
          <w:b/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Жаңақорған аудан</w:t>
      </w:r>
      <w:r>
        <w:rPr>
          <w:sz w:val="28"/>
          <w:szCs w:val="28"/>
          <w:lang w:val="kk-KZ"/>
        </w:rPr>
        <w:t>ының</w:t>
      </w:r>
      <w:r w:rsidRPr="00CF0DF5">
        <w:rPr>
          <w:sz w:val="28"/>
          <w:szCs w:val="28"/>
          <w:lang w:val="kk-KZ"/>
        </w:rPr>
        <w:t xml:space="preserve"> мәслихаты </w:t>
      </w:r>
      <w:r w:rsidRPr="00CF0DF5">
        <w:rPr>
          <w:b/>
          <w:sz w:val="28"/>
          <w:szCs w:val="28"/>
          <w:lang w:val="kk-KZ"/>
        </w:rPr>
        <w:t>ШЕШІ</w:t>
      </w:r>
      <w:r>
        <w:rPr>
          <w:b/>
          <w:sz w:val="28"/>
          <w:szCs w:val="28"/>
          <w:lang w:val="kk-KZ"/>
        </w:rPr>
        <w:t>М ҚАБЫЛДАДЫ</w:t>
      </w:r>
      <w:r w:rsidRPr="00CF0DF5">
        <w:rPr>
          <w:b/>
          <w:sz w:val="28"/>
          <w:szCs w:val="28"/>
          <w:lang w:val="kk-KZ"/>
        </w:rPr>
        <w:t>:</w:t>
      </w:r>
    </w:p>
    <w:p w:rsidR="00312C8B" w:rsidRPr="00CF0DF5" w:rsidRDefault="00312C8B" w:rsidP="00312C8B">
      <w:pPr>
        <w:ind w:right="-284" w:firstLine="708"/>
        <w:jc w:val="both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1. «</w:t>
      </w:r>
      <w:r>
        <w:rPr>
          <w:sz w:val="28"/>
          <w:szCs w:val="28"/>
          <w:lang w:val="kk-KZ"/>
        </w:rPr>
        <w:t>Қыркеңсе</w:t>
      </w:r>
      <w:r w:rsidRPr="00CF0DF5">
        <w:rPr>
          <w:sz w:val="28"/>
          <w:szCs w:val="28"/>
          <w:lang w:val="kk-KZ"/>
        </w:rPr>
        <w:t xml:space="preserve"> ауылдық округінің 202</w:t>
      </w:r>
      <w:r>
        <w:rPr>
          <w:sz w:val="28"/>
          <w:szCs w:val="28"/>
          <w:lang w:val="kk-KZ"/>
        </w:rPr>
        <w:t>6</w:t>
      </w:r>
      <w:r w:rsidRPr="00CF0DF5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CF0DF5">
        <w:rPr>
          <w:sz w:val="28"/>
          <w:szCs w:val="28"/>
          <w:lang w:val="kk-KZ"/>
        </w:rPr>
        <w:t xml:space="preserve"> жылдарға арналған бюджеті туралы»</w:t>
      </w:r>
      <w:r>
        <w:rPr>
          <w:sz w:val="28"/>
          <w:szCs w:val="28"/>
          <w:lang w:val="kk-KZ"/>
        </w:rPr>
        <w:t xml:space="preserve"> </w:t>
      </w:r>
      <w:r w:rsidR="00C92ADF" w:rsidRPr="00CF0DF5">
        <w:rPr>
          <w:sz w:val="28"/>
          <w:szCs w:val="28"/>
          <w:lang w:val="kk-KZ"/>
        </w:rPr>
        <w:t>202</w:t>
      </w:r>
      <w:r w:rsidR="00C92ADF">
        <w:rPr>
          <w:sz w:val="28"/>
          <w:szCs w:val="28"/>
          <w:lang w:val="kk-KZ"/>
        </w:rPr>
        <w:t>5</w:t>
      </w:r>
      <w:r w:rsidR="00C92ADF" w:rsidRPr="00CF0DF5">
        <w:rPr>
          <w:sz w:val="28"/>
          <w:szCs w:val="28"/>
          <w:lang w:val="kk-KZ"/>
        </w:rPr>
        <w:t xml:space="preserve"> жылғы </w:t>
      </w:r>
      <w:r w:rsidR="00C92ADF">
        <w:rPr>
          <w:sz w:val="28"/>
          <w:szCs w:val="28"/>
          <w:lang w:val="kk-KZ"/>
        </w:rPr>
        <w:t>24</w:t>
      </w:r>
      <w:r w:rsidR="00C92ADF" w:rsidRPr="00CF0DF5">
        <w:rPr>
          <w:sz w:val="28"/>
          <w:szCs w:val="28"/>
          <w:lang w:val="kk-KZ"/>
        </w:rPr>
        <w:t xml:space="preserve"> желтоқсандағы №</w:t>
      </w:r>
      <w:r w:rsidR="00C92ADF">
        <w:rPr>
          <w:sz w:val="28"/>
          <w:szCs w:val="28"/>
          <w:lang w:val="kk-KZ"/>
        </w:rPr>
        <w:t xml:space="preserve">494 </w:t>
      </w:r>
      <w:r w:rsidRPr="00CF0DF5">
        <w:rPr>
          <w:sz w:val="28"/>
          <w:szCs w:val="28"/>
          <w:lang w:val="kk-KZ"/>
        </w:rPr>
        <w:t>Жаңақорған аудан</w:t>
      </w:r>
      <w:r>
        <w:rPr>
          <w:sz w:val="28"/>
          <w:szCs w:val="28"/>
          <w:lang w:val="kk-KZ"/>
        </w:rPr>
        <w:t>ыны</w:t>
      </w:r>
      <w:r w:rsidRPr="00CF0DF5">
        <w:rPr>
          <w:sz w:val="28"/>
          <w:szCs w:val="28"/>
          <w:lang w:val="kk-KZ"/>
        </w:rPr>
        <w:t xml:space="preserve"> мәслихатының   шешіміне</w:t>
      </w:r>
      <w:r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 xml:space="preserve">мынадай өзгерістер енгізілсін: </w:t>
      </w:r>
    </w:p>
    <w:p w:rsidR="00312C8B" w:rsidRPr="00CF0DF5" w:rsidRDefault="00312C8B" w:rsidP="00312C8B">
      <w:pPr>
        <w:spacing w:after="22" w:line="300" w:lineRule="exact"/>
        <w:ind w:right="-284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1-тармақ </w:t>
      </w:r>
      <w:r w:rsidRPr="00CF0DF5">
        <w:rPr>
          <w:sz w:val="28"/>
          <w:szCs w:val="28"/>
          <w:lang w:val="kk-KZ"/>
        </w:rPr>
        <w:t>редакцияда жазылсын:</w:t>
      </w:r>
    </w:p>
    <w:p w:rsidR="00312C8B" w:rsidRDefault="00312C8B" w:rsidP="00312C8B">
      <w:pPr>
        <w:ind w:right="-569" w:firstLine="708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1. «</w:t>
      </w:r>
      <w:r>
        <w:rPr>
          <w:sz w:val="28"/>
          <w:szCs w:val="28"/>
          <w:lang w:val="kk-KZ"/>
        </w:rPr>
        <w:t>Қыркеңсе</w:t>
      </w:r>
      <w:r w:rsidRPr="000A3915">
        <w:rPr>
          <w:sz w:val="28"/>
          <w:szCs w:val="28"/>
          <w:lang w:val="kk-KZ"/>
        </w:rPr>
        <w:t xml:space="preserve"> ауылдық округінің </w:t>
      </w:r>
      <w:r>
        <w:rPr>
          <w:sz w:val="28"/>
          <w:szCs w:val="28"/>
          <w:lang w:val="kk-KZ"/>
        </w:rPr>
        <w:t>2026</w:t>
      </w:r>
      <w:r w:rsidRPr="00CF0DF5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2028</w:t>
      </w:r>
      <w:r w:rsidRPr="00CF0DF5">
        <w:rPr>
          <w:sz w:val="28"/>
          <w:szCs w:val="28"/>
          <w:lang w:val="kk-KZ"/>
        </w:rPr>
        <w:t xml:space="preserve"> жылдарға арналған бюджеті</w:t>
      </w:r>
      <w:r>
        <w:rPr>
          <w:sz w:val="28"/>
          <w:szCs w:val="28"/>
          <w:lang w:val="kk-KZ"/>
        </w:rPr>
        <w:t xml:space="preserve"> тиісінше 1, 2 және 3-қосымшаларға сәйкес, оның ішінде 2026 жылға</w:t>
      </w:r>
      <w:r w:rsidRPr="00CF0DF5">
        <w:rPr>
          <w:sz w:val="28"/>
          <w:szCs w:val="28"/>
          <w:lang w:val="kk-KZ"/>
        </w:rPr>
        <w:t xml:space="preserve"> мынадай </w:t>
      </w:r>
      <w:r>
        <w:rPr>
          <w:sz w:val="28"/>
          <w:szCs w:val="28"/>
          <w:lang w:val="kk-KZ"/>
        </w:rPr>
        <w:t>көлемде бекітілсін</w:t>
      </w:r>
      <w:r w:rsidRPr="00CF0DF5">
        <w:rPr>
          <w:sz w:val="28"/>
          <w:szCs w:val="28"/>
          <w:lang w:val="kk-KZ"/>
        </w:rPr>
        <w:t xml:space="preserve">: </w:t>
      </w:r>
    </w:p>
    <w:p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1) кірістер – </w:t>
      </w:r>
      <w:r w:rsidR="007072DD">
        <w:rPr>
          <w:sz w:val="28"/>
          <w:szCs w:val="28"/>
          <w:lang w:val="kk-KZ"/>
        </w:rPr>
        <w:t>113</w:t>
      </w:r>
      <w:r w:rsidR="00700A0A">
        <w:rPr>
          <w:sz w:val="28"/>
          <w:szCs w:val="28"/>
          <w:lang w:val="kk-KZ"/>
        </w:rPr>
        <w:t xml:space="preserve"> </w:t>
      </w:r>
      <w:r w:rsidR="007072DD">
        <w:rPr>
          <w:sz w:val="28"/>
          <w:szCs w:val="28"/>
          <w:lang w:val="kk-KZ"/>
        </w:rPr>
        <w:t>699</w:t>
      </w:r>
      <w:r w:rsidR="00460E5F">
        <w:rPr>
          <w:sz w:val="28"/>
          <w:szCs w:val="28"/>
          <w:lang w:val="kk-KZ"/>
        </w:rPr>
        <w:t>,0</w:t>
      </w:r>
      <w:r w:rsidR="00AA686C">
        <w:rPr>
          <w:sz w:val="28"/>
          <w:szCs w:val="28"/>
          <w:lang w:val="kk-KZ"/>
        </w:rPr>
        <w:t xml:space="preserve"> </w:t>
      </w:r>
      <w:r w:rsidR="0006277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теңге, оның ішінде:</w:t>
      </w:r>
    </w:p>
    <w:p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салықтық түсімдер – </w:t>
      </w:r>
      <w:r w:rsidR="007072DD">
        <w:rPr>
          <w:sz w:val="28"/>
          <w:szCs w:val="28"/>
          <w:lang w:val="kk-KZ"/>
        </w:rPr>
        <w:t>18</w:t>
      </w:r>
      <w:r w:rsidR="002A640B">
        <w:rPr>
          <w:sz w:val="28"/>
          <w:szCs w:val="28"/>
          <w:lang w:val="kk-KZ"/>
        </w:rPr>
        <w:t xml:space="preserve"> </w:t>
      </w:r>
      <w:r w:rsidR="007072DD">
        <w:rPr>
          <w:sz w:val="28"/>
          <w:szCs w:val="28"/>
          <w:lang w:val="kk-KZ"/>
        </w:rPr>
        <w:t>425</w:t>
      </w:r>
      <w:r w:rsidR="00460E5F">
        <w:rPr>
          <w:sz w:val="28"/>
          <w:szCs w:val="28"/>
          <w:lang w:val="kk-KZ"/>
        </w:rPr>
        <w:t>,0</w:t>
      </w:r>
      <w:r w:rsidR="0006277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салықтық емес түсімдер –</w:t>
      </w:r>
      <w:r w:rsidR="00256CCC">
        <w:rPr>
          <w:sz w:val="28"/>
          <w:szCs w:val="28"/>
          <w:lang w:val="kk-KZ"/>
        </w:rPr>
        <w:t>1 183</w:t>
      </w:r>
      <w:r w:rsidR="00460E5F">
        <w:rPr>
          <w:sz w:val="28"/>
          <w:szCs w:val="28"/>
          <w:lang w:val="kk-KZ"/>
        </w:rPr>
        <w:t>,</w:t>
      </w:r>
      <w:r w:rsidR="00062773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мың теңге;</w:t>
      </w:r>
    </w:p>
    <w:p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негізгі капиталды сатудан түсетін түсімдер – </w:t>
      </w:r>
      <w:r w:rsidR="007072DD">
        <w:rPr>
          <w:sz w:val="28"/>
          <w:szCs w:val="28"/>
          <w:lang w:val="kk-KZ"/>
        </w:rPr>
        <w:t>722</w:t>
      </w:r>
      <w:r w:rsidR="00AA686C">
        <w:rPr>
          <w:sz w:val="28"/>
          <w:szCs w:val="28"/>
          <w:lang w:val="kk-KZ"/>
        </w:rPr>
        <w:t>,</w:t>
      </w:r>
      <w:r w:rsidR="0019683E" w:rsidRPr="0019683E">
        <w:rPr>
          <w:sz w:val="28"/>
          <w:szCs w:val="28"/>
          <w:lang w:val="kk-KZ"/>
        </w:rPr>
        <w:t>0</w:t>
      </w:r>
      <w:r w:rsidR="00460E5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тра</w:t>
      </w:r>
      <w:r w:rsidR="00A22A57">
        <w:rPr>
          <w:sz w:val="28"/>
          <w:szCs w:val="28"/>
          <w:lang w:val="kk-KZ"/>
        </w:rPr>
        <w:t xml:space="preserve">нсферттердің түсімдері – </w:t>
      </w:r>
      <w:r w:rsidR="00700A0A">
        <w:rPr>
          <w:sz w:val="28"/>
          <w:szCs w:val="28"/>
          <w:lang w:val="kk-KZ"/>
        </w:rPr>
        <w:t>93 369</w:t>
      </w:r>
      <w:r w:rsidR="0019683E">
        <w:rPr>
          <w:sz w:val="28"/>
          <w:szCs w:val="28"/>
          <w:lang w:val="kk-KZ"/>
        </w:rPr>
        <w:t>,</w:t>
      </w:r>
      <w:r w:rsidR="0019683E" w:rsidRPr="00B35206">
        <w:rPr>
          <w:sz w:val="28"/>
          <w:szCs w:val="28"/>
          <w:lang w:val="kk-KZ"/>
        </w:rPr>
        <w:t>0</w:t>
      </w:r>
      <w:r w:rsidR="00B7768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 теңге; </w:t>
      </w:r>
    </w:p>
    <w:p w:rsidR="00534E8F" w:rsidRDefault="00A22A57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2) шығындар –</w:t>
      </w:r>
      <w:r w:rsidR="001F4AF5">
        <w:rPr>
          <w:sz w:val="28"/>
          <w:szCs w:val="28"/>
          <w:lang w:val="kk-KZ"/>
        </w:rPr>
        <w:t xml:space="preserve"> </w:t>
      </w:r>
      <w:r w:rsidR="00382F90">
        <w:rPr>
          <w:sz w:val="28"/>
          <w:szCs w:val="28"/>
          <w:lang w:val="kk-KZ"/>
        </w:rPr>
        <w:t>116</w:t>
      </w:r>
      <w:r w:rsidR="00700A0A">
        <w:rPr>
          <w:sz w:val="28"/>
          <w:szCs w:val="28"/>
          <w:lang w:val="kk-KZ"/>
        </w:rPr>
        <w:t xml:space="preserve"> </w:t>
      </w:r>
      <w:r w:rsidR="00382F90">
        <w:rPr>
          <w:sz w:val="28"/>
          <w:szCs w:val="28"/>
          <w:lang w:val="kk-KZ"/>
        </w:rPr>
        <w:t>837</w:t>
      </w:r>
      <w:r w:rsidR="00B77685">
        <w:rPr>
          <w:sz w:val="28"/>
          <w:szCs w:val="28"/>
          <w:lang w:val="kk-KZ"/>
        </w:rPr>
        <w:t>,</w:t>
      </w:r>
      <w:r w:rsidR="003F6DCC">
        <w:rPr>
          <w:sz w:val="28"/>
          <w:szCs w:val="28"/>
          <w:lang w:val="kk-KZ"/>
        </w:rPr>
        <w:t>5</w:t>
      </w:r>
      <w:r w:rsidR="00B77685">
        <w:rPr>
          <w:sz w:val="28"/>
          <w:szCs w:val="28"/>
          <w:lang w:val="kk-KZ"/>
        </w:rPr>
        <w:t xml:space="preserve"> </w:t>
      </w:r>
      <w:r w:rsidR="00534E8F">
        <w:rPr>
          <w:sz w:val="28"/>
          <w:szCs w:val="28"/>
          <w:lang w:val="kk-KZ"/>
        </w:rPr>
        <w:t xml:space="preserve">мың теңге; </w:t>
      </w:r>
    </w:p>
    <w:p w:rsidR="00534E8F" w:rsidRDefault="001210A1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3) таза бюджеттік кредиттеу</w:t>
      </w:r>
      <w:r w:rsidR="00534E8F">
        <w:rPr>
          <w:sz w:val="28"/>
          <w:szCs w:val="28"/>
          <w:lang w:val="kk-KZ"/>
        </w:rPr>
        <w:t xml:space="preserve"> – 0</w:t>
      </w:r>
      <w:r w:rsidR="00AE796E">
        <w:rPr>
          <w:sz w:val="28"/>
          <w:szCs w:val="28"/>
          <w:lang w:val="kk-KZ"/>
        </w:rPr>
        <w:t>;</w:t>
      </w:r>
    </w:p>
    <w:p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бюджеттік кредиттер – </w:t>
      </w:r>
      <w:r w:rsidR="00AE796E">
        <w:rPr>
          <w:sz w:val="28"/>
          <w:szCs w:val="28"/>
          <w:lang w:val="kk-KZ"/>
        </w:rPr>
        <w:t>0;</w:t>
      </w:r>
    </w:p>
    <w:p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бюджеттік кредиттерді өтеу</w:t>
      </w:r>
      <w:bookmarkStart w:id="0" w:name="_GoBack"/>
      <w:bookmarkEnd w:id="0"/>
      <w:r>
        <w:rPr>
          <w:sz w:val="28"/>
          <w:szCs w:val="28"/>
          <w:lang w:val="kk-KZ"/>
        </w:rPr>
        <w:t xml:space="preserve"> – </w:t>
      </w:r>
      <w:r w:rsidR="00AE796E">
        <w:rPr>
          <w:sz w:val="28"/>
          <w:szCs w:val="28"/>
          <w:lang w:val="kk-KZ"/>
        </w:rPr>
        <w:t>0;</w:t>
      </w:r>
    </w:p>
    <w:p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4) қаржы активтерімен операциялар бойынша сальдо – </w:t>
      </w:r>
      <w:r w:rsidR="00AE796E">
        <w:rPr>
          <w:sz w:val="28"/>
          <w:szCs w:val="28"/>
          <w:lang w:val="kk-KZ"/>
        </w:rPr>
        <w:t>0;</w:t>
      </w:r>
    </w:p>
    <w:p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қаржы активтерін сатып алу – </w:t>
      </w:r>
      <w:r w:rsidR="00AE796E">
        <w:rPr>
          <w:sz w:val="28"/>
          <w:szCs w:val="28"/>
          <w:lang w:val="kk-KZ"/>
        </w:rPr>
        <w:t>0;</w:t>
      </w:r>
    </w:p>
    <w:p w:rsidR="00534E8F" w:rsidRDefault="00534E8F" w:rsidP="00AA686C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6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мемлекеттік қаржы активтерін сатудан түсетін түсімдер – </w:t>
      </w:r>
      <w:r w:rsidR="00AE796E">
        <w:rPr>
          <w:sz w:val="28"/>
          <w:szCs w:val="28"/>
          <w:lang w:val="kk-KZ"/>
        </w:rPr>
        <w:t>0;</w:t>
      </w:r>
    </w:p>
    <w:p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5) бюджет тапшылығы (профициті) – </w:t>
      </w:r>
      <w:r w:rsidR="00ED28C6">
        <w:rPr>
          <w:sz w:val="28"/>
          <w:szCs w:val="28"/>
          <w:lang w:val="kk-KZ"/>
        </w:rPr>
        <w:t>-</w:t>
      </w:r>
      <w:r w:rsidR="00634E03">
        <w:rPr>
          <w:sz w:val="28"/>
          <w:szCs w:val="28"/>
          <w:lang w:val="kk-KZ"/>
        </w:rPr>
        <w:t>2 326,5</w:t>
      </w:r>
      <w:r w:rsidR="006A254C">
        <w:rPr>
          <w:sz w:val="28"/>
          <w:szCs w:val="28"/>
          <w:lang w:val="kk-KZ"/>
        </w:rPr>
        <w:t xml:space="preserve"> мың теңге</w:t>
      </w:r>
      <w:r w:rsidR="00AE796E">
        <w:rPr>
          <w:sz w:val="28"/>
          <w:szCs w:val="28"/>
          <w:lang w:val="kk-KZ"/>
        </w:rPr>
        <w:t>;</w:t>
      </w:r>
    </w:p>
    <w:p w:rsidR="00534E8F" w:rsidRDefault="00534E8F" w:rsidP="00534E8F">
      <w:pPr>
        <w:pStyle w:val="a8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 тапшылығы қаржыландыру (профицитін пайдалану) – </w:t>
      </w:r>
      <w:r w:rsidR="00634E03">
        <w:rPr>
          <w:sz w:val="28"/>
          <w:szCs w:val="28"/>
          <w:lang w:val="kk-KZ"/>
        </w:rPr>
        <w:t xml:space="preserve">2 326,5 </w:t>
      </w:r>
      <w:r w:rsidR="006A254C">
        <w:rPr>
          <w:sz w:val="28"/>
          <w:szCs w:val="28"/>
          <w:lang w:val="kk-KZ"/>
        </w:rPr>
        <w:t>мың теңге.</w:t>
      </w:r>
      <w:r w:rsidR="00DE6EDF">
        <w:rPr>
          <w:sz w:val="28"/>
          <w:szCs w:val="28"/>
          <w:lang w:val="kk-KZ"/>
        </w:rPr>
        <w:t>».</w:t>
      </w:r>
    </w:p>
    <w:p w:rsidR="00DE6EDF" w:rsidRPr="00655A5D" w:rsidRDefault="00705CB4" w:rsidP="00DE6ED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Аталған шешімнің 1-қосымшасы осы шешімнің қосымшасына</w:t>
      </w:r>
      <w:r w:rsidR="00DE6ED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705CB4" w:rsidRDefault="00DE6EDF" w:rsidP="00705CB4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2. Осы шешім 2026</w:t>
      </w:r>
      <w:r w:rsidRPr="0031391B">
        <w:rPr>
          <w:sz w:val="28"/>
          <w:szCs w:val="28"/>
          <w:lang w:val="kk-KZ"/>
        </w:rPr>
        <w:t xml:space="preserve"> жылдың 1 қантарынан бастап қолданысқа енгізіледі</w:t>
      </w:r>
      <w:r>
        <w:rPr>
          <w:sz w:val="28"/>
          <w:szCs w:val="28"/>
          <w:lang w:val="kk-KZ"/>
        </w:rPr>
        <w:t>.</w:t>
      </w:r>
      <w:r w:rsidRPr="0031391B">
        <w:rPr>
          <w:sz w:val="28"/>
          <w:szCs w:val="28"/>
          <w:lang w:val="kk-KZ"/>
        </w:rPr>
        <w:t xml:space="preserve"> </w:t>
      </w:r>
    </w:p>
    <w:p w:rsidR="00534E8F" w:rsidRDefault="00DE6EDF" w:rsidP="00534E8F">
      <w:pPr>
        <w:pStyle w:val="a8"/>
        <w:tabs>
          <w:tab w:val="left" w:pos="56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</w:p>
    <w:tbl>
      <w:tblPr>
        <w:tblStyle w:val="aa"/>
        <w:tblW w:w="6345" w:type="dxa"/>
        <w:tblInd w:w="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8"/>
        <w:gridCol w:w="5937"/>
      </w:tblGrid>
      <w:tr w:rsidR="00C92ADF" w:rsidRPr="00142ADB" w:rsidTr="00C92ADF">
        <w:tc>
          <w:tcPr>
            <w:tcW w:w="2896" w:type="dxa"/>
            <w:hideMark/>
          </w:tcPr>
          <w:p w:rsidR="00C92ADF" w:rsidRDefault="00C92ADF" w:rsidP="00C92ADF">
            <w:pPr>
              <w:ind w:right="-268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Жаңақорған ауданы мәслихатының төрағасының міндетін</w:t>
            </w:r>
          </w:p>
          <w:p w:rsidR="00C92ADF" w:rsidRPr="001D5577" w:rsidRDefault="00C92ADF" w:rsidP="00C92ADF">
            <w:pPr>
              <w:ind w:right="-268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уақытша атқарушы</w:t>
            </w:r>
          </w:p>
          <w:p w:rsidR="00C92ADF" w:rsidRDefault="00C92ADF" w:rsidP="00C92ADF">
            <w:pPr>
              <w:ind w:right="2862"/>
              <w:rPr>
                <w:b/>
                <w:sz w:val="28"/>
                <w:szCs w:val="28"/>
                <w:lang w:val="kk-KZ"/>
              </w:rPr>
            </w:pPr>
          </w:p>
          <w:p w:rsidR="00C92ADF" w:rsidRPr="001D5577" w:rsidRDefault="00C92ADF" w:rsidP="00C92ADF">
            <w:pPr>
              <w:ind w:right="2862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449" w:type="dxa"/>
          </w:tcPr>
          <w:p w:rsidR="00C92ADF" w:rsidRPr="00C92ADF" w:rsidRDefault="00C92ADF" w:rsidP="00C92ADF">
            <w:pPr>
              <w:rPr>
                <w:b/>
                <w:sz w:val="28"/>
                <w:szCs w:val="28"/>
                <w:lang w:val="kk-KZ"/>
              </w:rPr>
            </w:pPr>
          </w:p>
          <w:p w:rsidR="00C92ADF" w:rsidRDefault="00C92ADF" w:rsidP="00C92ADF">
            <w:pPr>
              <w:rPr>
                <w:b/>
                <w:sz w:val="28"/>
                <w:szCs w:val="28"/>
                <w:lang w:val="kk-KZ"/>
              </w:rPr>
            </w:pPr>
          </w:p>
          <w:p w:rsidR="00C92ADF" w:rsidRDefault="00C92ADF" w:rsidP="00C92ADF">
            <w:pPr>
              <w:rPr>
                <w:sz w:val="28"/>
                <w:szCs w:val="28"/>
                <w:lang w:val="kk-KZ"/>
              </w:rPr>
            </w:pPr>
          </w:p>
          <w:p w:rsidR="00C92ADF" w:rsidRPr="00C92ADF" w:rsidRDefault="00142ADB" w:rsidP="00142ADB">
            <w:pPr>
              <w:ind w:left="3967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Ж.Амалбеков                                                                 </w:t>
            </w:r>
          </w:p>
        </w:tc>
      </w:tr>
    </w:tbl>
    <w:p w:rsidR="00405FCD" w:rsidRPr="008858D2" w:rsidRDefault="00405FCD" w:rsidP="00534E8F">
      <w:pPr>
        <w:jc w:val="right"/>
        <w:rPr>
          <w:lang w:val="kk-KZ"/>
        </w:rPr>
      </w:pPr>
    </w:p>
    <w:sectPr w:rsidR="00405FCD" w:rsidRPr="008858D2" w:rsidSect="00C748D7">
      <w:headerReference w:type="even" r:id="rId10"/>
      <w:headerReference w:type="default" r:id="rId11"/>
      <w:pgSz w:w="11906" w:h="16838"/>
      <w:pgMar w:top="1134" w:right="849" w:bottom="709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6FA" w:rsidRDefault="00AC06FA">
      <w:r>
        <w:separator/>
      </w:r>
    </w:p>
  </w:endnote>
  <w:endnote w:type="continuationSeparator" w:id="0">
    <w:p w:rsidR="00AC06FA" w:rsidRDefault="00AC0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6FA" w:rsidRDefault="00AC06FA">
      <w:r>
        <w:separator/>
      </w:r>
    </w:p>
  </w:footnote>
  <w:footnote w:type="continuationSeparator" w:id="0">
    <w:p w:rsidR="00AC06FA" w:rsidRDefault="00AC06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7072DD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5C1D"/>
    <w:rsid w:val="0002773D"/>
    <w:rsid w:val="00062773"/>
    <w:rsid w:val="00065269"/>
    <w:rsid w:val="00073119"/>
    <w:rsid w:val="00077EFD"/>
    <w:rsid w:val="000870F9"/>
    <w:rsid w:val="0008784F"/>
    <w:rsid w:val="000922AA"/>
    <w:rsid w:val="00095EBB"/>
    <w:rsid w:val="000C7A92"/>
    <w:rsid w:val="000D29FF"/>
    <w:rsid w:val="000D4DAC"/>
    <w:rsid w:val="000E7A7B"/>
    <w:rsid w:val="000F48E7"/>
    <w:rsid w:val="00115631"/>
    <w:rsid w:val="001210A1"/>
    <w:rsid w:val="00122662"/>
    <w:rsid w:val="001319EE"/>
    <w:rsid w:val="00142ADB"/>
    <w:rsid w:val="00143292"/>
    <w:rsid w:val="0014499C"/>
    <w:rsid w:val="00170EF2"/>
    <w:rsid w:val="001718FE"/>
    <w:rsid w:val="001763DE"/>
    <w:rsid w:val="0019683E"/>
    <w:rsid w:val="001A0D0F"/>
    <w:rsid w:val="001A1881"/>
    <w:rsid w:val="001B61C1"/>
    <w:rsid w:val="001D5577"/>
    <w:rsid w:val="001F4925"/>
    <w:rsid w:val="001F4AF5"/>
    <w:rsid w:val="001F64CB"/>
    <w:rsid w:val="002000F4"/>
    <w:rsid w:val="00205DBF"/>
    <w:rsid w:val="0022101F"/>
    <w:rsid w:val="00224292"/>
    <w:rsid w:val="00224F9C"/>
    <w:rsid w:val="0023374B"/>
    <w:rsid w:val="002434FD"/>
    <w:rsid w:val="00251F3F"/>
    <w:rsid w:val="0025268C"/>
    <w:rsid w:val="002549DD"/>
    <w:rsid w:val="00256CCC"/>
    <w:rsid w:val="002A1929"/>
    <w:rsid w:val="002A394A"/>
    <w:rsid w:val="002A4F6F"/>
    <w:rsid w:val="002A640B"/>
    <w:rsid w:val="002D46B4"/>
    <w:rsid w:val="002E14D4"/>
    <w:rsid w:val="002F11B1"/>
    <w:rsid w:val="00304CDD"/>
    <w:rsid w:val="00312C8B"/>
    <w:rsid w:val="00323380"/>
    <w:rsid w:val="00333036"/>
    <w:rsid w:val="00341898"/>
    <w:rsid w:val="00350753"/>
    <w:rsid w:val="00364E0B"/>
    <w:rsid w:val="00366F28"/>
    <w:rsid w:val="00367968"/>
    <w:rsid w:val="0037184E"/>
    <w:rsid w:val="00382F90"/>
    <w:rsid w:val="0038448C"/>
    <w:rsid w:val="00384A76"/>
    <w:rsid w:val="00390176"/>
    <w:rsid w:val="003A7E79"/>
    <w:rsid w:val="003B07C2"/>
    <w:rsid w:val="003B218B"/>
    <w:rsid w:val="003C3698"/>
    <w:rsid w:val="003C6631"/>
    <w:rsid w:val="003E61B0"/>
    <w:rsid w:val="003F241E"/>
    <w:rsid w:val="003F35D2"/>
    <w:rsid w:val="003F6DCC"/>
    <w:rsid w:val="004038BD"/>
    <w:rsid w:val="00405FCD"/>
    <w:rsid w:val="0041450C"/>
    <w:rsid w:val="00420004"/>
    <w:rsid w:val="004229E2"/>
    <w:rsid w:val="00423754"/>
    <w:rsid w:val="00430370"/>
    <w:rsid w:val="00430E89"/>
    <w:rsid w:val="004335CB"/>
    <w:rsid w:val="004429DA"/>
    <w:rsid w:val="00460E5F"/>
    <w:rsid w:val="004726FE"/>
    <w:rsid w:val="00475A16"/>
    <w:rsid w:val="00485AE9"/>
    <w:rsid w:val="00486F3C"/>
    <w:rsid w:val="0049623C"/>
    <w:rsid w:val="004A53B7"/>
    <w:rsid w:val="004B400D"/>
    <w:rsid w:val="004B4719"/>
    <w:rsid w:val="004C34B8"/>
    <w:rsid w:val="004D1100"/>
    <w:rsid w:val="004E2538"/>
    <w:rsid w:val="004E49BE"/>
    <w:rsid w:val="004F3375"/>
    <w:rsid w:val="004F3A81"/>
    <w:rsid w:val="00530308"/>
    <w:rsid w:val="00534E8F"/>
    <w:rsid w:val="00546191"/>
    <w:rsid w:val="00563F5B"/>
    <w:rsid w:val="0056639D"/>
    <w:rsid w:val="0057064F"/>
    <w:rsid w:val="00591BA0"/>
    <w:rsid w:val="00593963"/>
    <w:rsid w:val="005952B0"/>
    <w:rsid w:val="005C5F30"/>
    <w:rsid w:val="005D4991"/>
    <w:rsid w:val="005E0109"/>
    <w:rsid w:val="005E3149"/>
    <w:rsid w:val="005E3E9C"/>
    <w:rsid w:val="005F582C"/>
    <w:rsid w:val="0061601D"/>
    <w:rsid w:val="006340C9"/>
    <w:rsid w:val="00634E03"/>
    <w:rsid w:val="00642211"/>
    <w:rsid w:val="00653944"/>
    <w:rsid w:val="00653FC1"/>
    <w:rsid w:val="0065798D"/>
    <w:rsid w:val="006670AD"/>
    <w:rsid w:val="0067240F"/>
    <w:rsid w:val="006863E6"/>
    <w:rsid w:val="006960BA"/>
    <w:rsid w:val="006A029A"/>
    <w:rsid w:val="006A254C"/>
    <w:rsid w:val="006B0963"/>
    <w:rsid w:val="006B6938"/>
    <w:rsid w:val="006E3852"/>
    <w:rsid w:val="006F6EEE"/>
    <w:rsid w:val="007006E3"/>
    <w:rsid w:val="00700A0A"/>
    <w:rsid w:val="00702884"/>
    <w:rsid w:val="00705CB4"/>
    <w:rsid w:val="007072DD"/>
    <w:rsid w:val="007104C9"/>
    <w:rsid w:val="007111E8"/>
    <w:rsid w:val="00715728"/>
    <w:rsid w:val="00720FC6"/>
    <w:rsid w:val="00731B2A"/>
    <w:rsid w:val="00733827"/>
    <w:rsid w:val="00740441"/>
    <w:rsid w:val="00746EB8"/>
    <w:rsid w:val="007702A5"/>
    <w:rsid w:val="007767CD"/>
    <w:rsid w:val="00782A16"/>
    <w:rsid w:val="007A6012"/>
    <w:rsid w:val="007B6DD3"/>
    <w:rsid w:val="007C164C"/>
    <w:rsid w:val="007C7DDD"/>
    <w:rsid w:val="007E588D"/>
    <w:rsid w:val="0081000A"/>
    <w:rsid w:val="008115A4"/>
    <w:rsid w:val="008233EC"/>
    <w:rsid w:val="00825B09"/>
    <w:rsid w:val="008436CA"/>
    <w:rsid w:val="00851909"/>
    <w:rsid w:val="008526A0"/>
    <w:rsid w:val="00866964"/>
    <w:rsid w:val="00867FA4"/>
    <w:rsid w:val="008858D2"/>
    <w:rsid w:val="00892E1E"/>
    <w:rsid w:val="008978F3"/>
    <w:rsid w:val="008A326D"/>
    <w:rsid w:val="008C6634"/>
    <w:rsid w:val="008F25A4"/>
    <w:rsid w:val="009139A9"/>
    <w:rsid w:val="00914138"/>
    <w:rsid w:val="00915A4B"/>
    <w:rsid w:val="009235BC"/>
    <w:rsid w:val="00934587"/>
    <w:rsid w:val="009367C2"/>
    <w:rsid w:val="0094547D"/>
    <w:rsid w:val="0096645D"/>
    <w:rsid w:val="009749ED"/>
    <w:rsid w:val="009840A5"/>
    <w:rsid w:val="009924CE"/>
    <w:rsid w:val="00996C66"/>
    <w:rsid w:val="00996F2C"/>
    <w:rsid w:val="009B69F4"/>
    <w:rsid w:val="009C4FD7"/>
    <w:rsid w:val="009D2A96"/>
    <w:rsid w:val="009F2EE2"/>
    <w:rsid w:val="009F53A7"/>
    <w:rsid w:val="00A02105"/>
    <w:rsid w:val="00A025C7"/>
    <w:rsid w:val="00A0517F"/>
    <w:rsid w:val="00A10052"/>
    <w:rsid w:val="00A14A5E"/>
    <w:rsid w:val="00A17FE7"/>
    <w:rsid w:val="00A22A57"/>
    <w:rsid w:val="00A23808"/>
    <w:rsid w:val="00A338BC"/>
    <w:rsid w:val="00A47D62"/>
    <w:rsid w:val="00A50CBE"/>
    <w:rsid w:val="00A55C8C"/>
    <w:rsid w:val="00A63543"/>
    <w:rsid w:val="00A64447"/>
    <w:rsid w:val="00A716AA"/>
    <w:rsid w:val="00A91C81"/>
    <w:rsid w:val="00A940D8"/>
    <w:rsid w:val="00AA07AE"/>
    <w:rsid w:val="00AA225A"/>
    <w:rsid w:val="00AA3988"/>
    <w:rsid w:val="00AA686C"/>
    <w:rsid w:val="00AB5D10"/>
    <w:rsid w:val="00AC06FA"/>
    <w:rsid w:val="00AC5199"/>
    <w:rsid w:val="00AC76FB"/>
    <w:rsid w:val="00AE796E"/>
    <w:rsid w:val="00B04BA0"/>
    <w:rsid w:val="00B12C86"/>
    <w:rsid w:val="00B12F70"/>
    <w:rsid w:val="00B149CB"/>
    <w:rsid w:val="00B2298B"/>
    <w:rsid w:val="00B23AE8"/>
    <w:rsid w:val="00B34935"/>
    <w:rsid w:val="00B35206"/>
    <w:rsid w:val="00B43D34"/>
    <w:rsid w:val="00B50F13"/>
    <w:rsid w:val="00B5615F"/>
    <w:rsid w:val="00B77685"/>
    <w:rsid w:val="00B841B2"/>
    <w:rsid w:val="00B86340"/>
    <w:rsid w:val="00B91D24"/>
    <w:rsid w:val="00BD21AF"/>
    <w:rsid w:val="00BE1494"/>
    <w:rsid w:val="00BE3CFA"/>
    <w:rsid w:val="00BE78CA"/>
    <w:rsid w:val="00C01384"/>
    <w:rsid w:val="00C1223A"/>
    <w:rsid w:val="00C149C5"/>
    <w:rsid w:val="00C33D18"/>
    <w:rsid w:val="00C34615"/>
    <w:rsid w:val="00C44E63"/>
    <w:rsid w:val="00C50C78"/>
    <w:rsid w:val="00C723BA"/>
    <w:rsid w:val="00C748D7"/>
    <w:rsid w:val="00C7780A"/>
    <w:rsid w:val="00C816F6"/>
    <w:rsid w:val="00C85450"/>
    <w:rsid w:val="00C92ADF"/>
    <w:rsid w:val="00CA1875"/>
    <w:rsid w:val="00CB63E8"/>
    <w:rsid w:val="00CC0182"/>
    <w:rsid w:val="00CC7D90"/>
    <w:rsid w:val="00CD3C51"/>
    <w:rsid w:val="00CE6A1B"/>
    <w:rsid w:val="00D03D0C"/>
    <w:rsid w:val="00D108DA"/>
    <w:rsid w:val="00D11982"/>
    <w:rsid w:val="00D14F06"/>
    <w:rsid w:val="00D15B30"/>
    <w:rsid w:val="00D24D78"/>
    <w:rsid w:val="00D522AC"/>
    <w:rsid w:val="00D94A61"/>
    <w:rsid w:val="00DA5589"/>
    <w:rsid w:val="00DB3E4F"/>
    <w:rsid w:val="00DB7401"/>
    <w:rsid w:val="00DD13AA"/>
    <w:rsid w:val="00DD35CD"/>
    <w:rsid w:val="00DE6EDF"/>
    <w:rsid w:val="00E43190"/>
    <w:rsid w:val="00E57A5B"/>
    <w:rsid w:val="00E60A0D"/>
    <w:rsid w:val="00E84E6C"/>
    <w:rsid w:val="00E866E0"/>
    <w:rsid w:val="00EA0F30"/>
    <w:rsid w:val="00EB4439"/>
    <w:rsid w:val="00EB54A3"/>
    <w:rsid w:val="00EB5D79"/>
    <w:rsid w:val="00EC3C11"/>
    <w:rsid w:val="00ED28C6"/>
    <w:rsid w:val="00ED52E5"/>
    <w:rsid w:val="00ED617A"/>
    <w:rsid w:val="00EE1A39"/>
    <w:rsid w:val="00EE69B8"/>
    <w:rsid w:val="00EF0677"/>
    <w:rsid w:val="00EF5D38"/>
    <w:rsid w:val="00F22932"/>
    <w:rsid w:val="00F257DE"/>
    <w:rsid w:val="00F34951"/>
    <w:rsid w:val="00F47C44"/>
    <w:rsid w:val="00F525B9"/>
    <w:rsid w:val="00F64017"/>
    <w:rsid w:val="00F66A7A"/>
    <w:rsid w:val="00F93EE0"/>
    <w:rsid w:val="00F97185"/>
    <w:rsid w:val="00FA34C3"/>
    <w:rsid w:val="00FE45F8"/>
    <w:rsid w:val="00FF4CCD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159</cp:revision>
  <cp:lastPrinted>2026-04-08T07:13:00Z</cp:lastPrinted>
  <dcterms:created xsi:type="dcterms:W3CDTF">2018-09-21T12:01:00Z</dcterms:created>
  <dcterms:modified xsi:type="dcterms:W3CDTF">2026-09-30T18:15:00Z</dcterms:modified>
</cp:coreProperties>
</file>