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өткі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зу</w:t>
      </w:r>
      <w:proofErr w:type="spellEnd"/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қағидаларына</w:t>
      </w:r>
      <w:proofErr w:type="spellEnd"/>
    </w:p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саладағы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тергеулер</w:t>
      </w:r>
      <w:proofErr w:type="spellEnd"/>
    </w:p>
    <w:p w:rsidR="00AC4ED8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санитарлы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қ-</w:t>
      </w:r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>эпидемиологиялық</w:t>
      </w:r>
      <w:proofErr w:type="spellEnd"/>
    </w:p>
    <w:p w:rsidR="003536B5" w:rsidRPr="00AC4ED8" w:rsidRDefault="00AC4ED8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халықтың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AC4ED8">
        <w:rPr>
          <w:rFonts w:ascii="Times New Roman" w:hAnsi="Times New Roman" w:cs="Times New Roman"/>
          <w:i/>
          <w:sz w:val="20"/>
          <w:szCs w:val="20"/>
        </w:rPr>
        <w:t>ә</w:t>
      </w:r>
      <w:proofErr w:type="gramStart"/>
      <w:r w:rsidRPr="00AC4ED8">
        <w:rPr>
          <w:rFonts w:ascii="Times New Roman" w:hAnsi="Times New Roman" w:cs="Times New Roman"/>
          <w:i/>
          <w:sz w:val="20"/>
          <w:szCs w:val="20"/>
        </w:rPr>
        <w:t>л-ау</w:t>
      </w:r>
      <w:proofErr w:type="gramEnd"/>
      <w:r w:rsidRPr="00AC4ED8">
        <w:rPr>
          <w:rFonts w:ascii="Times New Roman" w:hAnsi="Times New Roman" w:cs="Times New Roman"/>
          <w:i/>
          <w:sz w:val="20"/>
          <w:szCs w:val="20"/>
        </w:rPr>
        <w:t>қаты</w:t>
      </w:r>
      <w:proofErr w:type="spellEnd"/>
      <w:r w:rsidRPr="00AC4ED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3536B5" w:rsidRPr="00E610C3">
        <w:rPr>
          <w:rFonts w:ascii="Times New Roman" w:hAnsi="Times New Roman" w:cs="Times New Roman"/>
          <w:i/>
          <w:sz w:val="20"/>
          <w:szCs w:val="20"/>
        </w:rPr>
        <w:t>7</w:t>
      </w:r>
      <w:r>
        <w:rPr>
          <w:rFonts w:ascii="Times New Roman" w:hAnsi="Times New Roman" w:cs="Times New Roman"/>
          <w:i/>
          <w:sz w:val="20"/>
          <w:szCs w:val="20"/>
          <w:lang w:val="kk-KZ"/>
        </w:rPr>
        <w:t>қосымша</w:t>
      </w:r>
    </w:p>
    <w:p w:rsidR="003536B5" w:rsidRPr="00AC4ED8" w:rsidRDefault="003536B5" w:rsidP="00AC4ED8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p w:rsidR="001337B8" w:rsidRDefault="001337B8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36B5" w:rsidRDefault="00AC4ED8" w:rsidP="002B4D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F5F0C">
        <w:rPr>
          <w:rFonts w:ascii="Times New Roman" w:hAnsi="Times New Roman" w:cs="Times New Roman"/>
          <w:sz w:val="28"/>
          <w:szCs w:val="28"/>
        </w:rPr>
        <w:t>Тергеу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нәтижелері</w:t>
      </w:r>
      <w:proofErr w:type="spell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3F5F0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proofErr w:type="gramEnd"/>
      <w:r w:rsidRPr="003F5F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5F0C">
        <w:rPr>
          <w:rFonts w:ascii="Times New Roman" w:hAnsi="Times New Roman" w:cs="Times New Roman"/>
          <w:sz w:val="28"/>
          <w:szCs w:val="28"/>
        </w:rPr>
        <w:t>ақпарат</w:t>
      </w:r>
      <w:proofErr w:type="spellEnd"/>
    </w:p>
    <w:p w:rsidR="0075551E" w:rsidRPr="003F5F0C" w:rsidRDefault="0075551E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F5F0C" w:rsidRPr="00D864BB" w:rsidRDefault="003536B5" w:rsidP="00C241E8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AC4ED8" w:rsidRPr="00EE430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C4ED8" w:rsidRPr="00EE430E">
        <w:rPr>
          <w:rFonts w:ascii="Times New Roman" w:hAnsi="Times New Roman" w:cs="Times New Roman"/>
          <w:lang w:val="kk-KZ"/>
        </w:rPr>
        <w:t xml:space="preserve"> </w:t>
      </w:r>
      <w:r w:rsidR="0075551E" w:rsidRPr="0075551E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жүргізудің негізі</w:t>
      </w:r>
      <w:r w:rsidR="0075551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75551E" w:rsidRPr="0075551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864BB" w:rsidRPr="00D864BB">
        <w:rPr>
          <w:rFonts w:ascii="Times New Roman" w:hAnsi="Times New Roman" w:cs="Times New Roman"/>
          <w:sz w:val="28"/>
          <w:szCs w:val="28"/>
          <w:u w:val="single"/>
          <w:lang w:val="kk-KZ"/>
        </w:rPr>
        <w:t>2026 жылғы 08 қыркүйектегі №18 шұғыл хабарлама негізінде «Көкжөтел?» диагнозының тіркелуіне байланысты</w:t>
      </w:r>
      <w:r w:rsidR="008C15DF" w:rsidRPr="008C15D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9D1F0D" w:rsidRPr="003F5F0C" w:rsidRDefault="003536B5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2.</w:t>
      </w:r>
      <w:r w:rsidR="00AC4ED8" w:rsidRPr="003F5F0C">
        <w:rPr>
          <w:rFonts w:ascii="Times New Roman" w:hAnsi="Times New Roman" w:cs="Times New Roman"/>
          <w:lang w:val="kk-KZ"/>
        </w:rPr>
        <w:t xml:space="preserve"> </w:t>
      </w:r>
      <w:r w:rsidR="00AC4ED8"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Тергеу жүргізген бақылау және қадағалау органы </w:t>
      </w:r>
    </w:p>
    <w:p w:rsidR="003536B5" w:rsidRPr="003F5F0C" w:rsidRDefault="00AC4ED8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Көкшетау қалалық </w:t>
      </w:r>
      <w:r w:rsidR="00382B92" w:rsidRPr="003F5F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3F5F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санитариялық – эпидемиологиялық бақылау басқармасы </w:t>
      </w:r>
      <w:r w:rsidR="0063673C"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B4D1C" w:rsidRPr="002B4D1C" w:rsidRDefault="003536B5" w:rsidP="00C241E8">
      <w:pPr>
        <w:spacing w:after="0" w:line="240" w:lineRule="auto"/>
        <w:jc w:val="both"/>
        <w:rPr>
          <w:rStyle w:val="anegp0gi0b9av8jahpyh"/>
          <w:rFonts w:ascii="Times New Roman" w:hAnsi="Times New Roman" w:cs="Times New Roman"/>
          <w:sz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3.</w:t>
      </w:r>
      <w:r w:rsidR="00AC4ED8" w:rsidRPr="003F5F0C">
        <w:rPr>
          <w:rFonts w:ascii="Times New Roman" w:hAnsi="Times New Roman" w:cs="Times New Roman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Тартылған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сарапшылар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(деректерді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пайдалануға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келісім)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2B4D1C" w:rsidRPr="00EE430E">
        <w:rPr>
          <w:rFonts w:ascii="Times New Roman" w:hAnsi="Times New Roman" w:cs="Times New Roman"/>
          <w:sz w:val="28"/>
          <w:u w:val="single"/>
          <w:lang w:val="kk-KZ"/>
        </w:rPr>
        <w:t>-.</w:t>
      </w:r>
    </w:p>
    <w:p w:rsidR="0070191B" w:rsidRPr="003F5F0C" w:rsidRDefault="003536B5" w:rsidP="00C24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B4D1C">
        <w:rPr>
          <w:rFonts w:ascii="Times New Roman" w:hAnsi="Times New Roman" w:cs="Times New Roman"/>
          <w:sz w:val="28"/>
          <w:szCs w:val="28"/>
          <w:lang w:val="kk-KZ"/>
        </w:rPr>
        <w:t>Тергеу мерзімі</w:t>
      </w:r>
      <w:r w:rsidR="002B4D1C" w:rsidRPr="002B4D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864BB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8C15DF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D864BB">
        <w:rPr>
          <w:rFonts w:ascii="Times New Roman" w:hAnsi="Times New Roman" w:cs="Times New Roman"/>
          <w:sz w:val="28"/>
          <w:szCs w:val="28"/>
          <w:u w:val="single"/>
          <w:lang w:val="kk-KZ"/>
        </w:rPr>
        <w:t>.09</w:t>
      </w:r>
      <w:r w:rsidR="0090244A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AC4ED8" w:rsidRPr="001A41A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жылдан </w:t>
      </w:r>
      <w:r w:rsidR="00D864B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01.10</w:t>
      </w:r>
      <w:r w:rsidR="002B4D1C" w:rsidRPr="001A41A5">
        <w:rPr>
          <w:rFonts w:ascii="Times New Roman" w:hAnsi="Times New Roman" w:cs="Times New Roman"/>
          <w:sz w:val="28"/>
          <w:szCs w:val="28"/>
          <w:u w:val="single"/>
          <w:lang w:val="kk-KZ"/>
        </w:rPr>
        <w:t>.2026</w:t>
      </w:r>
      <w:r w:rsidR="00AC4ED8" w:rsidRPr="001A41A5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жылға дейін.</w:t>
      </w:r>
    </w:p>
    <w:p w:rsidR="002E744E" w:rsidRPr="00C241E8" w:rsidRDefault="003536B5" w:rsidP="00C241E8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2B4D1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75551E" w:rsidRPr="0075551E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жүргізілген же</w:t>
      </w:r>
      <w:r w:rsidR="00C241E8">
        <w:rPr>
          <w:rFonts w:ascii="Times New Roman" w:hAnsi="Times New Roman" w:cs="Times New Roman"/>
          <w:sz w:val="28"/>
          <w:szCs w:val="28"/>
          <w:lang w:val="kk-KZ"/>
        </w:rPr>
        <w:t>ке және (немесе) заңды тұлғалар</w:t>
      </w:r>
      <w:r w:rsidR="0075551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D864BB" w:rsidRPr="00D864BB"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облысының денсаулық сақтау басқармасы жанындағы ШЖҚ МКК «Көпбейінді облыстық балалар ауруханасына» қатысты.</w:t>
      </w:r>
      <w:r w:rsidR="006A2204" w:rsidRPr="00C241E8">
        <w:rPr>
          <w:rFonts w:ascii="Times New Roman" w:hAnsi="Times New Roman" w:cs="Times New Roman"/>
          <w:sz w:val="28"/>
          <w:u w:val="single"/>
          <w:lang w:val="kk-KZ"/>
        </w:rPr>
        <w:t xml:space="preserve"> </w:t>
      </w:r>
    </w:p>
    <w:p w:rsidR="006A2204" w:rsidRDefault="00C241E8" w:rsidP="00C241E8">
      <w:pPr>
        <w:pStyle w:val="HTML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6.</w:t>
      </w:r>
      <w:r w:rsidR="002E744E" w:rsidRPr="002E744E">
        <w:rPr>
          <w:rFonts w:ascii="Times New Roman" w:hAnsi="Times New Roman" w:cs="Times New Roman"/>
          <w:sz w:val="28"/>
          <w:lang w:val="kk-KZ"/>
        </w:rPr>
        <w:t>Халықтың санитарлық-эпидемиологиялық салауаттылығы саласындағы нормативтік құқықтық актілер талаптарының бұзылу себептері мен сипаты.</w:t>
      </w:r>
    </w:p>
    <w:p w:rsidR="001414CA" w:rsidRDefault="00D864BB" w:rsidP="00D864BB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D864BB">
        <w:rPr>
          <w:rFonts w:ascii="Times New Roman" w:hAnsi="Times New Roman" w:cs="Times New Roman"/>
          <w:b/>
          <w:sz w:val="28"/>
          <w:u w:val="single"/>
          <w:lang w:val="kk-KZ"/>
        </w:rPr>
        <w:t>Ақмола облысының денсаулық сақтау басқармасы жанындағы ШЖҚ МКК «Көпбейін</w:t>
      </w:r>
      <w:r w:rsidR="001414CA">
        <w:rPr>
          <w:rFonts w:ascii="Times New Roman" w:hAnsi="Times New Roman" w:cs="Times New Roman"/>
          <w:b/>
          <w:sz w:val="28"/>
          <w:u w:val="single"/>
          <w:lang w:val="kk-KZ"/>
        </w:rPr>
        <w:t>ді облыстық балалар ауруханасы»</w:t>
      </w:r>
    </w:p>
    <w:p w:rsidR="00D22D17" w:rsidRDefault="00D864BB" w:rsidP="00D864BB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u w:val="single"/>
          <w:lang w:val="kk-KZ"/>
        </w:rPr>
        <w:tab/>
      </w:r>
      <w:bookmarkStart w:id="0" w:name="_GoBack"/>
      <w:bookmarkEnd w:id="0"/>
      <w:r w:rsidRPr="00D864BB">
        <w:rPr>
          <w:rFonts w:ascii="Times New Roman" w:hAnsi="Times New Roman" w:cs="Times New Roman"/>
          <w:b/>
          <w:sz w:val="28"/>
          <w:u w:val="single"/>
          <w:lang w:val="kk-KZ"/>
        </w:rPr>
        <w:t xml:space="preserve">Ерте жастағы балалар бөлімшесінде палаталардың төсек орындарымен шамадан тыс толтырылуы анықталды: №15 палатада белгіленген 2 төсек орнының орнына іс жүзінде 3 төсек орналастырылған, №2 палатада белгіленген 1 төсек орнының </w:t>
      </w:r>
      <w:r>
        <w:rPr>
          <w:rFonts w:ascii="Times New Roman" w:hAnsi="Times New Roman" w:cs="Times New Roman"/>
          <w:b/>
          <w:sz w:val="28"/>
          <w:u w:val="single"/>
          <w:lang w:val="kk-KZ"/>
        </w:rPr>
        <w:t xml:space="preserve">орнына 2 төсек орналастырылған. </w:t>
      </w:r>
      <w:r w:rsidRPr="00D864BB">
        <w:rPr>
          <w:rFonts w:ascii="Times New Roman" w:hAnsi="Times New Roman" w:cs="Times New Roman"/>
          <w:b/>
          <w:sz w:val="28"/>
          <w:u w:val="single"/>
          <w:lang w:val="kk-KZ"/>
        </w:rPr>
        <w:t>Аталған жағдай Қазақстан Республикасы Денсаулық сақтау министрінің 2020 жылғы 11 тамыздағы № ҚР ДСМ-96/2020 бұйрығымен бекітілген «Денсаулық сақтау объектілеріне қойылатын санитариялық-эпидемиологиялық талаптар» санитариялық қағидаларының 6-тарауының 167-тармағының талаптарын бұзу болып табылады. Аталған бұйрық Қазақстан Республикасының Әділет министрлігінде 2020 жылғы 12 тамызда тіркелген.</w:t>
      </w:r>
    </w:p>
    <w:p w:rsidR="008E2AD1" w:rsidRDefault="008E2AD1" w:rsidP="00D864BB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8E2AD1">
        <w:rPr>
          <w:rFonts w:ascii="Times New Roman" w:hAnsi="Times New Roman" w:cs="Times New Roman"/>
          <w:b/>
          <w:sz w:val="28"/>
          <w:lang w:val="kk-KZ"/>
        </w:rPr>
        <w:tab/>
      </w:r>
      <w:r w:rsidRPr="008E2AD1">
        <w:rPr>
          <w:rFonts w:ascii="Times New Roman" w:hAnsi="Times New Roman" w:cs="Times New Roman"/>
          <w:b/>
          <w:sz w:val="28"/>
          <w:u w:val="single"/>
          <w:lang w:val="kk-KZ"/>
        </w:rPr>
        <w:t>Қарым-қатынаста болған тұлғалар тобы анықталып, тексерілді. Қарым-қатынаста болған тұлғаларды медициналық бақылауға алу бойынша емдеу-профилактикалық ұйымға (ЕПҰ) қаулы берілді.</w:t>
      </w:r>
    </w:p>
    <w:p w:rsidR="002B4D1C" w:rsidRPr="00D864BB" w:rsidRDefault="003536B5" w:rsidP="00D864BB">
      <w:pPr>
        <w:pStyle w:val="HTML"/>
        <w:jc w:val="both"/>
        <w:rPr>
          <w:rFonts w:ascii="Times New Roman" w:hAnsi="Times New Roman" w:cs="Times New Roman"/>
          <w:b/>
          <w:sz w:val="28"/>
          <w:u w:val="single"/>
          <w:lang w:val="kk-KZ"/>
        </w:rPr>
      </w:pPr>
      <w:r w:rsidRPr="003F5F0C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Халықтың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санитариялық-эпидемиологиялық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саламаттылығы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саласындағы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нормативтік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құқықтық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актілердің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талаптарын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бұзуға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жол берген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жеке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және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(немесе)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3F5F0C" w:rsidRPr="003F5F0C">
        <w:rPr>
          <w:rStyle w:val="anegp0gi0b9av8jahpyh"/>
          <w:rFonts w:ascii="Times New Roman" w:hAnsi="Times New Roman" w:cs="Times New Roman"/>
          <w:sz w:val="28"/>
          <w:lang w:val="kk-KZ"/>
        </w:rPr>
        <w:t>заңды</w:t>
      </w:r>
      <w:r w:rsidR="003F5F0C" w:rsidRPr="003F5F0C">
        <w:rPr>
          <w:rFonts w:ascii="Times New Roman" w:hAnsi="Times New Roman" w:cs="Times New Roman"/>
          <w:sz w:val="28"/>
          <w:lang w:val="kk-KZ"/>
        </w:rPr>
        <w:t xml:space="preserve"> </w:t>
      </w:r>
      <w:r w:rsidR="002B4D1C">
        <w:rPr>
          <w:rStyle w:val="anegp0gi0b9av8jahpyh"/>
          <w:rFonts w:ascii="Times New Roman" w:hAnsi="Times New Roman" w:cs="Times New Roman"/>
          <w:sz w:val="28"/>
          <w:lang w:val="kk-KZ"/>
        </w:rPr>
        <w:t>тұлғалар</w:t>
      </w:r>
      <w:r w:rsidR="00C241E8">
        <w:rPr>
          <w:rStyle w:val="anegp0gi0b9av8jahpyh"/>
          <w:rFonts w:ascii="Times New Roman" w:hAnsi="Times New Roman" w:cs="Times New Roman"/>
          <w:sz w:val="28"/>
          <w:lang w:val="kk-KZ"/>
        </w:rPr>
        <w:t>:</w:t>
      </w:r>
      <w:r w:rsidR="002E744E" w:rsidRPr="002E744E">
        <w:rPr>
          <w:lang w:val="kk-KZ"/>
        </w:rPr>
        <w:t xml:space="preserve"> </w:t>
      </w:r>
      <w:r w:rsidR="00D864BB">
        <w:rPr>
          <w:rFonts w:ascii="Times New Roman" w:hAnsi="Times New Roman" w:cs="Times New Roman"/>
          <w:sz w:val="28"/>
          <w:u w:val="single"/>
          <w:lang w:val="kk-KZ"/>
        </w:rPr>
        <w:t>Жеке тұлға</w:t>
      </w:r>
      <w:r w:rsidR="002B4D1C" w:rsidRPr="008C15DF">
        <w:rPr>
          <w:rStyle w:val="anegp0gi0b9av8jahpyh"/>
          <w:rFonts w:ascii="Times New Roman" w:hAnsi="Times New Roman" w:cs="Times New Roman"/>
          <w:sz w:val="28"/>
          <w:u w:val="single"/>
          <w:lang w:val="kk-KZ"/>
        </w:rPr>
        <w:t>.</w:t>
      </w:r>
    </w:p>
    <w:p w:rsidR="00FC59E5" w:rsidRPr="008C15DF" w:rsidRDefault="00FC59E5" w:rsidP="00C241E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u w:val="single"/>
          <w:lang w:val="kk-KZ" w:eastAsia="ru-RU"/>
        </w:rPr>
      </w:pPr>
      <w:r w:rsidRPr="008C15DF">
        <w:rPr>
          <w:rFonts w:ascii="Times New Roman" w:eastAsia="Times New Roman" w:hAnsi="Times New Roman" w:cs="Times New Roman"/>
          <w:sz w:val="28"/>
          <w:szCs w:val="20"/>
          <w:lang w:val="kk-KZ" w:eastAsia="ru-RU"/>
        </w:rPr>
        <w:t>8. Қабылданған шаралар:</w:t>
      </w:r>
      <w:r w:rsidR="006A2204" w:rsidRPr="008C15DF">
        <w:rPr>
          <w:lang w:val="kk-KZ"/>
        </w:rPr>
        <w:t xml:space="preserve"> </w:t>
      </w:r>
      <w:r w:rsidR="00D864BB">
        <w:rPr>
          <w:rFonts w:ascii="Times New Roman" w:hAnsi="Times New Roman" w:cs="Times New Roman"/>
          <w:sz w:val="28"/>
          <w:u w:val="single"/>
          <w:lang w:val="kk-KZ"/>
        </w:rPr>
        <w:t>Жеке тұлғаға 10 АЕК мөлшерінде 43250 теңге көлемінде әкімшілік айыппұл салынды, бұзушылықты жою туралы ұйғарым берілді.</w:t>
      </w:r>
      <w:r w:rsidR="009F49E4" w:rsidRPr="008C15DF">
        <w:rPr>
          <w:rFonts w:ascii="Times New Roman" w:hAnsi="Times New Roman" w:cs="Times New Roman"/>
          <w:sz w:val="28"/>
          <w:u w:val="single"/>
          <w:lang w:val="kk-KZ"/>
        </w:rPr>
        <w:t>.</w:t>
      </w:r>
    </w:p>
    <w:p w:rsidR="00DC3F33" w:rsidRPr="00FC59E5" w:rsidRDefault="00DC3F33" w:rsidP="00C241E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sectPr w:rsidR="00DC3F33" w:rsidRPr="00FC59E5" w:rsidSect="0063673C">
      <w:headerReference w:type="default" r:id="rId8"/>
      <w:pgSz w:w="11906" w:h="16838"/>
      <w:pgMar w:top="851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748" w:rsidRDefault="00B11748" w:rsidP="00FB1918">
      <w:pPr>
        <w:spacing w:after="0" w:line="240" w:lineRule="auto"/>
      </w:pPr>
      <w:r>
        <w:separator/>
      </w:r>
    </w:p>
  </w:endnote>
  <w:endnote w:type="continuationSeparator" w:id="0">
    <w:p w:rsidR="00B11748" w:rsidRDefault="00B11748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748" w:rsidRDefault="00B11748" w:rsidP="00FB1918">
      <w:pPr>
        <w:spacing w:after="0" w:line="240" w:lineRule="auto"/>
      </w:pPr>
      <w:r>
        <w:separator/>
      </w:r>
    </w:p>
  </w:footnote>
  <w:footnote w:type="continuationSeparator" w:id="0">
    <w:p w:rsidR="00B11748" w:rsidRDefault="00B11748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B117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Ехсанова С. Х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77BD2"/>
    <w:multiLevelType w:val="hybridMultilevel"/>
    <w:tmpl w:val="E4E01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A81F4F"/>
    <w:multiLevelType w:val="hybridMultilevel"/>
    <w:tmpl w:val="90AA6E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C466B0"/>
    <w:multiLevelType w:val="hybridMultilevel"/>
    <w:tmpl w:val="623E629E"/>
    <w:lvl w:ilvl="0" w:tplc="F3AA881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125033"/>
    <w:rsid w:val="001337B8"/>
    <w:rsid w:val="001414CA"/>
    <w:rsid w:val="00142A99"/>
    <w:rsid w:val="00151804"/>
    <w:rsid w:val="001A41A5"/>
    <w:rsid w:val="001B6091"/>
    <w:rsid w:val="00222797"/>
    <w:rsid w:val="00235ECC"/>
    <w:rsid w:val="002A1C9D"/>
    <w:rsid w:val="002B4D1C"/>
    <w:rsid w:val="002E744E"/>
    <w:rsid w:val="00347736"/>
    <w:rsid w:val="003536B5"/>
    <w:rsid w:val="00382B92"/>
    <w:rsid w:val="003F5F0C"/>
    <w:rsid w:val="00522387"/>
    <w:rsid w:val="005560B8"/>
    <w:rsid w:val="005B4E31"/>
    <w:rsid w:val="005C0166"/>
    <w:rsid w:val="005C4C17"/>
    <w:rsid w:val="00605C80"/>
    <w:rsid w:val="0063673C"/>
    <w:rsid w:val="006A2204"/>
    <w:rsid w:val="006E3796"/>
    <w:rsid w:val="0070191B"/>
    <w:rsid w:val="0075551E"/>
    <w:rsid w:val="007B381A"/>
    <w:rsid w:val="007B4FF3"/>
    <w:rsid w:val="007D0513"/>
    <w:rsid w:val="007F4E8A"/>
    <w:rsid w:val="00850015"/>
    <w:rsid w:val="008C15DF"/>
    <w:rsid w:val="008E2AD1"/>
    <w:rsid w:val="0090244A"/>
    <w:rsid w:val="009D1F0D"/>
    <w:rsid w:val="009F49E4"/>
    <w:rsid w:val="00A05B8C"/>
    <w:rsid w:val="00A10FBD"/>
    <w:rsid w:val="00A5783C"/>
    <w:rsid w:val="00A674C7"/>
    <w:rsid w:val="00A73603"/>
    <w:rsid w:val="00AA004B"/>
    <w:rsid w:val="00AC4ED8"/>
    <w:rsid w:val="00AF52D3"/>
    <w:rsid w:val="00B11748"/>
    <w:rsid w:val="00B14CD6"/>
    <w:rsid w:val="00C241E8"/>
    <w:rsid w:val="00CD560F"/>
    <w:rsid w:val="00D22D17"/>
    <w:rsid w:val="00D30413"/>
    <w:rsid w:val="00D850ED"/>
    <w:rsid w:val="00D864BB"/>
    <w:rsid w:val="00DC3F33"/>
    <w:rsid w:val="00DC6A61"/>
    <w:rsid w:val="00E14F7D"/>
    <w:rsid w:val="00E610C3"/>
    <w:rsid w:val="00E85AD1"/>
    <w:rsid w:val="00EB3B20"/>
    <w:rsid w:val="00EE1FE8"/>
    <w:rsid w:val="00EE430E"/>
    <w:rsid w:val="00F82DFC"/>
    <w:rsid w:val="00FC59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negp0gi0b9av8jahpyh">
    <w:name w:val="anegp0gi0b9av8jahpyh"/>
    <w:basedOn w:val="a0"/>
    <w:rsid w:val="003F5F0C"/>
  </w:style>
  <w:style w:type="paragraph" w:styleId="HTML">
    <w:name w:val="HTML Preformatted"/>
    <w:basedOn w:val="a"/>
    <w:link w:val="HTML0"/>
    <w:uiPriority w:val="99"/>
    <w:unhideWhenUsed/>
    <w:rsid w:val="002B4D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4D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4D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,для писем"/>
    <w:link w:val="a4"/>
    <w:uiPriority w:val="1"/>
    <w:qFormat/>
    <w:rsid w:val="006367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,14 TNR Знак"/>
    <w:basedOn w:val="a0"/>
    <w:link w:val="a3"/>
    <w:uiPriority w:val="1"/>
    <w:qFormat/>
    <w:locked/>
    <w:rsid w:val="0063673C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63673C"/>
    <w:pPr>
      <w:ind w:left="720"/>
      <w:contextualSpacing/>
    </w:pPr>
  </w:style>
  <w:style w:type="character" w:customStyle="1" w:styleId="s0">
    <w:name w:val="s0"/>
    <w:basedOn w:val="a0"/>
    <w:rsid w:val="0070191B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negp0gi0b9av8jahpyh">
    <w:name w:val="anegp0gi0b9av8jahpyh"/>
    <w:basedOn w:val="a0"/>
    <w:rsid w:val="003F5F0C"/>
  </w:style>
  <w:style w:type="paragraph" w:styleId="HTML">
    <w:name w:val="HTML Preformatted"/>
    <w:basedOn w:val="a"/>
    <w:link w:val="HTML0"/>
    <w:uiPriority w:val="99"/>
    <w:unhideWhenUsed/>
    <w:rsid w:val="002B4D1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4D1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4D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8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3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4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453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6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9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4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Myza</cp:lastModifiedBy>
  <cp:revision>6</cp:revision>
  <cp:lastPrinted>2026-08-21T04:45:00Z</cp:lastPrinted>
  <dcterms:created xsi:type="dcterms:W3CDTF">2026-09-29T03:45:00Z</dcterms:created>
  <dcterms:modified xsi:type="dcterms:W3CDTF">2026-10-01T07:25:00Z</dcterms:modified>
</cp:coreProperties>
</file>