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D29" w:rsidRPr="00175D47" w:rsidRDefault="00496D29" w:rsidP="00496D29">
      <w:pPr>
        <w:pStyle w:val="a3"/>
        <w:rPr>
          <w:color w:val="000000" w:themeColor="text1"/>
          <w:szCs w:val="28"/>
        </w:rPr>
      </w:pPr>
      <w:r w:rsidRPr="00175D47">
        <w:rPr>
          <w:color w:val="000000" w:themeColor="text1"/>
          <w:szCs w:val="28"/>
        </w:rPr>
        <w:t>Пояснительная записка</w:t>
      </w:r>
    </w:p>
    <w:p w:rsidR="00673842" w:rsidRPr="00175D47" w:rsidRDefault="00496D29" w:rsidP="00496D29">
      <w:pPr>
        <w:jc w:val="center"/>
        <w:rPr>
          <w:b/>
          <w:color w:val="000000" w:themeColor="text1"/>
          <w:sz w:val="28"/>
          <w:lang w:val="kk-KZ"/>
        </w:rPr>
      </w:pPr>
      <w:r w:rsidRPr="00175D47">
        <w:rPr>
          <w:b/>
          <w:color w:val="000000" w:themeColor="text1"/>
          <w:sz w:val="28"/>
        </w:rPr>
        <w:t xml:space="preserve">к проекту решения </w:t>
      </w:r>
      <w:r w:rsidR="00673842" w:rsidRPr="00175D47">
        <w:rPr>
          <w:b/>
          <w:color w:val="000000" w:themeColor="text1"/>
          <w:sz w:val="28"/>
          <w:lang w:val="kk-KZ"/>
        </w:rPr>
        <w:t xml:space="preserve">Жанакорганского </w:t>
      </w:r>
      <w:r w:rsidRPr="00175D47">
        <w:rPr>
          <w:b/>
          <w:color w:val="000000" w:themeColor="text1"/>
          <w:sz w:val="28"/>
          <w:lang w:val="kk-KZ"/>
        </w:rPr>
        <w:t xml:space="preserve"> районного </w:t>
      </w:r>
      <w:proofErr w:type="spellStart"/>
      <w:r w:rsidRPr="00175D47">
        <w:rPr>
          <w:b/>
          <w:color w:val="000000" w:themeColor="text1"/>
          <w:sz w:val="28"/>
        </w:rPr>
        <w:t>маслихата</w:t>
      </w:r>
      <w:proofErr w:type="spellEnd"/>
      <w:r w:rsidRPr="00175D47">
        <w:rPr>
          <w:b/>
          <w:color w:val="000000" w:themeColor="text1"/>
          <w:sz w:val="28"/>
        </w:rPr>
        <w:t xml:space="preserve"> </w:t>
      </w:r>
    </w:p>
    <w:p w:rsidR="00496D29" w:rsidRPr="00175D47" w:rsidRDefault="00DB5ADB" w:rsidP="00DB5ADB">
      <w:pPr>
        <w:pStyle w:val="ad"/>
        <w:ind w:firstLine="709"/>
        <w:rPr>
          <w:b/>
          <w:color w:val="000000" w:themeColor="text1"/>
          <w:sz w:val="28"/>
          <w:szCs w:val="28"/>
        </w:rPr>
      </w:pPr>
      <w:r w:rsidRPr="00175D47">
        <w:rPr>
          <w:b/>
          <w:color w:val="000000" w:themeColor="text1"/>
          <w:sz w:val="28"/>
          <w:szCs w:val="28"/>
        </w:rPr>
        <w:t xml:space="preserve"> </w:t>
      </w:r>
      <w:r w:rsidR="00496D29" w:rsidRPr="00175D47">
        <w:rPr>
          <w:b/>
          <w:color w:val="000000" w:themeColor="text1"/>
          <w:sz w:val="28"/>
          <w:szCs w:val="28"/>
        </w:rPr>
        <w:t>«</w:t>
      </w:r>
      <w:r w:rsidR="00782339" w:rsidRPr="00175D47">
        <w:rPr>
          <w:b/>
          <w:color w:val="000000" w:themeColor="text1"/>
          <w:sz w:val="28"/>
          <w:szCs w:val="28"/>
          <w:lang w:val="kk-KZ"/>
        </w:rPr>
        <w:t>О бюджет</w:t>
      </w:r>
      <w:r>
        <w:rPr>
          <w:b/>
          <w:color w:val="000000" w:themeColor="text1"/>
          <w:sz w:val="28"/>
          <w:szCs w:val="28"/>
          <w:lang w:val="kk-KZ"/>
        </w:rPr>
        <w:t xml:space="preserve">а </w:t>
      </w:r>
      <w:r w:rsidR="00782339" w:rsidRPr="00175D47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 xml:space="preserve">сельского округа Каратобе </w:t>
      </w:r>
      <w:r w:rsidR="00782339" w:rsidRPr="00175D47">
        <w:rPr>
          <w:b/>
          <w:color w:val="000000" w:themeColor="text1"/>
          <w:sz w:val="28"/>
          <w:szCs w:val="28"/>
          <w:lang w:val="kk-KZ"/>
        </w:rPr>
        <w:t>на  20</w:t>
      </w:r>
      <w:r>
        <w:rPr>
          <w:b/>
          <w:color w:val="000000" w:themeColor="text1"/>
          <w:sz w:val="28"/>
          <w:szCs w:val="28"/>
          <w:lang w:val="kk-KZ"/>
        </w:rPr>
        <w:t>2</w:t>
      </w:r>
      <w:r w:rsidR="002E45DD">
        <w:rPr>
          <w:b/>
          <w:color w:val="000000" w:themeColor="text1"/>
          <w:sz w:val="28"/>
          <w:szCs w:val="28"/>
          <w:lang w:val="kk-KZ"/>
        </w:rPr>
        <w:t>6</w:t>
      </w:r>
      <w:r w:rsidR="00782339" w:rsidRPr="00175D47">
        <w:rPr>
          <w:b/>
          <w:color w:val="000000" w:themeColor="text1"/>
          <w:sz w:val="28"/>
          <w:szCs w:val="28"/>
          <w:lang w:val="kk-KZ"/>
        </w:rPr>
        <w:t>-202</w:t>
      </w:r>
      <w:r w:rsidR="002E45DD">
        <w:rPr>
          <w:b/>
          <w:color w:val="000000" w:themeColor="text1"/>
          <w:sz w:val="28"/>
          <w:szCs w:val="28"/>
          <w:lang w:val="kk-KZ"/>
        </w:rPr>
        <w:t>8</w:t>
      </w:r>
      <w:bookmarkStart w:id="0" w:name="_GoBack"/>
      <w:bookmarkEnd w:id="0"/>
      <w:r w:rsidR="00782339" w:rsidRPr="00175D47">
        <w:rPr>
          <w:b/>
          <w:color w:val="000000" w:themeColor="text1"/>
          <w:sz w:val="28"/>
          <w:szCs w:val="28"/>
          <w:lang w:val="kk-KZ"/>
        </w:rPr>
        <w:t xml:space="preserve"> год</w:t>
      </w:r>
      <w:r>
        <w:rPr>
          <w:b/>
          <w:color w:val="000000" w:themeColor="text1"/>
          <w:sz w:val="28"/>
          <w:szCs w:val="28"/>
          <w:lang w:val="kk-KZ"/>
        </w:rPr>
        <w:t>ы</w:t>
      </w:r>
      <w:r w:rsidR="00496D29" w:rsidRPr="00175D47">
        <w:rPr>
          <w:b/>
          <w:color w:val="000000" w:themeColor="text1"/>
          <w:sz w:val="28"/>
          <w:szCs w:val="28"/>
        </w:rPr>
        <w:t xml:space="preserve">» </w:t>
      </w:r>
    </w:p>
    <w:p w:rsidR="001B52F8" w:rsidRPr="00175D47" w:rsidRDefault="001B52F8" w:rsidP="006037C3">
      <w:pPr>
        <w:pStyle w:val="a3"/>
        <w:rPr>
          <w:color w:val="000000" w:themeColor="text1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855"/>
        <w:gridCol w:w="5244"/>
      </w:tblGrid>
      <w:tr w:rsidR="00467709" w:rsidRPr="00175D47" w:rsidTr="00E229DD">
        <w:tc>
          <w:tcPr>
            <w:tcW w:w="540" w:type="dxa"/>
          </w:tcPr>
          <w:p w:rsidR="00467709" w:rsidRPr="00175D47" w:rsidRDefault="00467709" w:rsidP="006037C3">
            <w:pPr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3855" w:type="dxa"/>
            <w:vAlign w:val="center"/>
          </w:tcPr>
          <w:p w:rsidR="00467709" w:rsidRPr="00175D47" w:rsidRDefault="00467709" w:rsidP="0046770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75D47">
              <w:rPr>
                <w:b/>
                <w:color w:val="000000" w:themeColor="text1"/>
                <w:sz w:val="28"/>
                <w:szCs w:val="28"/>
              </w:rPr>
              <w:t>Перечень сведений, которые должны быть отражены в пояснительной записке</w:t>
            </w:r>
          </w:p>
        </w:tc>
        <w:tc>
          <w:tcPr>
            <w:tcW w:w="5244" w:type="dxa"/>
            <w:vAlign w:val="center"/>
          </w:tcPr>
          <w:p w:rsidR="00467709" w:rsidRPr="00175D47" w:rsidRDefault="00467709" w:rsidP="0046770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75D47">
              <w:rPr>
                <w:b/>
                <w:color w:val="000000" w:themeColor="text1"/>
                <w:sz w:val="28"/>
                <w:szCs w:val="28"/>
              </w:rPr>
              <w:t>Информация государственного органа разработчика</w:t>
            </w:r>
          </w:p>
        </w:tc>
      </w:tr>
      <w:tr w:rsidR="006037C3" w:rsidRPr="00175D47" w:rsidTr="00E229DD">
        <w:tc>
          <w:tcPr>
            <w:tcW w:w="540" w:type="dxa"/>
          </w:tcPr>
          <w:p w:rsidR="006037C3" w:rsidRPr="00175D47" w:rsidRDefault="00B6547D" w:rsidP="006037C3">
            <w:pPr>
              <w:jc w:val="center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3855" w:type="dxa"/>
          </w:tcPr>
          <w:p w:rsidR="006037C3" w:rsidRPr="00175D47" w:rsidRDefault="006037C3" w:rsidP="001E276A">
            <w:pPr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 xml:space="preserve">Государственный орган   </w:t>
            </w:r>
            <w:proofErr w:type="gramStart"/>
            <w:r w:rsidRPr="00175D47">
              <w:rPr>
                <w:color w:val="000000" w:themeColor="text1"/>
                <w:sz w:val="28"/>
              </w:rPr>
              <w:t>-р</w:t>
            </w:r>
            <w:proofErr w:type="gramEnd"/>
            <w:r w:rsidRPr="00175D47">
              <w:rPr>
                <w:color w:val="000000" w:themeColor="text1"/>
                <w:sz w:val="28"/>
              </w:rPr>
              <w:t>азработчик</w:t>
            </w:r>
          </w:p>
        </w:tc>
        <w:tc>
          <w:tcPr>
            <w:tcW w:w="5244" w:type="dxa"/>
          </w:tcPr>
          <w:p w:rsidR="006037C3" w:rsidRPr="00175D47" w:rsidRDefault="00DB5ADB" w:rsidP="00673842">
            <w:pPr>
              <w:ind w:firstLine="432"/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  <w:lang w:val="kk-KZ"/>
              </w:rPr>
              <w:t>КГУ «Аппарат акима сельского округа Каратобе»</w:t>
            </w:r>
          </w:p>
        </w:tc>
      </w:tr>
      <w:tr w:rsidR="006037C3" w:rsidRPr="00175D47" w:rsidTr="00E229DD">
        <w:tc>
          <w:tcPr>
            <w:tcW w:w="540" w:type="dxa"/>
          </w:tcPr>
          <w:p w:rsidR="006037C3" w:rsidRPr="00175D47" w:rsidRDefault="00B6547D" w:rsidP="006037C3">
            <w:pPr>
              <w:jc w:val="center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3855" w:type="dxa"/>
          </w:tcPr>
          <w:p w:rsidR="006037C3" w:rsidRPr="00175D47" w:rsidRDefault="006037C3" w:rsidP="001E276A">
            <w:pPr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 xml:space="preserve">Обоснование необходимости </w:t>
            </w:r>
          </w:p>
          <w:p w:rsidR="006037C3" w:rsidRPr="00175D47" w:rsidRDefault="006037C3" w:rsidP="001E276A">
            <w:pPr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>принятия  проекта</w:t>
            </w:r>
          </w:p>
        </w:tc>
        <w:tc>
          <w:tcPr>
            <w:tcW w:w="5244" w:type="dxa"/>
          </w:tcPr>
          <w:p w:rsidR="00083EC1" w:rsidRPr="00175D47" w:rsidRDefault="00592E5E" w:rsidP="00602A72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175D47">
              <w:rPr>
                <w:color w:val="000000" w:themeColor="text1"/>
                <w:sz w:val="28"/>
                <w:szCs w:val="28"/>
                <w:lang w:val="kk-KZ"/>
              </w:rPr>
              <w:t xml:space="preserve">внесение </w:t>
            </w:r>
            <w:r w:rsidR="007422A4" w:rsidRPr="00175D47">
              <w:rPr>
                <w:color w:val="000000" w:themeColor="text1"/>
                <w:sz w:val="28"/>
                <w:szCs w:val="28"/>
                <w:lang w:val="kk-KZ"/>
              </w:rPr>
              <w:t>и</w:t>
            </w:r>
            <w:proofErr w:type="spellStart"/>
            <w:r w:rsidR="007422A4" w:rsidRPr="00175D47">
              <w:rPr>
                <w:color w:val="000000" w:themeColor="text1"/>
                <w:sz w:val="28"/>
                <w:szCs w:val="28"/>
              </w:rPr>
              <w:t>зменени</w:t>
            </w:r>
            <w:r w:rsidRPr="00175D47">
              <w:rPr>
                <w:color w:val="000000" w:themeColor="text1"/>
                <w:sz w:val="28"/>
                <w:szCs w:val="28"/>
              </w:rPr>
              <w:t>й</w:t>
            </w:r>
            <w:proofErr w:type="spellEnd"/>
            <w:r w:rsidRPr="00175D47">
              <w:rPr>
                <w:color w:val="000000" w:themeColor="text1"/>
                <w:sz w:val="28"/>
                <w:szCs w:val="28"/>
              </w:rPr>
              <w:t xml:space="preserve"> </w:t>
            </w:r>
            <w:r w:rsidR="00E229DD" w:rsidRPr="00175D47">
              <w:rPr>
                <w:color w:val="000000" w:themeColor="text1"/>
                <w:sz w:val="28"/>
                <w:szCs w:val="28"/>
                <w:lang w:val="kk-KZ"/>
              </w:rPr>
              <w:t>по</w:t>
            </w:r>
            <w:r w:rsidR="007422A4" w:rsidRPr="00175D47">
              <w:rPr>
                <w:color w:val="000000" w:themeColor="text1"/>
                <w:sz w:val="28"/>
                <w:szCs w:val="28"/>
              </w:rPr>
              <w:t xml:space="preserve"> затрат</w:t>
            </w:r>
            <w:r w:rsidR="00E229DD" w:rsidRPr="00175D47">
              <w:rPr>
                <w:color w:val="000000" w:themeColor="text1"/>
                <w:sz w:val="28"/>
                <w:szCs w:val="28"/>
                <w:lang w:val="kk-KZ"/>
              </w:rPr>
              <w:t>ам</w:t>
            </w:r>
            <w:r w:rsidR="008E416F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7422A4" w:rsidRPr="00175D47">
              <w:rPr>
                <w:color w:val="000000" w:themeColor="text1"/>
                <w:sz w:val="28"/>
                <w:szCs w:val="28"/>
                <w:lang w:val="kk-KZ"/>
              </w:rPr>
              <w:t xml:space="preserve">по </w:t>
            </w:r>
            <w:r w:rsidR="007422A4" w:rsidRPr="00175D47">
              <w:rPr>
                <w:color w:val="000000" w:themeColor="text1"/>
                <w:sz w:val="28"/>
                <w:szCs w:val="28"/>
              </w:rPr>
              <w:t>предложениям</w:t>
            </w:r>
            <w:r w:rsidR="008E416F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7422A4" w:rsidRPr="00175D47">
              <w:rPr>
                <w:color w:val="000000" w:themeColor="text1"/>
                <w:sz w:val="28"/>
                <w:szCs w:val="28"/>
              </w:rPr>
              <w:t>администраторов бюджетных программ</w:t>
            </w:r>
            <w:r w:rsidR="007422A4" w:rsidRPr="00175D47">
              <w:rPr>
                <w:rFonts w:ascii="Times New Roman KZ" w:hAnsi="Times New Roman KZ" w:cs="Times New Roman KZ"/>
                <w:color w:val="000000" w:themeColor="text1"/>
                <w:lang w:val="kk-KZ"/>
              </w:rPr>
              <w:t>.</w:t>
            </w:r>
          </w:p>
        </w:tc>
      </w:tr>
      <w:tr w:rsidR="00957D5F" w:rsidRPr="00175D47" w:rsidTr="00E229DD">
        <w:tc>
          <w:tcPr>
            <w:tcW w:w="540" w:type="dxa"/>
          </w:tcPr>
          <w:p w:rsidR="00957D5F" w:rsidRPr="00175D47" w:rsidRDefault="00957D5F" w:rsidP="006037C3">
            <w:pPr>
              <w:jc w:val="center"/>
              <w:rPr>
                <w:color w:val="000000" w:themeColor="text1"/>
                <w:sz w:val="28"/>
                <w:lang w:val="kk-KZ"/>
              </w:rPr>
            </w:pPr>
            <w:r w:rsidRPr="00175D47">
              <w:rPr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3855" w:type="dxa"/>
          </w:tcPr>
          <w:p w:rsidR="00957D5F" w:rsidRPr="00175D47" w:rsidRDefault="00957D5F" w:rsidP="00957D5F">
            <w:pPr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  <w:szCs w:val="28"/>
              </w:rPr>
              <w:t>Конкретные цели</w:t>
            </w:r>
            <w:r w:rsidRPr="00175D47">
              <w:rPr>
                <w:color w:val="000000" w:themeColor="text1"/>
                <w:sz w:val="28"/>
                <w:szCs w:val="28"/>
                <w:lang w:val="kk-KZ"/>
              </w:rPr>
              <w:t xml:space="preserve"> и</w:t>
            </w:r>
            <w:r w:rsidRPr="00175D47">
              <w:rPr>
                <w:color w:val="000000" w:themeColor="text1"/>
                <w:sz w:val="28"/>
                <w:szCs w:val="28"/>
              </w:rPr>
              <w:t xml:space="preserve"> сроки ожидаемых результатов</w:t>
            </w:r>
          </w:p>
        </w:tc>
        <w:tc>
          <w:tcPr>
            <w:tcW w:w="5244" w:type="dxa"/>
          </w:tcPr>
          <w:p w:rsidR="00957D5F" w:rsidRPr="00175D47" w:rsidRDefault="00957D5F" w:rsidP="00271814">
            <w:pPr>
              <w:ind w:firstLine="432"/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 xml:space="preserve">в целях эффективного исполнения </w:t>
            </w:r>
            <w:r w:rsidR="00271814" w:rsidRPr="00175D47">
              <w:rPr>
                <w:color w:val="000000" w:themeColor="text1"/>
                <w:sz w:val="28"/>
                <w:lang w:val="kk-KZ"/>
              </w:rPr>
              <w:t>поселковых и сельских</w:t>
            </w:r>
            <w:r w:rsidRPr="00175D47">
              <w:rPr>
                <w:color w:val="000000" w:themeColor="text1"/>
                <w:sz w:val="28"/>
              </w:rPr>
              <w:t xml:space="preserve"> бюджет</w:t>
            </w:r>
            <w:r w:rsidR="00271814" w:rsidRPr="00175D47">
              <w:rPr>
                <w:color w:val="000000" w:themeColor="text1"/>
                <w:sz w:val="28"/>
                <w:lang w:val="kk-KZ"/>
              </w:rPr>
              <w:t>ов</w:t>
            </w:r>
          </w:p>
        </w:tc>
      </w:tr>
      <w:tr w:rsidR="00957D5F" w:rsidRPr="00175D47" w:rsidTr="00E229DD">
        <w:tc>
          <w:tcPr>
            <w:tcW w:w="540" w:type="dxa"/>
          </w:tcPr>
          <w:p w:rsidR="00957D5F" w:rsidRPr="00175D47" w:rsidRDefault="00E23B41" w:rsidP="00E23B41">
            <w:pPr>
              <w:jc w:val="center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3855" w:type="dxa"/>
          </w:tcPr>
          <w:p w:rsidR="00957D5F" w:rsidRPr="00175D47" w:rsidRDefault="00957D5F" w:rsidP="000511D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75D47">
              <w:rPr>
                <w:color w:val="000000" w:themeColor="text1"/>
                <w:sz w:val="28"/>
                <w:szCs w:val="28"/>
              </w:rPr>
              <w:t xml:space="preserve">Предполагаемые социально-экономические и/или правовые последствия в случае принятия проекта </w:t>
            </w:r>
          </w:p>
        </w:tc>
        <w:tc>
          <w:tcPr>
            <w:tcW w:w="5244" w:type="dxa"/>
          </w:tcPr>
          <w:p w:rsidR="00957D5F" w:rsidRPr="00175D47" w:rsidRDefault="00957D5F" w:rsidP="000B60E3">
            <w:pPr>
              <w:ind w:firstLine="432"/>
              <w:jc w:val="both"/>
              <w:rPr>
                <w:color w:val="000000" w:themeColor="text1"/>
                <w:sz w:val="28"/>
                <w:szCs w:val="28"/>
              </w:rPr>
            </w:pPr>
            <w:r w:rsidRPr="00175D47">
              <w:rPr>
                <w:color w:val="000000" w:themeColor="text1"/>
                <w:sz w:val="28"/>
                <w:szCs w:val="28"/>
              </w:rPr>
              <w:t>Принятие данного проекта постановления не влечет социально-экономических и/или правовых последствий.</w:t>
            </w:r>
          </w:p>
        </w:tc>
      </w:tr>
      <w:tr w:rsidR="00957D5F" w:rsidRPr="00175D47" w:rsidTr="00E229DD">
        <w:tc>
          <w:tcPr>
            <w:tcW w:w="540" w:type="dxa"/>
          </w:tcPr>
          <w:p w:rsidR="00957D5F" w:rsidRPr="00175D47" w:rsidRDefault="00E23B41" w:rsidP="00E23B41">
            <w:pPr>
              <w:jc w:val="center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3855" w:type="dxa"/>
          </w:tcPr>
          <w:p w:rsidR="00957D5F" w:rsidRPr="00175D47" w:rsidRDefault="00957D5F" w:rsidP="001E276A">
            <w:pPr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>Предполагаемые финансовые затраты, связанные с реализацией проекта</w:t>
            </w:r>
          </w:p>
        </w:tc>
        <w:tc>
          <w:tcPr>
            <w:tcW w:w="5244" w:type="dxa"/>
          </w:tcPr>
          <w:p w:rsidR="00957D5F" w:rsidRPr="00175D47" w:rsidRDefault="00957D5F" w:rsidP="000B60E3">
            <w:pPr>
              <w:ind w:firstLine="432"/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 xml:space="preserve">Реализация проекта не потребует финансовых затрат. </w:t>
            </w:r>
          </w:p>
        </w:tc>
      </w:tr>
      <w:tr w:rsidR="00957D5F" w:rsidRPr="00175D47" w:rsidTr="00E229DD">
        <w:tc>
          <w:tcPr>
            <w:tcW w:w="540" w:type="dxa"/>
          </w:tcPr>
          <w:p w:rsidR="00957D5F" w:rsidRPr="00175D47" w:rsidRDefault="00E23B41" w:rsidP="00E23B41">
            <w:pPr>
              <w:jc w:val="center"/>
              <w:rPr>
                <w:color w:val="000000" w:themeColor="text1"/>
                <w:sz w:val="28"/>
                <w:lang w:val="kk-KZ"/>
              </w:rPr>
            </w:pPr>
            <w:r w:rsidRPr="00175D47">
              <w:rPr>
                <w:color w:val="000000" w:themeColor="text1"/>
                <w:sz w:val="28"/>
                <w:lang w:val="kk-KZ"/>
              </w:rPr>
              <w:t>6</w:t>
            </w:r>
          </w:p>
        </w:tc>
        <w:tc>
          <w:tcPr>
            <w:tcW w:w="3855" w:type="dxa"/>
          </w:tcPr>
          <w:p w:rsidR="00957D5F" w:rsidRPr="00175D47" w:rsidRDefault="00957D5F" w:rsidP="00957D5F">
            <w:pPr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  <w:szCs w:val="28"/>
              </w:rPr>
              <w:t>Сведения о</w:t>
            </w:r>
            <w:r w:rsidRPr="00175D47">
              <w:rPr>
                <w:color w:val="000000" w:themeColor="text1"/>
                <w:sz w:val="28"/>
                <w:szCs w:val="28"/>
                <w:lang w:val="kk-KZ"/>
              </w:rPr>
              <w:t xml:space="preserve"> ранее </w:t>
            </w:r>
            <w:r w:rsidRPr="00175D47">
              <w:rPr>
                <w:color w:val="000000" w:themeColor="text1"/>
                <w:sz w:val="28"/>
                <w:szCs w:val="28"/>
              </w:rPr>
              <w:t>принятых р</w:t>
            </w:r>
            <w:r w:rsidRPr="00175D47">
              <w:rPr>
                <w:color w:val="000000" w:themeColor="text1"/>
                <w:sz w:val="28"/>
                <w:szCs w:val="28"/>
                <w:lang w:val="kk-KZ"/>
              </w:rPr>
              <w:t>ешениях по данному вопросу</w:t>
            </w:r>
          </w:p>
        </w:tc>
        <w:tc>
          <w:tcPr>
            <w:tcW w:w="5244" w:type="dxa"/>
          </w:tcPr>
          <w:p w:rsidR="00957D5F" w:rsidRPr="00175D47" w:rsidRDefault="001B52F8" w:rsidP="00E9639F">
            <w:pPr>
              <w:ind w:firstLine="432"/>
              <w:jc w:val="both"/>
              <w:rPr>
                <w:color w:val="000000" w:themeColor="text1"/>
                <w:sz w:val="28"/>
                <w:lang w:val="kk-KZ"/>
              </w:rPr>
            </w:pPr>
            <w:r w:rsidRPr="00175D47">
              <w:rPr>
                <w:color w:val="000000" w:themeColor="text1"/>
                <w:sz w:val="28"/>
                <w:lang w:val="kk-KZ"/>
              </w:rPr>
              <w:t>нет</w:t>
            </w:r>
          </w:p>
        </w:tc>
      </w:tr>
      <w:tr w:rsidR="00957D5F" w:rsidRPr="00175D47" w:rsidTr="00E229DD">
        <w:tc>
          <w:tcPr>
            <w:tcW w:w="540" w:type="dxa"/>
          </w:tcPr>
          <w:p w:rsidR="00957D5F" w:rsidRPr="00175D47" w:rsidRDefault="00E23B41" w:rsidP="00E23B41">
            <w:pPr>
              <w:jc w:val="center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  <w:lang w:val="kk-KZ"/>
              </w:rPr>
              <w:t>7</w:t>
            </w:r>
          </w:p>
        </w:tc>
        <w:tc>
          <w:tcPr>
            <w:tcW w:w="3855" w:type="dxa"/>
          </w:tcPr>
          <w:p w:rsidR="00957D5F" w:rsidRPr="00175D47" w:rsidRDefault="00957D5F" w:rsidP="00957D5F">
            <w:pPr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  <w:szCs w:val="28"/>
              </w:rPr>
              <w:t xml:space="preserve">Необходимость </w:t>
            </w:r>
            <w:r w:rsidRPr="00175D47">
              <w:rPr>
                <w:color w:val="000000" w:themeColor="text1"/>
                <w:sz w:val="28"/>
                <w:szCs w:val="28"/>
                <w:lang w:val="kk-KZ"/>
              </w:rPr>
              <w:t>привидения других актов в соответствии с проектом</w:t>
            </w:r>
          </w:p>
        </w:tc>
        <w:tc>
          <w:tcPr>
            <w:tcW w:w="5244" w:type="dxa"/>
          </w:tcPr>
          <w:p w:rsidR="00957D5F" w:rsidRPr="00175D47" w:rsidRDefault="00957D5F" w:rsidP="006037C3">
            <w:pPr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>Необходимость последующего приведения законодательства в соответствие с проектом отсутствует.</w:t>
            </w:r>
          </w:p>
        </w:tc>
      </w:tr>
      <w:tr w:rsidR="00957D5F" w:rsidRPr="00175D47" w:rsidTr="00E229DD">
        <w:trPr>
          <w:trHeight w:val="450"/>
        </w:trPr>
        <w:tc>
          <w:tcPr>
            <w:tcW w:w="540" w:type="dxa"/>
          </w:tcPr>
          <w:p w:rsidR="00957D5F" w:rsidRPr="00175D47" w:rsidRDefault="00E23B41" w:rsidP="00E23B41">
            <w:pPr>
              <w:jc w:val="center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  <w:lang w:val="kk-KZ"/>
              </w:rPr>
              <w:t>8</w:t>
            </w:r>
          </w:p>
        </w:tc>
        <w:tc>
          <w:tcPr>
            <w:tcW w:w="3855" w:type="dxa"/>
          </w:tcPr>
          <w:p w:rsidR="00957D5F" w:rsidRPr="00175D47" w:rsidRDefault="00957D5F" w:rsidP="00337D2A">
            <w:pPr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>Иные сведения</w:t>
            </w:r>
          </w:p>
        </w:tc>
        <w:tc>
          <w:tcPr>
            <w:tcW w:w="5244" w:type="dxa"/>
          </w:tcPr>
          <w:p w:rsidR="00957D5F" w:rsidRPr="00175D47" w:rsidRDefault="00957D5F" w:rsidP="00337D2A">
            <w:pPr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>Отсутствуют</w:t>
            </w:r>
          </w:p>
          <w:p w:rsidR="00957D5F" w:rsidRPr="00175D47" w:rsidRDefault="00957D5F" w:rsidP="00337D2A">
            <w:pPr>
              <w:jc w:val="both"/>
              <w:rPr>
                <w:color w:val="000000" w:themeColor="text1"/>
                <w:sz w:val="28"/>
              </w:rPr>
            </w:pPr>
          </w:p>
        </w:tc>
      </w:tr>
    </w:tbl>
    <w:p w:rsidR="005C65B9" w:rsidRDefault="005C65B9" w:rsidP="00A91AE1">
      <w:pPr>
        <w:pStyle w:val="a8"/>
        <w:ind w:firstLine="0"/>
        <w:rPr>
          <w:color w:val="000000" w:themeColor="text1"/>
          <w:szCs w:val="28"/>
          <w:lang w:val="kk-KZ"/>
        </w:rPr>
      </w:pPr>
    </w:p>
    <w:p w:rsidR="00B8151F" w:rsidRDefault="00B8151F" w:rsidP="00B8151F">
      <w:pPr>
        <w:rPr>
          <w:lang w:val="kk-KZ"/>
        </w:rPr>
      </w:pPr>
    </w:p>
    <w:p w:rsidR="00B8151F" w:rsidRPr="00B8151F" w:rsidRDefault="00B8151F" w:rsidP="00B8151F">
      <w:pPr>
        <w:rPr>
          <w:lang w:val="kk-KZ"/>
        </w:rPr>
      </w:pPr>
    </w:p>
    <w:p w:rsidR="00DB5ADB" w:rsidRDefault="00B8151F" w:rsidP="00B8151F">
      <w:pPr>
        <w:pStyle w:val="a8"/>
        <w:ind w:firstLine="0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                     </w:t>
      </w:r>
      <w:r w:rsidR="00DB5ADB">
        <w:rPr>
          <w:color w:val="000000" w:themeColor="text1"/>
          <w:lang w:val="kk-KZ"/>
        </w:rPr>
        <w:t>Аким  сельского</w:t>
      </w:r>
    </w:p>
    <w:p w:rsidR="006A251A" w:rsidRPr="00175D47" w:rsidRDefault="00DB5ADB" w:rsidP="00B8151F">
      <w:pPr>
        <w:pStyle w:val="a8"/>
        <w:ind w:firstLine="0"/>
        <w:jc w:val="center"/>
        <w:rPr>
          <w:color w:val="000000" w:themeColor="text1"/>
        </w:rPr>
      </w:pPr>
      <w:r>
        <w:rPr>
          <w:color w:val="000000" w:themeColor="text1"/>
          <w:lang w:val="kk-KZ"/>
        </w:rPr>
        <w:t xml:space="preserve">округа Каратобе                      </w:t>
      </w:r>
      <w:r w:rsidR="00345590" w:rsidRPr="00175D47">
        <w:rPr>
          <w:color w:val="000000" w:themeColor="text1"/>
        </w:rPr>
        <w:tab/>
      </w:r>
      <w:r w:rsidR="00345590" w:rsidRPr="00175D47">
        <w:rPr>
          <w:color w:val="000000" w:themeColor="text1"/>
        </w:rPr>
        <w:tab/>
      </w:r>
      <w:r>
        <w:rPr>
          <w:color w:val="000000" w:themeColor="text1"/>
          <w:lang w:val="kk-KZ"/>
        </w:rPr>
        <w:t>Ж</w:t>
      </w:r>
      <w:r w:rsidR="00673842" w:rsidRPr="00175D47">
        <w:rPr>
          <w:color w:val="000000" w:themeColor="text1"/>
          <w:lang w:val="kk-KZ"/>
        </w:rPr>
        <w:t>.</w:t>
      </w:r>
      <w:r w:rsidR="00B8151F">
        <w:rPr>
          <w:color w:val="000000" w:themeColor="text1"/>
          <w:lang w:val="kk-KZ"/>
        </w:rPr>
        <w:t xml:space="preserve"> </w:t>
      </w:r>
      <w:r w:rsidR="009F2086">
        <w:rPr>
          <w:color w:val="000000" w:themeColor="text1"/>
          <w:lang w:val="kk-KZ"/>
        </w:rPr>
        <w:t>Манамбаев</w:t>
      </w:r>
    </w:p>
    <w:sectPr w:rsidR="006A251A" w:rsidRPr="00175D47" w:rsidSect="006904A3">
      <w:headerReference w:type="even" r:id="rId8"/>
      <w:headerReference w:type="default" r:id="rId9"/>
      <w:pgSz w:w="11906" w:h="16838"/>
      <w:pgMar w:top="540" w:right="851" w:bottom="360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D28" w:rsidRDefault="004F6D28">
      <w:r>
        <w:separator/>
      </w:r>
    </w:p>
  </w:endnote>
  <w:endnote w:type="continuationSeparator" w:id="0">
    <w:p w:rsidR="004F6D28" w:rsidRDefault="004F6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D28" w:rsidRDefault="004F6D28">
      <w:r>
        <w:separator/>
      </w:r>
    </w:p>
  </w:footnote>
  <w:footnote w:type="continuationSeparator" w:id="0">
    <w:p w:rsidR="004F6D28" w:rsidRDefault="004F6D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F38" w:rsidRDefault="00366BE3" w:rsidP="008B6B30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780F38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80F38" w:rsidRDefault="00780F3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F38" w:rsidRPr="005B4994" w:rsidRDefault="00366BE3" w:rsidP="008B6B30">
    <w:pPr>
      <w:pStyle w:val="a9"/>
      <w:framePr w:wrap="around" w:vAnchor="text" w:hAnchor="margin" w:xAlign="center" w:y="1"/>
      <w:rPr>
        <w:rStyle w:val="aa"/>
        <w:sz w:val="28"/>
        <w:szCs w:val="28"/>
      </w:rPr>
    </w:pPr>
    <w:r w:rsidRPr="005B4994">
      <w:rPr>
        <w:rStyle w:val="aa"/>
        <w:sz w:val="28"/>
        <w:szCs w:val="28"/>
      </w:rPr>
      <w:fldChar w:fldCharType="begin"/>
    </w:r>
    <w:r w:rsidR="00780F38" w:rsidRPr="005B4994">
      <w:rPr>
        <w:rStyle w:val="aa"/>
        <w:sz w:val="28"/>
        <w:szCs w:val="28"/>
      </w:rPr>
      <w:instrText xml:space="preserve">PAGE  </w:instrText>
    </w:r>
    <w:r w:rsidRPr="005B4994">
      <w:rPr>
        <w:rStyle w:val="aa"/>
        <w:sz w:val="28"/>
        <w:szCs w:val="28"/>
      </w:rPr>
      <w:fldChar w:fldCharType="separate"/>
    </w:r>
    <w:r w:rsidR="001F05EA">
      <w:rPr>
        <w:rStyle w:val="aa"/>
        <w:noProof/>
        <w:sz w:val="28"/>
        <w:szCs w:val="28"/>
      </w:rPr>
      <w:t>2</w:t>
    </w:r>
    <w:r w:rsidRPr="005B4994">
      <w:rPr>
        <w:rStyle w:val="aa"/>
        <w:sz w:val="28"/>
        <w:szCs w:val="28"/>
      </w:rPr>
      <w:fldChar w:fldCharType="end"/>
    </w:r>
  </w:p>
  <w:p w:rsidR="00780F38" w:rsidRDefault="00780F3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57579"/>
    <w:multiLevelType w:val="hybridMultilevel"/>
    <w:tmpl w:val="6AA6CA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37C3"/>
    <w:rsid w:val="00002F2D"/>
    <w:rsid w:val="00025319"/>
    <w:rsid w:val="0002539D"/>
    <w:rsid w:val="0002571E"/>
    <w:rsid w:val="000434D7"/>
    <w:rsid w:val="000436E0"/>
    <w:rsid w:val="0004472A"/>
    <w:rsid w:val="00046B6B"/>
    <w:rsid w:val="00046ED9"/>
    <w:rsid w:val="00047611"/>
    <w:rsid w:val="000511D1"/>
    <w:rsid w:val="00051F47"/>
    <w:rsid w:val="000560FD"/>
    <w:rsid w:val="00063BBB"/>
    <w:rsid w:val="000757AE"/>
    <w:rsid w:val="00077381"/>
    <w:rsid w:val="00083EC1"/>
    <w:rsid w:val="00086EE6"/>
    <w:rsid w:val="00096CAE"/>
    <w:rsid w:val="000A34C4"/>
    <w:rsid w:val="000A59FF"/>
    <w:rsid w:val="000B60E3"/>
    <w:rsid w:val="000B6B80"/>
    <w:rsid w:val="000C2978"/>
    <w:rsid w:val="000C369A"/>
    <w:rsid w:val="000C3AD1"/>
    <w:rsid w:val="000C5FAC"/>
    <w:rsid w:val="000D06A9"/>
    <w:rsid w:val="000E14D1"/>
    <w:rsid w:val="000E29D2"/>
    <w:rsid w:val="000E78DA"/>
    <w:rsid w:val="000F014F"/>
    <w:rsid w:val="000F1567"/>
    <w:rsid w:val="000F2998"/>
    <w:rsid w:val="000F6F9C"/>
    <w:rsid w:val="001128FE"/>
    <w:rsid w:val="0011403A"/>
    <w:rsid w:val="00124E82"/>
    <w:rsid w:val="001404E9"/>
    <w:rsid w:val="00155666"/>
    <w:rsid w:val="001567A3"/>
    <w:rsid w:val="001672D2"/>
    <w:rsid w:val="0016782F"/>
    <w:rsid w:val="00170769"/>
    <w:rsid w:val="00170C67"/>
    <w:rsid w:val="00173DA6"/>
    <w:rsid w:val="0017466C"/>
    <w:rsid w:val="0017566C"/>
    <w:rsid w:val="00175D47"/>
    <w:rsid w:val="00180B5E"/>
    <w:rsid w:val="00180E8F"/>
    <w:rsid w:val="00181BBB"/>
    <w:rsid w:val="00194496"/>
    <w:rsid w:val="001B387C"/>
    <w:rsid w:val="001B52F8"/>
    <w:rsid w:val="001B62BF"/>
    <w:rsid w:val="001E0255"/>
    <w:rsid w:val="001E276A"/>
    <w:rsid w:val="001E36DE"/>
    <w:rsid w:val="001E5F0A"/>
    <w:rsid w:val="001F05EA"/>
    <w:rsid w:val="00206296"/>
    <w:rsid w:val="0020723A"/>
    <w:rsid w:val="00207C55"/>
    <w:rsid w:val="00216899"/>
    <w:rsid w:val="00216B13"/>
    <w:rsid w:val="002232FB"/>
    <w:rsid w:val="00260038"/>
    <w:rsid w:val="00264FF7"/>
    <w:rsid w:val="00271814"/>
    <w:rsid w:val="00276BA0"/>
    <w:rsid w:val="002906B7"/>
    <w:rsid w:val="002A03B1"/>
    <w:rsid w:val="002A1F32"/>
    <w:rsid w:val="002B2704"/>
    <w:rsid w:val="002B287D"/>
    <w:rsid w:val="002B28BB"/>
    <w:rsid w:val="002B31AE"/>
    <w:rsid w:val="002B47CD"/>
    <w:rsid w:val="002B4F85"/>
    <w:rsid w:val="002C4975"/>
    <w:rsid w:val="002C654B"/>
    <w:rsid w:val="002C7A95"/>
    <w:rsid w:val="002D2343"/>
    <w:rsid w:val="002D75C5"/>
    <w:rsid w:val="002E0CE4"/>
    <w:rsid w:val="002E3C69"/>
    <w:rsid w:val="002E45DD"/>
    <w:rsid w:val="002F62CB"/>
    <w:rsid w:val="003007F0"/>
    <w:rsid w:val="00303A17"/>
    <w:rsid w:val="00304B87"/>
    <w:rsid w:val="00313942"/>
    <w:rsid w:val="003159BC"/>
    <w:rsid w:val="00315CFC"/>
    <w:rsid w:val="00322BA0"/>
    <w:rsid w:val="00337D2A"/>
    <w:rsid w:val="00345590"/>
    <w:rsid w:val="00347C89"/>
    <w:rsid w:val="0035180B"/>
    <w:rsid w:val="00352A8B"/>
    <w:rsid w:val="003547B6"/>
    <w:rsid w:val="00366BE3"/>
    <w:rsid w:val="00370DAD"/>
    <w:rsid w:val="00374D05"/>
    <w:rsid w:val="003834B4"/>
    <w:rsid w:val="003866B5"/>
    <w:rsid w:val="003A0092"/>
    <w:rsid w:val="003B1E5E"/>
    <w:rsid w:val="003B5E5C"/>
    <w:rsid w:val="003B6BFB"/>
    <w:rsid w:val="003E5088"/>
    <w:rsid w:val="003E5C9E"/>
    <w:rsid w:val="003F1A59"/>
    <w:rsid w:val="003F4C9A"/>
    <w:rsid w:val="00404674"/>
    <w:rsid w:val="004055E3"/>
    <w:rsid w:val="0040661A"/>
    <w:rsid w:val="00410485"/>
    <w:rsid w:val="0041507B"/>
    <w:rsid w:val="00416BE0"/>
    <w:rsid w:val="00421A61"/>
    <w:rsid w:val="0042790D"/>
    <w:rsid w:val="00430938"/>
    <w:rsid w:val="00432CE3"/>
    <w:rsid w:val="0043710C"/>
    <w:rsid w:val="004414B7"/>
    <w:rsid w:val="00444D4C"/>
    <w:rsid w:val="00445D43"/>
    <w:rsid w:val="004462CF"/>
    <w:rsid w:val="00454E46"/>
    <w:rsid w:val="00465476"/>
    <w:rsid w:val="004663CF"/>
    <w:rsid w:val="00467690"/>
    <w:rsid w:val="00467709"/>
    <w:rsid w:val="0047091C"/>
    <w:rsid w:val="0047635B"/>
    <w:rsid w:val="00482B27"/>
    <w:rsid w:val="00485901"/>
    <w:rsid w:val="00486DDC"/>
    <w:rsid w:val="00491492"/>
    <w:rsid w:val="00495051"/>
    <w:rsid w:val="004957BF"/>
    <w:rsid w:val="00496D29"/>
    <w:rsid w:val="004A1D75"/>
    <w:rsid w:val="004A6834"/>
    <w:rsid w:val="004B1FE0"/>
    <w:rsid w:val="004B2BB5"/>
    <w:rsid w:val="004B551A"/>
    <w:rsid w:val="004C6E2F"/>
    <w:rsid w:val="004C7D43"/>
    <w:rsid w:val="004D2BB0"/>
    <w:rsid w:val="004D3CE5"/>
    <w:rsid w:val="004D5881"/>
    <w:rsid w:val="004E1A11"/>
    <w:rsid w:val="004E5D01"/>
    <w:rsid w:val="004F2725"/>
    <w:rsid w:val="004F6D28"/>
    <w:rsid w:val="00500B8B"/>
    <w:rsid w:val="005015BD"/>
    <w:rsid w:val="0050209F"/>
    <w:rsid w:val="005022A0"/>
    <w:rsid w:val="00505FA8"/>
    <w:rsid w:val="005076C3"/>
    <w:rsid w:val="00510C3B"/>
    <w:rsid w:val="00513CAD"/>
    <w:rsid w:val="0051507C"/>
    <w:rsid w:val="00541540"/>
    <w:rsid w:val="00552F2E"/>
    <w:rsid w:val="00567CBE"/>
    <w:rsid w:val="005731DB"/>
    <w:rsid w:val="005751B0"/>
    <w:rsid w:val="005757C7"/>
    <w:rsid w:val="00576DD2"/>
    <w:rsid w:val="005802CF"/>
    <w:rsid w:val="0058100A"/>
    <w:rsid w:val="00581648"/>
    <w:rsid w:val="00592479"/>
    <w:rsid w:val="00592543"/>
    <w:rsid w:val="00592E5E"/>
    <w:rsid w:val="005A7666"/>
    <w:rsid w:val="005B43F2"/>
    <w:rsid w:val="005B4994"/>
    <w:rsid w:val="005B51AE"/>
    <w:rsid w:val="005B6A34"/>
    <w:rsid w:val="005B77E9"/>
    <w:rsid w:val="005C43DE"/>
    <w:rsid w:val="005C5AA6"/>
    <w:rsid w:val="005C65B9"/>
    <w:rsid w:val="005D2680"/>
    <w:rsid w:val="005D515F"/>
    <w:rsid w:val="005D546A"/>
    <w:rsid w:val="005E1204"/>
    <w:rsid w:val="005E5B34"/>
    <w:rsid w:val="005E6957"/>
    <w:rsid w:val="005F3996"/>
    <w:rsid w:val="005F3B41"/>
    <w:rsid w:val="005F5336"/>
    <w:rsid w:val="005F7C6E"/>
    <w:rsid w:val="00602A72"/>
    <w:rsid w:val="006037C3"/>
    <w:rsid w:val="00603B12"/>
    <w:rsid w:val="006062AE"/>
    <w:rsid w:val="00610E48"/>
    <w:rsid w:val="00622996"/>
    <w:rsid w:val="00630C7C"/>
    <w:rsid w:val="00634EA1"/>
    <w:rsid w:val="00646A85"/>
    <w:rsid w:val="0065607A"/>
    <w:rsid w:val="006608CC"/>
    <w:rsid w:val="00673842"/>
    <w:rsid w:val="006904A3"/>
    <w:rsid w:val="00697A99"/>
    <w:rsid w:val="006A251A"/>
    <w:rsid w:val="006B3027"/>
    <w:rsid w:val="006B4091"/>
    <w:rsid w:val="006B507D"/>
    <w:rsid w:val="006C0B07"/>
    <w:rsid w:val="006D1629"/>
    <w:rsid w:val="006F2CC5"/>
    <w:rsid w:val="0070303C"/>
    <w:rsid w:val="00707FC1"/>
    <w:rsid w:val="007110CF"/>
    <w:rsid w:val="00724090"/>
    <w:rsid w:val="007248B9"/>
    <w:rsid w:val="0072759B"/>
    <w:rsid w:val="00730B12"/>
    <w:rsid w:val="0073142C"/>
    <w:rsid w:val="007422A4"/>
    <w:rsid w:val="0074279B"/>
    <w:rsid w:val="00742AB4"/>
    <w:rsid w:val="00742BF7"/>
    <w:rsid w:val="00744318"/>
    <w:rsid w:val="00756025"/>
    <w:rsid w:val="00760552"/>
    <w:rsid w:val="00760C8A"/>
    <w:rsid w:val="0076127A"/>
    <w:rsid w:val="0076146A"/>
    <w:rsid w:val="0076214D"/>
    <w:rsid w:val="00766BF8"/>
    <w:rsid w:val="007679EA"/>
    <w:rsid w:val="0077217B"/>
    <w:rsid w:val="00774118"/>
    <w:rsid w:val="0077523B"/>
    <w:rsid w:val="00780E87"/>
    <w:rsid w:val="00780F38"/>
    <w:rsid w:val="00782339"/>
    <w:rsid w:val="007839E5"/>
    <w:rsid w:val="00785ABA"/>
    <w:rsid w:val="00790834"/>
    <w:rsid w:val="00790A65"/>
    <w:rsid w:val="007B2B35"/>
    <w:rsid w:val="007B5535"/>
    <w:rsid w:val="007C3B75"/>
    <w:rsid w:val="007C54E5"/>
    <w:rsid w:val="007D4094"/>
    <w:rsid w:val="007E1E8D"/>
    <w:rsid w:val="007E4F75"/>
    <w:rsid w:val="007F37D9"/>
    <w:rsid w:val="007F5EAF"/>
    <w:rsid w:val="007F6BA1"/>
    <w:rsid w:val="007F7B80"/>
    <w:rsid w:val="00800507"/>
    <w:rsid w:val="00801E11"/>
    <w:rsid w:val="00806B2F"/>
    <w:rsid w:val="00810301"/>
    <w:rsid w:val="00821ED0"/>
    <w:rsid w:val="00825A0A"/>
    <w:rsid w:val="008261D4"/>
    <w:rsid w:val="00826879"/>
    <w:rsid w:val="00826CA0"/>
    <w:rsid w:val="00835957"/>
    <w:rsid w:val="00836B20"/>
    <w:rsid w:val="00844374"/>
    <w:rsid w:val="0085449D"/>
    <w:rsid w:val="00864486"/>
    <w:rsid w:val="00867FEF"/>
    <w:rsid w:val="00872687"/>
    <w:rsid w:val="00875084"/>
    <w:rsid w:val="00875B71"/>
    <w:rsid w:val="00895300"/>
    <w:rsid w:val="008972E5"/>
    <w:rsid w:val="008A2341"/>
    <w:rsid w:val="008A27B5"/>
    <w:rsid w:val="008B619D"/>
    <w:rsid w:val="008B6B30"/>
    <w:rsid w:val="008C1B88"/>
    <w:rsid w:val="008C3EBB"/>
    <w:rsid w:val="008C7B66"/>
    <w:rsid w:val="008D2B51"/>
    <w:rsid w:val="008D7B9E"/>
    <w:rsid w:val="008E416F"/>
    <w:rsid w:val="008F1AE8"/>
    <w:rsid w:val="008F2735"/>
    <w:rsid w:val="00903326"/>
    <w:rsid w:val="0090703F"/>
    <w:rsid w:val="009149B9"/>
    <w:rsid w:val="009220F3"/>
    <w:rsid w:val="00923EEC"/>
    <w:rsid w:val="009250AB"/>
    <w:rsid w:val="00926AED"/>
    <w:rsid w:val="009320B0"/>
    <w:rsid w:val="009424CD"/>
    <w:rsid w:val="0094458F"/>
    <w:rsid w:val="00955A2B"/>
    <w:rsid w:val="00957D5F"/>
    <w:rsid w:val="00971A9C"/>
    <w:rsid w:val="00973614"/>
    <w:rsid w:val="00976305"/>
    <w:rsid w:val="00981240"/>
    <w:rsid w:val="009813B3"/>
    <w:rsid w:val="00983004"/>
    <w:rsid w:val="00991456"/>
    <w:rsid w:val="009929B9"/>
    <w:rsid w:val="009B03DF"/>
    <w:rsid w:val="009B0868"/>
    <w:rsid w:val="009B7C21"/>
    <w:rsid w:val="009C5A4B"/>
    <w:rsid w:val="009D0D6E"/>
    <w:rsid w:val="009E0662"/>
    <w:rsid w:val="009E0A60"/>
    <w:rsid w:val="009F2086"/>
    <w:rsid w:val="00A00F02"/>
    <w:rsid w:val="00A0463C"/>
    <w:rsid w:val="00A16815"/>
    <w:rsid w:val="00A312DC"/>
    <w:rsid w:val="00A40B62"/>
    <w:rsid w:val="00A4614F"/>
    <w:rsid w:val="00A46D2D"/>
    <w:rsid w:val="00A51E39"/>
    <w:rsid w:val="00A55937"/>
    <w:rsid w:val="00A571DC"/>
    <w:rsid w:val="00A70328"/>
    <w:rsid w:val="00A91AE1"/>
    <w:rsid w:val="00A93C6F"/>
    <w:rsid w:val="00A95061"/>
    <w:rsid w:val="00AA6430"/>
    <w:rsid w:val="00AB1B06"/>
    <w:rsid w:val="00AC5559"/>
    <w:rsid w:val="00AD3433"/>
    <w:rsid w:val="00AD3C32"/>
    <w:rsid w:val="00AD5069"/>
    <w:rsid w:val="00AE34F5"/>
    <w:rsid w:val="00AE5F65"/>
    <w:rsid w:val="00AF0ECA"/>
    <w:rsid w:val="00AF348D"/>
    <w:rsid w:val="00B00D4B"/>
    <w:rsid w:val="00B0476E"/>
    <w:rsid w:val="00B05683"/>
    <w:rsid w:val="00B05A1A"/>
    <w:rsid w:val="00B0689B"/>
    <w:rsid w:val="00B1079E"/>
    <w:rsid w:val="00B116D0"/>
    <w:rsid w:val="00B14925"/>
    <w:rsid w:val="00B17F77"/>
    <w:rsid w:val="00B23F8C"/>
    <w:rsid w:val="00B303F0"/>
    <w:rsid w:val="00B34DD0"/>
    <w:rsid w:val="00B35DC7"/>
    <w:rsid w:val="00B36287"/>
    <w:rsid w:val="00B36480"/>
    <w:rsid w:val="00B404AD"/>
    <w:rsid w:val="00B4348B"/>
    <w:rsid w:val="00B510EA"/>
    <w:rsid w:val="00B51E6F"/>
    <w:rsid w:val="00B52017"/>
    <w:rsid w:val="00B56D77"/>
    <w:rsid w:val="00B6547D"/>
    <w:rsid w:val="00B73057"/>
    <w:rsid w:val="00B7419E"/>
    <w:rsid w:val="00B76B1B"/>
    <w:rsid w:val="00B81388"/>
    <w:rsid w:val="00B8151F"/>
    <w:rsid w:val="00B81F7D"/>
    <w:rsid w:val="00B834C7"/>
    <w:rsid w:val="00B834D3"/>
    <w:rsid w:val="00B93137"/>
    <w:rsid w:val="00B95ED7"/>
    <w:rsid w:val="00BA19D8"/>
    <w:rsid w:val="00BA2FCE"/>
    <w:rsid w:val="00BB1EDF"/>
    <w:rsid w:val="00BC19D6"/>
    <w:rsid w:val="00BC2FA2"/>
    <w:rsid w:val="00BD0DC4"/>
    <w:rsid w:val="00BE64CF"/>
    <w:rsid w:val="00BF5DE4"/>
    <w:rsid w:val="00C01314"/>
    <w:rsid w:val="00C05F53"/>
    <w:rsid w:val="00C1405A"/>
    <w:rsid w:val="00C1614C"/>
    <w:rsid w:val="00C25F25"/>
    <w:rsid w:val="00C33B6F"/>
    <w:rsid w:val="00C34424"/>
    <w:rsid w:val="00C4519C"/>
    <w:rsid w:val="00C4718B"/>
    <w:rsid w:val="00C47846"/>
    <w:rsid w:val="00C54637"/>
    <w:rsid w:val="00C56A08"/>
    <w:rsid w:val="00C57E1F"/>
    <w:rsid w:val="00C64A0F"/>
    <w:rsid w:val="00C72288"/>
    <w:rsid w:val="00C73387"/>
    <w:rsid w:val="00C77A82"/>
    <w:rsid w:val="00C82260"/>
    <w:rsid w:val="00C90017"/>
    <w:rsid w:val="00C90595"/>
    <w:rsid w:val="00C97610"/>
    <w:rsid w:val="00C97779"/>
    <w:rsid w:val="00CA1F03"/>
    <w:rsid w:val="00CB03C7"/>
    <w:rsid w:val="00CB100B"/>
    <w:rsid w:val="00CB1126"/>
    <w:rsid w:val="00CB3376"/>
    <w:rsid w:val="00CB5D56"/>
    <w:rsid w:val="00CB7B26"/>
    <w:rsid w:val="00CC0A87"/>
    <w:rsid w:val="00CD23DB"/>
    <w:rsid w:val="00CD327F"/>
    <w:rsid w:val="00CE3F04"/>
    <w:rsid w:val="00CE5671"/>
    <w:rsid w:val="00D05438"/>
    <w:rsid w:val="00D062F7"/>
    <w:rsid w:val="00D07760"/>
    <w:rsid w:val="00D12FF9"/>
    <w:rsid w:val="00D1495C"/>
    <w:rsid w:val="00D15C33"/>
    <w:rsid w:val="00D2163D"/>
    <w:rsid w:val="00D33A2A"/>
    <w:rsid w:val="00D363E0"/>
    <w:rsid w:val="00D42885"/>
    <w:rsid w:val="00D509B8"/>
    <w:rsid w:val="00D52C77"/>
    <w:rsid w:val="00D61584"/>
    <w:rsid w:val="00D61800"/>
    <w:rsid w:val="00D61CF7"/>
    <w:rsid w:val="00D64BD7"/>
    <w:rsid w:val="00D7264C"/>
    <w:rsid w:val="00D755A7"/>
    <w:rsid w:val="00D83E38"/>
    <w:rsid w:val="00D85CE5"/>
    <w:rsid w:val="00D9245A"/>
    <w:rsid w:val="00D97DE0"/>
    <w:rsid w:val="00DA0A3B"/>
    <w:rsid w:val="00DA250D"/>
    <w:rsid w:val="00DA3C9F"/>
    <w:rsid w:val="00DA5297"/>
    <w:rsid w:val="00DA6AEB"/>
    <w:rsid w:val="00DA6DE6"/>
    <w:rsid w:val="00DA756B"/>
    <w:rsid w:val="00DB5ADB"/>
    <w:rsid w:val="00DB5C27"/>
    <w:rsid w:val="00DC47B2"/>
    <w:rsid w:val="00DD4CAD"/>
    <w:rsid w:val="00DE2485"/>
    <w:rsid w:val="00DE2BA0"/>
    <w:rsid w:val="00DE56D9"/>
    <w:rsid w:val="00DE6736"/>
    <w:rsid w:val="00DF276B"/>
    <w:rsid w:val="00DF75BF"/>
    <w:rsid w:val="00E0206A"/>
    <w:rsid w:val="00E03266"/>
    <w:rsid w:val="00E14D6C"/>
    <w:rsid w:val="00E21850"/>
    <w:rsid w:val="00E229DD"/>
    <w:rsid w:val="00E23B41"/>
    <w:rsid w:val="00E30ACC"/>
    <w:rsid w:val="00E34204"/>
    <w:rsid w:val="00E36639"/>
    <w:rsid w:val="00E50C63"/>
    <w:rsid w:val="00E512BC"/>
    <w:rsid w:val="00E51D6D"/>
    <w:rsid w:val="00E56D48"/>
    <w:rsid w:val="00E6613B"/>
    <w:rsid w:val="00E71FED"/>
    <w:rsid w:val="00E84122"/>
    <w:rsid w:val="00E84960"/>
    <w:rsid w:val="00E84DCC"/>
    <w:rsid w:val="00E8669B"/>
    <w:rsid w:val="00E92A8B"/>
    <w:rsid w:val="00E9639F"/>
    <w:rsid w:val="00E97E4B"/>
    <w:rsid w:val="00EA5AE3"/>
    <w:rsid w:val="00EA79FD"/>
    <w:rsid w:val="00EB0F47"/>
    <w:rsid w:val="00ED29B9"/>
    <w:rsid w:val="00EE65AE"/>
    <w:rsid w:val="00EF058D"/>
    <w:rsid w:val="00EF1185"/>
    <w:rsid w:val="00EF2A90"/>
    <w:rsid w:val="00EF5239"/>
    <w:rsid w:val="00F013D7"/>
    <w:rsid w:val="00F03FE3"/>
    <w:rsid w:val="00F05885"/>
    <w:rsid w:val="00F22D22"/>
    <w:rsid w:val="00F26678"/>
    <w:rsid w:val="00F300D5"/>
    <w:rsid w:val="00F378D3"/>
    <w:rsid w:val="00F434C1"/>
    <w:rsid w:val="00F44C89"/>
    <w:rsid w:val="00F60A7E"/>
    <w:rsid w:val="00F63A71"/>
    <w:rsid w:val="00F63E82"/>
    <w:rsid w:val="00F66A6C"/>
    <w:rsid w:val="00F700F0"/>
    <w:rsid w:val="00F7032D"/>
    <w:rsid w:val="00F703DD"/>
    <w:rsid w:val="00F7741E"/>
    <w:rsid w:val="00F844CD"/>
    <w:rsid w:val="00F928F5"/>
    <w:rsid w:val="00FA2ABD"/>
    <w:rsid w:val="00FB311E"/>
    <w:rsid w:val="00FB59A7"/>
    <w:rsid w:val="00FD1262"/>
    <w:rsid w:val="00FD4ABC"/>
    <w:rsid w:val="00FE0AC1"/>
    <w:rsid w:val="00FE3697"/>
    <w:rsid w:val="00FE4B7C"/>
    <w:rsid w:val="00FF3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7C3"/>
  </w:style>
  <w:style w:type="paragraph" w:styleId="1">
    <w:name w:val="heading 1"/>
    <w:basedOn w:val="a"/>
    <w:next w:val="a"/>
    <w:qFormat/>
    <w:rsid w:val="006037C3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B654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037C3"/>
    <w:pPr>
      <w:jc w:val="center"/>
    </w:pPr>
    <w:rPr>
      <w:b/>
      <w:sz w:val="28"/>
    </w:rPr>
  </w:style>
  <w:style w:type="paragraph" w:styleId="a5">
    <w:name w:val="Balloon Text"/>
    <w:basedOn w:val="a"/>
    <w:semiHidden/>
    <w:rsid w:val="00E84960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52C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 Знак Знак Знак Знак"/>
    <w:basedOn w:val="a"/>
    <w:next w:val="2"/>
    <w:autoRedefine/>
    <w:rsid w:val="00B6547D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8">
    <w:name w:val="caption"/>
    <w:basedOn w:val="a"/>
    <w:next w:val="a"/>
    <w:qFormat/>
    <w:rsid w:val="00345590"/>
    <w:pPr>
      <w:ind w:firstLine="561"/>
    </w:pPr>
    <w:rPr>
      <w:b/>
      <w:sz w:val="28"/>
    </w:rPr>
  </w:style>
  <w:style w:type="paragraph" w:styleId="a9">
    <w:name w:val="header"/>
    <w:basedOn w:val="a"/>
    <w:rsid w:val="008261D4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8261D4"/>
  </w:style>
  <w:style w:type="paragraph" w:customStyle="1" w:styleId="10">
    <w:name w:val="Знак1"/>
    <w:basedOn w:val="a"/>
    <w:next w:val="2"/>
    <w:autoRedefine/>
    <w:rsid w:val="00622996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b">
    <w:name w:val="footer"/>
    <w:basedOn w:val="a"/>
    <w:rsid w:val="005B4994"/>
    <w:pPr>
      <w:tabs>
        <w:tab w:val="center" w:pos="4677"/>
        <w:tab w:val="right" w:pos="9355"/>
      </w:tabs>
    </w:pPr>
  </w:style>
  <w:style w:type="paragraph" w:customStyle="1" w:styleId="ac">
    <w:name w:val="Знак"/>
    <w:basedOn w:val="a"/>
    <w:next w:val="2"/>
    <w:autoRedefine/>
    <w:rsid w:val="004B551A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customStyle="1" w:styleId="11">
    <w:name w:val="Знак Знак Знак1 Знак Знак Знак Знак Знак Знак Знак Знак Знак Знак"/>
    <w:basedOn w:val="a"/>
    <w:autoRedefine/>
    <w:rsid w:val="00B95ED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4">
    <w:name w:val="Название Знак"/>
    <w:link w:val="a3"/>
    <w:rsid w:val="00496D29"/>
    <w:rPr>
      <w:b/>
      <w:sz w:val="28"/>
      <w:lang w:val="ru-RU" w:eastAsia="ru-RU" w:bidi="ar-SA"/>
    </w:rPr>
  </w:style>
  <w:style w:type="paragraph" w:customStyle="1" w:styleId="12">
    <w:name w:val="Знак Знак Знак1 Знак Знак Знак Знак Знак Знак Знак Знак Знак Знак"/>
    <w:basedOn w:val="a"/>
    <w:autoRedefine/>
    <w:rsid w:val="009220F3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No Spacing"/>
    <w:link w:val="ae"/>
    <w:uiPriority w:val="1"/>
    <w:qFormat/>
    <w:rsid w:val="00782339"/>
    <w:rPr>
      <w:sz w:val="24"/>
      <w:szCs w:val="24"/>
    </w:rPr>
  </w:style>
  <w:style w:type="character" w:customStyle="1" w:styleId="ae">
    <w:name w:val="Без интервала Знак"/>
    <w:link w:val="ad"/>
    <w:uiPriority w:val="1"/>
    <w:locked/>
    <w:rsid w:val="0078233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0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KEGOC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suleimenov</dc:creator>
  <cp:lastModifiedBy>Пользователь</cp:lastModifiedBy>
  <cp:revision>25</cp:revision>
  <cp:lastPrinted>2024-09-04T10:19:00Z</cp:lastPrinted>
  <dcterms:created xsi:type="dcterms:W3CDTF">2018-04-23T11:45:00Z</dcterms:created>
  <dcterms:modified xsi:type="dcterms:W3CDTF">2025-08-28T10:53:00Z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-696194006</vt:i4>
  </property>
  <property fmtid="{D5CDD505-2E9C-101B-9397-08002B2CF9AE}" pid="3" name="_EmailSubject">
    <vt:lpwstr>Отправка: Постановление каз</vt:lpwstr>
  </property>
  <property fmtid="{D5CDD505-2E9C-101B-9397-08002B2CF9AE}" pid="4" name="_AuthorEmail">
    <vt:lpwstr>smailov_a@memr.kz</vt:lpwstr>
  </property>
  <property fmtid="{D5CDD505-2E9C-101B-9397-08002B2CF9AE}" pid="5" name="_AuthorEmailDisplayName">
    <vt:lpwstr>smailov_a@memr.kz</vt:lpwstr>
  </property>
  <property fmtid="{D5CDD505-2E9C-101B-9397-08002B2CF9AE}" pid="6" name="_ReviewingToolsShownOnce">
    <vt:lpwstr/>
  </property>
</Properties>
</file>