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7CF5" w:rsidRPr="00A0570E" w:rsidRDefault="001A7CF5" w:rsidP="005052F7">
      <w:pPr>
        <w:spacing w:line="0" w:lineRule="atLeast"/>
        <w:rPr>
          <w:color w:val="000000" w:themeColor="text1"/>
          <w:lang w:val="kk-KZ"/>
        </w:rPr>
      </w:pPr>
      <w:r w:rsidRPr="00B47A7F">
        <w:rPr>
          <w:color w:val="000000" w:themeColor="text1"/>
          <w:lang w:val="kk-KZ"/>
        </w:rPr>
        <w:t xml:space="preserve">                       </w:t>
      </w:r>
      <w:r w:rsidRPr="00A0570E">
        <w:rPr>
          <w:color w:val="000000" w:themeColor="text1"/>
          <w:lang w:val="kk-KZ"/>
        </w:rPr>
        <w:t xml:space="preserve">Алматы қаласы                                                                                                  </w:t>
      </w:r>
      <w:proofErr w:type="spellStart"/>
      <w:r w:rsidRPr="00A0570E">
        <w:rPr>
          <w:color w:val="000000" w:themeColor="text1"/>
          <w:lang w:val="kk-KZ"/>
        </w:rPr>
        <w:t>город</w:t>
      </w:r>
      <w:proofErr w:type="spellEnd"/>
      <w:r w:rsidRPr="00A0570E">
        <w:rPr>
          <w:color w:val="000000" w:themeColor="text1"/>
          <w:lang w:val="kk-KZ"/>
        </w:rPr>
        <w:t xml:space="preserve"> Алматы</w:t>
      </w:r>
    </w:p>
    <w:p w:rsidR="001A7CF5" w:rsidRPr="00A0570E" w:rsidRDefault="001A7CF5" w:rsidP="005052F7">
      <w:pPr>
        <w:spacing w:line="0" w:lineRule="atLeast"/>
        <w:jc w:val="center"/>
        <w:rPr>
          <w:rFonts w:eastAsia="Calibri"/>
          <w:b/>
          <w:sz w:val="28"/>
          <w:szCs w:val="28"/>
          <w:lang w:val="kk-KZ"/>
        </w:rPr>
      </w:pPr>
    </w:p>
    <w:p w:rsidR="0079583B" w:rsidRPr="00A0570E" w:rsidRDefault="0079583B" w:rsidP="005052F7">
      <w:pPr>
        <w:shd w:val="clear" w:color="auto" w:fill="FFFFFF"/>
        <w:overflowPunct/>
        <w:autoSpaceDE/>
        <w:autoSpaceDN/>
        <w:adjustRightInd/>
        <w:spacing w:line="0" w:lineRule="atLeast"/>
        <w:rPr>
          <w:color w:val="000000" w:themeColor="text1"/>
          <w:sz w:val="28"/>
          <w:szCs w:val="28"/>
          <w:lang w:val="kk-KZ"/>
        </w:rPr>
      </w:pPr>
    </w:p>
    <w:p w:rsidR="00B47A7F" w:rsidRPr="00A0570E" w:rsidRDefault="00B47A7F" w:rsidP="005052F7">
      <w:pPr>
        <w:shd w:val="clear" w:color="auto" w:fill="FFFFFF"/>
        <w:overflowPunct/>
        <w:autoSpaceDE/>
        <w:autoSpaceDN/>
        <w:adjustRightInd/>
        <w:spacing w:line="0" w:lineRule="atLeast"/>
        <w:rPr>
          <w:color w:val="000000" w:themeColor="text1"/>
          <w:sz w:val="28"/>
          <w:szCs w:val="28"/>
          <w:lang w:val="kk-KZ"/>
        </w:rPr>
      </w:pPr>
    </w:p>
    <w:p w:rsidR="0079583B" w:rsidRPr="00A0570E" w:rsidRDefault="0079583B" w:rsidP="005052F7">
      <w:pPr>
        <w:shd w:val="clear" w:color="auto" w:fill="FFFFFF"/>
        <w:overflowPunct/>
        <w:autoSpaceDE/>
        <w:autoSpaceDN/>
        <w:adjustRightInd/>
        <w:spacing w:line="0" w:lineRule="atLeast"/>
        <w:jc w:val="center"/>
        <w:rPr>
          <w:b/>
          <w:bCs/>
          <w:color w:val="000000"/>
          <w:sz w:val="28"/>
          <w:szCs w:val="28"/>
          <w:lang w:val="kk-KZ"/>
        </w:rPr>
      </w:pPr>
      <w:r w:rsidRPr="00A0570E">
        <w:rPr>
          <w:b/>
          <w:bCs/>
          <w:color w:val="000000"/>
          <w:sz w:val="28"/>
          <w:szCs w:val="28"/>
          <w:lang w:val="kk-KZ"/>
        </w:rPr>
        <w:t>Қазақстан Республикасының Қаржы нарығын реттеу және дамыту агенттігі Басқармасының кейбір қаулыларына мемлекеттік қызметтер</w:t>
      </w:r>
      <w:r w:rsidR="006261AF" w:rsidRPr="00A0570E">
        <w:rPr>
          <w:b/>
          <w:bCs/>
          <w:color w:val="000000"/>
          <w:sz w:val="28"/>
          <w:szCs w:val="28"/>
          <w:lang w:val="kk-KZ"/>
        </w:rPr>
        <w:t xml:space="preserve">ді </w:t>
      </w:r>
      <w:r w:rsidRPr="00A0570E">
        <w:rPr>
          <w:b/>
          <w:bCs/>
          <w:color w:val="000000"/>
          <w:sz w:val="28"/>
          <w:szCs w:val="28"/>
          <w:lang w:val="kk-KZ"/>
        </w:rPr>
        <w:t>көрсету және өзін-өзі реттеу саласындағы микроқаржылық және коллекторлық қызметті реттеу мәселелері бойынша өзгерістер</w:t>
      </w:r>
      <w:r w:rsidR="00FE10E5" w:rsidRPr="00A0570E">
        <w:rPr>
          <w:b/>
          <w:bCs/>
          <w:color w:val="000000"/>
          <w:sz w:val="28"/>
          <w:szCs w:val="28"/>
          <w:lang w:val="kk-KZ"/>
        </w:rPr>
        <w:t xml:space="preserve"> енгізу туралы</w:t>
      </w:r>
    </w:p>
    <w:p w:rsidR="000E6C4A" w:rsidRPr="00A0570E" w:rsidRDefault="000E6C4A" w:rsidP="005052F7">
      <w:pPr>
        <w:shd w:val="clear" w:color="auto" w:fill="FFFFFF"/>
        <w:overflowPunct/>
        <w:autoSpaceDE/>
        <w:autoSpaceDN/>
        <w:adjustRightInd/>
        <w:spacing w:line="0" w:lineRule="atLeast"/>
        <w:jc w:val="center"/>
        <w:rPr>
          <w:b/>
          <w:bCs/>
          <w:color w:val="000000"/>
          <w:sz w:val="27"/>
          <w:szCs w:val="27"/>
          <w:lang w:val="kk-KZ"/>
        </w:rPr>
      </w:pPr>
    </w:p>
    <w:p w:rsidR="001A7CF5" w:rsidRPr="00A0570E" w:rsidRDefault="00FE10E5" w:rsidP="005052F7">
      <w:pPr>
        <w:overflowPunct/>
        <w:autoSpaceDE/>
        <w:adjustRightInd/>
        <w:spacing w:line="0" w:lineRule="atLeast"/>
        <w:ind w:firstLine="709"/>
        <w:jc w:val="both"/>
        <w:rPr>
          <w:rFonts w:eastAsia="Calibri"/>
          <w:b/>
          <w:color w:val="000000" w:themeColor="text1"/>
          <w:sz w:val="28"/>
          <w:szCs w:val="28"/>
          <w:lang w:val="kk-KZ"/>
        </w:rPr>
      </w:pPr>
      <w:r w:rsidRPr="00A0570E">
        <w:rPr>
          <w:rFonts w:eastAsia="Calibri"/>
          <w:color w:val="000000" w:themeColor="text1"/>
          <w:sz w:val="28"/>
          <w:szCs w:val="28"/>
          <w:lang w:val="kk-KZ"/>
        </w:rPr>
        <w:t xml:space="preserve">Қазақстан Республикасы Қаржы нарығын реттеу және дамыту </w:t>
      </w:r>
      <w:r w:rsidR="00B47A7F" w:rsidRPr="00A0570E">
        <w:rPr>
          <w:rFonts w:eastAsia="Calibri"/>
          <w:color w:val="000000" w:themeColor="text1"/>
          <w:sz w:val="28"/>
          <w:szCs w:val="28"/>
          <w:lang w:val="kk-KZ"/>
        </w:rPr>
        <w:t>агенттігінің</w:t>
      </w:r>
      <w:r w:rsidRPr="00A0570E">
        <w:rPr>
          <w:rFonts w:eastAsia="Calibri"/>
          <w:color w:val="000000" w:themeColor="text1"/>
          <w:sz w:val="28"/>
          <w:szCs w:val="28"/>
          <w:lang w:val="kk-KZ"/>
        </w:rPr>
        <w:t xml:space="preserve"> Басқармасы </w:t>
      </w:r>
      <w:r w:rsidRPr="00A0570E">
        <w:rPr>
          <w:rFonts w:eastAsia="Calibri"/>
          <w:b/>
          <w:color w:val="000000" w:themeColor="text1"/>
          <w:sz w:val="28"/>
          <w:szCs w:val="28"/>
          <w:lang w:val="kk-KZ"/>
        </w:rPr>
        <w:t>ҚАУЛЫ ЕТЕДІ:</w:t>
      </w:r>
      <w:r w:rsidRPr="00A0570E">
        <w:rPr>
          <w:rFonts w:eastAsia="Calibri"/>
          <w:color w:val="000000" w:themeColor="text1"/>
          <w:sz w:val="28"/>
          <w:szCs w:val="28"/>
          <w:lang w:val="kk-KZ"/>
        </w:rPr>
        <w:t xml:space="preserve"> </w:t>
      </w:r>
    </w:p>
    <w:p w:rsidR="00FE10E5" w:rsidRPr="00A0570E" w:rsidRDefault="00EA1412" w:rsidP="005052F7">
      <w:pPr>
        <w:pStyle w:val="a7"/>
        <w:shd w:val="clear" w:color="auto" w:fill="FFFFFF"/>
        <w:spacing w:before="0" w:beforeAutospacing="0" w:after="0" w:afterAutospacing="0" w:line="0" w:lineRule="atLeast"/>
        <w:ind w:firstLine="709"/>
        <w:jc w:val="both"/>
        <w:rPr>
          <w:spacing w:val="2"/>
          <w:sz w:val="28"/>
          <w:szCs w:val="28"/>
          <w:lang w:val="kk-KZ"/>
        </w:rPr>
      </w:pPr>
      <w:r w:rsidRPr="00A0570E">
        <w:rPr>
          <w:spacing w:val="2"/>
          <w:sz w:val="28"/>
          <w:szCs w:val="28"/>
          <w:lang w:val="kk-KZ"/>
        </w:rPr>
        <w:t xml:space="preserve">1. </w:t>
      </w:r>
      <w:r w:rsidR="00FE10E5" w:rsidRPr="00A0570E">
        <w:rPr>
          <w:spacing w:val="2"/>
          <w:sz w:val="28"/>
          <w:szCs w:val="28"/>
          <w:lang w:val="kk-KZ"/>
        </w:rPr>
        <w:t>Осы қаулыға қосымшаға сәйкес</w:t>
      </w:r>
      <w:r w:rsidR="00FE10E5" w:rsidRPr="00A0570E">
        <w:rPr>
          <w:sz w:val="28"/>
          <w:szCs w:val="28"/>
          <w:lang w:val="kk-KZ"/>
        </w:rPr>
        <w:t xml:space="preserve"> </w:t>
      </w:r>
      <w:r w:rsidR="000B0054" w:rsidRPr="00A0570E">
        <w:rPr>
          <w:sz w:val="28"/>
          <w:szCs w:val="28"/>
          <w:lang w:val="kk-KZ"/>
        </w:rPr>
        <w:t xml:space="preserve">Қазақстан Республикасының Қаржы нарығын реттеу және дамыту агенттігі Басқармасының </w:t>
      </w:r>
      <w:r w:rsidR="00FE10E5" w:rsidRPr="00A0570E">
        <w:rPr>
          <w:sz w:val="28"/>
          <w:szCs w:val="28"/>
          <w:lang w:val="kk-KZ"/>
        </w:rPr>
        <w:t>мемлекеттік қызметтерді көрсету және өзін-өзі реттеу саласындағы микроқаржылық және коллекторлық қызметті реттеу мәселелері бойынша</w:t>
      </w:r>
      <w:r w:rsidR="000B0054" w:rsidRPr="00A0570E">
        <w:rPr>
          <w:sz w:val="28"/>
          <w:szCs w:val="28"/>
          <w:lang w:val="kk-KZ"/>
        </w:rPr>
        <w:t xml:space="preserve"> өзгерістер енгізілетін кейбір қаулыларының тізбесі бекітілсін. </w:t>
      </w:r>
    </w:p>
    <w:p w:rsidR="00EA1412" w:rsidRPr="00A0570E" w:rsidRDefault="00EA1412" w:rsidP="005052F7">
      <w:pPr>
        <w:pStyle w:val="a7"/>
        <w:shd w:val="clear" w:color="auto" w:fill="FFFFFF"/>
        <w:spacing w:before="0" w:beforeAutospacing="0" w:after="0" w:afterAutospacing="0" w:line="0" w:lineRule="atLeast"/>
        <w:ind w:firstLine="709"/>
        <w:jc w:val="both"/>
        <w:rPr>
          <w:spacing w:val="2"/>
          <w:sz w:val="28"/>
          <w:szCs w:val="28"/>
          <w:lang w:val="kk-KZ"/>
        </w:rPr>
      </w:pPr>
      <w:r w:rsidRPr="00A0570E">
        <w:rPr>
          <w:spacing w:val="2"/>
          <w:sz w:val="28"/>
          <w:szCs w:val="28"/>
          <w:lang w:val="kk-KZ"/>
        </w:rPr>
        <w:t xml:space="preserve">2. </w:t>
      </w:r>
      <w:r w:rsidR="000B0054" w:rsidRPr="00A0570E">
        <w:rPr>
          <w:spacing w:val="2"/>
          <w:sz w:val="28"/>
          <w:szCs w:val="28"/>
          <w:lang w:val="kk-KZ"/>
        </w:rPr>
        <w:t xml:space="preserve">Банктік емес ұйымдарды реттеу департаменті </w:t>
      </w:r>
      <w:r w:rsidR="00341708" w:rsidRPr="00A0570E">
        <w:rPr>
          <w:spacing w:val="2"/>
          <w:sz w:val="28"/>
          <w:szCs w:val="28"/>
          <w:lang w:val="kk-KZ"/>
        </w:rPr>
        <w:t>Қазақстан Республикасының заңнамасында белгіленген тәртіппен:</w:t>
      </w:r>
    </w:p>
    <w:p w:rsidR="00772C24" w:rsidRPr="00A0570E" w:rsidRDefault="00772C24" w:rsidP="005052F7">
      <w:pPr>
        <w:tabs>
          <w:tab w:val="left" w:pos="1276"/>
        </w:tabs>
        <w:spacing w:line="0" w:lineRule="atLeast"/>
        <w:ind w:firstLine="709"/>
        <w:jc w:val="both"/>
        <w:rPr>
          <w:color w:val="000000"/>
          <w:sz w:val="28"/>
          <w:szCs w:val="28"/>
          <w:lang w:val="kk-KZ"/>
        </w:rPr>
      </w:pPr>
      <w:r w:rsidRPr="00A0570E">
        <w:rPr>
          <w:color w:val="000000"/>
          <w:sz w:val="28"/>
          <w:szCs w:val="28"/>
          <w:lang w:val="kk-KZ"/>
        </w:rPr>
        <w:t>1) Заң департаментімен бірлесіп осы қаулыны Қазақстан Республикасының Әділет министрлігінде мемлекеттік тіркеуді;</w:t>
      </w:r>
    </w:p>
    <w:p w:rsidR="00772C24" w:rsidRPr="00A0570E" w:rsidRDefault="00772C24" w:rsidP="005052F7">
      <w:pPr>
        <w:tabs>
          <w:tab w:val="left" w:pos="1276"/>
        </w:tabs>
        <w:spacing w:line="0" w:lineRule="atLeast"/>
        <w:ind w:firstLine="709"/>
        <w:jc w:val="both"/>
        <w:rPr>
          <w:color w:val="000000"/>
          <w:sz w:val="28"/>
          <w:szCs w:val="28"/>
          <w:lang w:val="kk-KZ"/>
        </w:rPr>
      </w:pPr>
      <w:r w:rsidRPr="00A0570E">
        <w:rPr>
          <w:color w:val="000000"/>
          <w:sz w:val="28"/>
          <w:szCs w:val="28"/>
          <w:lang w:val="kk-KZ"/>
        </w:rPr>
        <w:t>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rsidR="00772C24" w:rsidRPr="00A0570E" w:rsidRDefault="00772C24" w:rsidP="005052F7">
      <w:pPr>
        <w:tabs>
          <w:tab w:val="left" w:pos="1276"/>
        </w:tabs>
        <w:spacing w:line="0" w:lineRule="atLeast"/>
        <w:ind w:firstLine="709"/>
        <w:jc w:val="both"/>
        <w:rPr>
          <w:color w:val="000000"/>
          <w:sz w:val="28"/>
          <w:szCs w:val="28"/>
          <w:lang w:val="kk-KZ"/>
        </w:rPr>
      </w:pPr>
      <w:r w:rsidRPr="00A0570E">
        <w:rPr>
          <w:color w:val="000000"/>
          <w:sz w:val="28"/>
          <w:szCs w:val="28"/>
          <w:lang w:val="kk-KZ"/>
        </w:rPr>
        <w:t>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772C24" w:rsidRPr="00A0570E" w:rsidRDefault="00772C24" w:rsidP="005052F7">
      <w:pPr>
        <w:overflowPunct/>
        <w:autoSpaceDE/>
        <w:adjustRightInd/>
        <w:spacing w:line="0" w:lineRule="atLeast"/>
        <w:ind w:firstLine="709"/>
        <w:jc w:val="both"/>
        <w:rPr>
          <w:sz w:val="28"/>
          <w:szCs w:val="28"/>
          <w:lang w:val="kk-KZ"/>
        </w:rPr>
      </w:pPr>
      <w:r w:rsidRPr="00A0570E">
        <w:rPr>
          <w:sz w:val="28"/>
          <w:szCs w:val="28"/>
          <w:lang w:val="kk-KZ"/>
        </w:rPr>
        <w:t xml:space="preserve">3. Осы </w:t>
      </w:r>
      <w:r w:rsidRPr="00A0570E">
        <w:rPr>
          <w:color w:val="000000"/>
          <w:sz w:val="28"/>
          <w:szCs w:val="28"/>
          <w:lang w:val="kk-KZ"/>
        </w:rPr>
        <w:t>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rsidR="00B47A7F" w:rsidRPr="00A0570E" w:rsidRDefault="00B47A7F" w:rsidP="005052F7">
      <w:pPr>
        <w:spacing w:line="0" w:lineRule="atLeast"/>
        <w:ind w:firstLine="708"/>
        <w:jc w:val="both"/>
        <w:rPr>
          <w:sz w:val="28"/>
          <w:szCs w:val="28"/>
          <w:lang w:val="kk-KZ"/>
        </w:rPr>
      </w:pPr>
    </w:p>
    <w:p w:rsidR="00B47A7F" w:rsidRPr="00A0570E" w:rsidRDefault="00B47A7F" w:rsidP="005052F7">
      <w:pPr>
        <w:spacing w:line="0" w:lineRule="atLeast"/>
        <w:ind w:firstLine="708"/>
        <w:jc w:val="both"/>
        <w:rPr>
          <w:sz w:val="28"/>
          <w:szCs w:val="28"/>
          <w:lang w:val="kk-KZ"/>
        </w:rPr>
      </w:pPr>
    </w:p>
    <w:p w:rsidR="00B47A7F" w:rsidRPr="00A0570E" w:rsidRDefault="00B47A7F" w:rsidP="005052F7">
      <w:pPr>
        <w:spacing w:line="0" w:lineRule="atLeast"/>
        <w:ind w:firstLine="708"/>
        <w:jc w:val="both"/>
        <w:rPr>
          <w:sz w:val="28"/>
          <w:szCs w:val="28"/>
          <w:lang w:val="kk-KZ"/>
        </w:rPr>
      </w:pPr>
    </w:p>
    <w:p w:rsidR="00772C24" w:rsidRPr="00A0570E" w:rsidRDefault="00772C24" w:rsidP="005052F7">
      <w:pPr>
        <w:spacing w:line="0" w:lineRule="atLeast"/>
        <w:ind w:firstLine="708"/>
        <w:jc w:val="both"/>
        <w:rPr>
          <w:sz w:val="28"/>
          <w:szCs w:val="28"/>
          <w:lang w:val="kk-KZ"/>
        </w:rPr>
      </w:pPr>
      <w:r w:rsidRPr="00A0570E">
        <w:rPr>
          <w:sz w:val="28"/>
          <w:szCs w:val="28"/>
          <w:lang w:val="kk-KZ"/>
        </w:rPr>
        <w:lastRenderedPageBreak/>
        <w:t xml:space="preserve">4. </w:t>
      </w:r>
      <w:r w:rsidRPr="00A0570E">
        <w:rPr>
          <w:rFonts w:eastAsia="Calibri"/>
          <w:sz w:val="28"/>
          <w:szCs w:val="28"/>
          <w:lang w:val="kk-KZ"/>
        </w:rPr>
        <w:t xml:space="preserve">Осы қаулы </w:t>
      </w:r>
      <w:r w:rsidRPr="00A0570E">
        <w:rPr>
          <w:rFonts w:eastAsiaTheme="majorEastAsia"/>
          <w:noProof/>
          <w:sz w:val="28"/>
          <w:szCs w:val="28"/>
          <w:lang w:val="kk-KZ"/>
        </w:rPr>
        <w:t>алғашқы ресми жарияланған күнінен кейін күнтізбелік он күн өткен соң қолданысқа енгізіледі.</w:t>
      </w:r>
    </w:p>
    <w:p w:rsidR="00772C24" w:rsidRPr="00A0570E" w:rsidRDefault="00772C24" w:rsidP="005052F7">
      <w:pPr>
        <w:spacing w:line="0" w:lineRule="atLeast"/>
        <w:jc w:val="both"/>
        <w:rPr>
          <w:sz w:val="28"/>
          <w:szCs w:val="28"/>
          <w:lang w:val="kk-KZ"/>
        </w:rPr>
      </w:pPr>
    </w:p>
    <w:p w:rsidR="00772C24" w:rsidRPr="00A0570E" w:rsidRDefault="00772C24" w:rsidP="005052F7">
      <w:pPr>
        <w:spacing w:line="0" w:lineRule="atLeast"/>
        <w:rPr>
          <w:sz w:val="28"/>
          <w:szCs w:val="28"/>
          <w:lang w:val="kk-KZ"/>
        </w:rPr>
      </w:pPr>
    </w:p>
    <w:p w:rsidR="00772C24" w:rsidRPr="00A0570E" w:rsidRDefault="00772C24" w:rsidP="005052F7">
      <w:pPr>
        <w:tabs>
          <w:tab w:val="left" w:pos="709"/>
        </w:tabs>
        <w:overflowPunct/>
        <w:autoSpaceDE/>
        <w:adjustRightInd/>
        <w:spacing w:line="0" w:lineRule="atLeast"/>
        <w:ind w:firstLine="709"/>
        <w:jc w:val="both"/>
        <w:rPr>
          <w:b/>
          <w:sz w:val="28"/>
          <w:szCs w:val="28"/>
          <w:lang w:val="kk-KZ"/>
        </w:rPr>
      </w:pPr>
      <w:r w:rsidRPr="00A0570E">
        <w:rPr>
          <w:b/>
          <w:sz w:val="28"/>
          <w:szCs w:val="28"/>
          <w:lang w:val="kk-KZ"/>
        </w:rPr>
        <w:tab/>
        <w:t xml:space="preserve">              </w:t>
      </w:r>
      <w:r w:rsidRPr="00A0570E">
        <w:rPr>
          <w:b/>
          <w:sz w:val="28"/>
          <w:szCs w:val="28"/>
          <w:lang w:val="kk-KZ"/>
        </w:rPr>
        <w:tab/>
      </w:r>
      <w:r w:rsidRPr="00A0570E">
        <w:rPr>
          <w:b/>
          <w:sz w:val="28"/>
          <w:szCs w:val="28"/>
          <w:lang w:val="kk-KZ"/>
        </w:rPr>
        <w:tab/>
      </w:r>
      <w:r w:rsidRPr="00A0570E">
        <w:rPr>
          <w:b/>
          <w:sz w:val="28"/>
          <w:szCs w:val="28"/>
          <w:lang w:val="kk-KZ"/>
        </w:rPr>
        <w:tab/>
      </w:r>
      <w:r w:rsidRPr="00A0570E">
        <w:rPr>
          <w:b/>
          <w:sz w:val="28"/>
          <w:szCs w:val="28"/>
          <w:lang w:val="kk-KZ"/>
        </w:rPr>
        <w:tab/>
      </w:r>
    </w:p>
    <w:tbl>
      <w:tblPr>
        <w:tblStyle w:val="a3"/>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772C24" w:rsidRPr="00A0570E" w:rsidTr="00742280">
        <w:tc>
          <w:tcPr>
            <w:tcW w:w="3652" w:type="dxa"/>
            <w:hideMark/>
          </w:tcPr>
          <w:p w:rsidR="00772C24" w:rsidRPr="00A0570E" w:rsidRDefault="00772C24" w:rsidP="005052F7">
            <w:pPr>
              <w:spacing w:line="0" w:lineRule="atLeast"/>
              <w:rPr>
                <w:b/>
                <w:sz w:val="28"/>
                <w:szCs w:val="28"/>
                <w:lang w:val="kk-KZ"/>
              </w:rPr>
            </w:pPr>
            <w:r w:rsidRPr="00A0570E">
              <w:rPr>
                <w:b/>
                <w:sz w:val="28"/>
                <w:szCs w:val="28"/>
                <w:lang w:val="kk-KZ"/>
              </w:rPr>
              <w:t xml:space="preserve">Лауазымы </w:t>
            </w:r>
          </w:p>
        </w:tc>
        <w:tc>
          <w:tcPr>
            <w:tcW w:w="2126" w:type="dxa"/>
          </w:tcPr>
          <w:p w:rsidR="00772C24" w:rsidRPr="00A0570E" w:rsidRDefault="00772C24" w:rsidP="005052F7">
            <w:pPr>
              <w:spacing w:line="0" w:lineRule="atLeast"/>
              <w:rPr>
                <w:b/>
                <w:sz w:val="28"/>
                <w:szCs w:val="28"/>
                <w:lang w:val="kk-KZ"/>
              </w:rPr>
            </w:pPr>
          </w:p>
        </w:tc>
        <w:tc>
          <w:tcPr>
            <w:tcW w:w="3152" w:type="dxa"/>
            <w:hideMark/>
          </w:tcPr>
          <w:p w:rsidR="00772C24" w:rsidRPr="00A0570E" w:rsidRDefault="00772C24" w:rsidP="005052F7">
            <w:pPr>
              <w:spacing w:line="0" w:lineRule="atLeast"/>
              <w:rPr>
                <w:b/>
                <w:sz w:val="28"/>
                <w:szCs w:val="28"/>
                <w:lang w:val="kk-KZ"/>
              </w:rPr>
            </w:pPr>
            <w:r w:rsidRPr="00A0570E">
              <w:rPr>
                <w:b/>
                <w:sz w:val="28"/>
                <w:szCs w:val="28"/>
                <w:lang w:val="kk-KZ"/>
              </w:rPr>
              <w:t>Аты-жөні</w:t>
            </w:r>
          </w:p>
        </w:tc>
      </w:tr>
    </w:tbl>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pStyle w:val="Standard"/>
        <w:spacing w:after="0" w:line="0" w:lineRule="atLeast"/>
        <w:rPr>
          <w:sz w:val="28"/>
          <w:szCs w:val="28"/>
          <w:lang w:val="kk-KZ"/>
        </w:rPr>
      </w:pPr>
      <w:r w:rsidRPr="00A0570E">
        <w:rPr>
          <w:rFonts w:ascii="Times New Roman" w:eastAsia="F" w:hAnsi="Times New Roman" w:cs="Times New Roman"/>
          <w:sz w:val="28"/>
          <w:szCs w:val="28"/>
          <w:lang w:val="kk-KZ"/>
        </w:rPr>
        <w:t>«</w:t>
      </w:r>
      <w:r w:rsidR="00772C24" w:rsidRPr="00A0570E">
        <w:rPr>
          <w:rFonts w:ascii="Times New Roman" w:eastAsia="F" w:hAnsi="Times New Roman" w:cs="Times New Roman"/>
          <w:sz w:val="28"/>
          <w:szCs w:val="28"/>
          <w:lang w:val="kk-KZ"/>
        </w:rPr>
        <w:t>КЕЛІСІЛДІ</w:t>
      </w:r>
      <w:r w:rsidRPr="00A0570E">
        <w:rPr>
          <w:rFonts w:ascii="Times New Roman" w:eastAsia="F" w:hAnsi="Times New Roman" w:cs="Times New Roman"/>
          <w:sz w:val="28"/>
          <w:szCs w:val="28"/>
          <w:lang w:val="kk-KZ"/>
        </w:rPr>
        <w:t>»</w:t>
      </w:r>
    </w:p>
    <w:p w:rsidR="00772C24" w:rsidRPr="00A0570E" w:rsidRDefault="00772C24" w:rsidP="005052F7">
      <w:pPr>
        <w:pStyle w:val="Standard"/>
        <w:spacing w:after="0" w:line="0" w:lineRule="atLeast"/>
        <w:rPr>
          <w:rFonts w:ascii="Times New Roman" w:eastAsia="F" w:hAnsi="Times New Roman" w:cs="Times New Roman"/>
          <w:sz w:val="28"/>
          <w:szCs w:val="28"/>
          <w:lang w:val="kk-KZ"/>
        </w:rPr>
      </w:pPr>
      <w:r w:rsidRPr="00A0570E">
        <w:rPr>
          <w:rFonts w:ascii="Times New Roman" w:eastAsia="F" w:hAnsi="Times New Roman" w:cs="Times New Roman"/>
          <w:sz w:val="28"/>
          <w:szCs w:val="28"/>
          <w:lang w:val="kk-KZ"/>
        </w:rPr>
        <w:t>Қазақстан Республикасының</w:t>
      </w:r>
    </w:p>
    <w:p w:rsidR="00772C24" w:rsidRPr="00A0570E" w:rsidRDefault="00772C24" w:rsidP="005052F7">
      <w:pPr>
        <w:pStyle w:val="Standard"/>
        <w:spacing w:after="0" w:line="0" w:lineRule="atLeast"/>
        <w:rPr>
          <w:rFonts w:ascii="Times New Roman" w:eastAsia="F" w:hAnsi="Times New Roman" w:cs="Times New Roman"/>
          <w:sz w:val="28"/>
          <w:szCs w:val="28"/>
          <w:lang w:val="kk-KZ"/>
        </w:rPr>
      </w:pPr>
      <w:r w:rsidRPr="00A0570E">
        <w:rPr>
          <w:rFonts w:ascii="Times New Roman" w:eastAsia="F" w:hAnsi="Times New Roman" w:cs="Times New Roman"/>
          <w:sz w:val="28"/>
          <w:szCs w:val="28"/>
          <w:lang w:val="kk-KZ"/>
        </w:rPr>
        <w:t>Жасанды интеллект және</w:t>
      </w:r>
    </w:p>
    <w:p w:rsidR="00772C24" w:rsidRPr="00A0570E" w:rsidRDefault="00772C24" w:rsidP="005052F7">
      <w:pPr>
        <w:pStyle w:val="Standard"/>
        <w:spacing w:after="0" w:line="0" w:lineRule="atLeast"/>
        <w:rPr>
          <w:rFonts w:ascii="Times New Roman" w:eastAsia="F" w:hAnsi="Times New Roman" w:cs="Times New Roman"/>
          <w:sz w:val="28"/>
          <w:szCs w:val="28"/>
          <w:lang w:val="kk-KZ"/>
        </w:rPr>
      </w:pPr>
      <w:r w:rsidRPr="00A0570E">
        <w:rPr>
          <w:rFonts w:ascii="Times New Roman" w:eastAsia="F" w:hAnsi="Times New Roman" w:cs="Times New Roman"/>
          <w:sz w:val="28"/>
          <w:szCs w:val="28"/>
          <w:lang w:val="kk-KZ"/>
        </w:rPr>
        <w:t xml:space="preserve">цифрлық даму министрлігі </w:t>
      </w:r>
    </w:p>
    <w:p w:rsidR="00EA1412" w:rsidRPr="00A0570E" w:rsidRDefault="00EA1412" w:rsidP="005052F7">
      <w:pPr>
        <w:pStyle w:val="Standard"/>
        <w:spacing w:after="0" w:line="0" w:lineRule="atLeast"/>
        <w:rPr>
          <w:rFonts w:ascii="Times New Roman" w:eastAsia="F" w:hAnsi="Times New Roman" w:cs="Times New Roman"/>
          <w:sz w:val="28"/>
          <w:szCs w:val="28"/>
          <w:lang w:val="kk-KZ"/>
        </w:rPr>
      </w:pPr>
    </w:p>
    <w:p w:rsidR="003148E8" w:rsidRPr="00A0570E" w:rsidRDefault="003148E8" w:rsidP="005052F7">
      <w:pPr>
        <w:pStyle w:val="Standard"/>
        <w:spacing w:after="0" w:line="0" w:lineRule="atLeast"/>
        <w:rPr>
          <w:rFonts w:ascii="Times New Roman" w:eastAsia="F" w:hAnsi="Times New Roman" w:cs="Times New Roman"/>
          <w:sz w:val="28"/>
          <w:szCs w:val="28"/>
          <w:lang w:val="kk-KZ"/>
        </w:rPr>
      </w:pPr>
    </w:p>
    <w:p w:rsidR="00EA1412" w:rsidRPr="00A0570E" w:rsidRDefault="00EA1412" w:rsidP="005052F7">
      <w:pPr>
        <w:pStyle w:val="Standard"/>
        <w:spacing w:after="0" w:line="0" w:lineRule="atLeast"/>
        <w:rPr>
          <w:sz w:val="28"/>
          <w:szCs w:val="28"/>
          <w:lang w:val="kk-KZ"/>
        </w:rPr>
      </w:pPr>
      <w:r w:rsidRPr="00A0570E">
        <w:rPr>
          <w:rFonts w:ascii="Times New Roman" w:eastAsia="F" w:hAnsi="Times New Roman" w:cs="Times New Roman"/>
          <w:sz w:val="28"/>
          <w:szCs w:val="28"/>
          <w:lang w:val="kk-KZ"/>
        </w:rPr>
        <w:t>«</w:t>
      </w:r>
      <w:r w:rsidR="00772C24" w:rsidRPr="00A0570E">
        <w:rPr>
          <w:rFonts w:ascii="Times New Roman" w:eastAsia="F" w:hAnsi="Times New Roman" w:cs="Times New Roman"/>
          <w:sz w:val="28"/>
          <w:szCs w:val="28"/>
          <w:lang w:val="kk-KZ"/>
        </w:rPr>
        <w:t>КЕЛІСІЛДІ</w:t>
      </w:r>
      <w:r w:rsidRPr="00A0570E">
        <w:rPr>
          <w:rFonts w:ascii="Times New Roman" w:eastAsia="F" w:hAnsi="Times New Roman" w:cs="Times New Roman"/>
          <w:sz w:val="28"/>
          <w:szCs w:val="28"/>
          <w:lang w:val="kk-KZ"/>
        </w:rPr>
        <w:t>»</w:t>
      </w:r>
    </w:p>
    <w:p w:rsidR="00772C24" w:rsidRPr="00A0570E" w:rsidRDefault="00772C24" w:rsidP="005052F7">
      <w:pPr>
        <w:spacing w:line="0" w:lineRule="atLeast"/>
        <w:rPr>
          <w:rFonts w:eastAsia="Calibri"/>
          <w:sz w:val="28"/>
          <w:szCs w:val="28"/>
          <w:lang w:val="kk-KZ"/>
        </w:rPr>
      </w:pPr>
      <w:r w:rsidRPr="00A0570E">
        <w:rPr>
          <w:rFonts w:eastAsia="Calibri"/>
          <w:sz w:val="28"/>
          <w:szCs w:val="28"/>
          <w:lang w:val="kk-KZ"/>
        </w:rPr>
        <w:t>Қазақстан Республикасының</w:t>
      </w:r>
    </w:p>
    <w:p w:rsidR="00772C24" w:rsidRPr="00A0570E" w:rsidRDefault="00772C24" w:rsidP="005052F7">
      <w:pPr>
        <w:spacing w:line="0" w:lineRule="atLeast"/>
        <w:rPr>
          <w:rFonts w:eastAsia="Calibri"/>
          <w:sz w:val="28"/>
          <w:szCs w:val="28"/>
          <w:lang w:val="kk-KZ"/>
        </w:rPr>
      </w:pPr>
      <w:r w:rsidRPr="00A0570E">
        <w:rPr>
          <w:rFonts w:eastAsia="Calibri"/>
          <w:sz w:val="28"/>
          <w:szCs w:val="28"/>
          <w:lang w:val="kk-KZ"/>
        </w:rPr>
        <w:t>Ұлттық экономика министрлігі</w:t>
      </w: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EA1412" w:rsidRPr="00A0570E" w:rsidRDefault="00EA1412" w:rsidP="005052F7">
      <w:pPr>
        <w:spacing w:line="0" w:lineRule="atLeast"/>
        <w:rPr>
          <w:rFonts w:eastAsia="Calibri"/>
          <w:sz w:val="28"/>
          <w:szCs w:val="28"/>
          <w:lang w:val="kk-KZ"/>
        </w:rPr>
      </w:pPr>
    </w:p>
    <w:p w:rsidR="00772C24" w:rsidRPr="00A0570E" w:rsidRDefault="00772C24" w:rsidP="005052F7">
      <w:pPr>
        <w:pStyle w:val="a7"/>
        <w:shd w:val="clear" w:color="auto" w:fill="FFFFFF"/>
        <w:spacing w:before="0" w:beforeAutospacing="0" w:after="0" w:afterAutospacing="0" w:line="0" w:lineRule="atLeast"/>
        <w:ind w:firstLine="709"/>
        <w:jc w:val="right"/>
        <w:rPr>
          <w:spacing w:val="2"/>
          <w:sz w:val="28"/>
          <w:szCs w:val="28"/>
          <w:lang w:val="kk-KZ"/>
        </w:rPr>
      </w:pPr>
      <w:r w:rsidRPr="00A0570E">
        <w:rPr>
          <w:spacing w:val="2"/>
          <w:sz w:val="28"/>
          <w:szCs w:val="28"/>
          <w:lang w:val="kk-KZ"/>
        </w:rPr>
        <w:t>Қазақстан Республикасының</w:t>
      </w:r>
    </w:p>
    <w:p w:rsidR="00772C24" w:rsidRPr="00A0570E" w:rsidRDefault="00772C24" w:rsidP="005052F7">
      <w:pPr>
        <w:pStyle w:val="a7"/>
        <w:shd w:val="clear" w:color="auto" w:fill="FFFFFF"/>
        <w:spacing w:before="0" w:beforeAutospacing="0" w:after="0" w:afterAutospacing="0" w:line="0" w:lineRule="atLeast"/>
        <w:ind w:firstLine="709"/>
        <w:jc w:val="right"/>
        <w:rPr>
          <w:spacing w:val="2"/>
          <w:sz w:val="28"/>
          <w:szCs w:val="28"/>
          <w:lang w:val="kk-KZ"/>
        </w:rPr>
      </w:pPr>
      <w:r w:rsidRPr="00A0570E">
        <w:rPr>
          <w:spacing w:val="2"/>
          <w:sz w:val="28"/>
          <w:szCs w:val="28"/>
          <w:lang w:val="kk-KZ"/>
        </w:rPr>
        <w:t>Қаржы нарығын реттеу және</w:t>
      </w:r>
    </w:p>
    <w:p w:rsidR="00772C24" w:rsidRPr="00A0570E" w:rsidRDefault="00772C24" w:rsidP="005052F7">
      <w:pPr>
        <w:pStyle w:val="a7"/>
        <w:shd w:val="clear" w:color="auto" w:fill="FFFFFF"/>
        <w:spacing w:before="0" w:beforeAutospacing="0" w:after="0" w:afterAutospacing="0" w:line="0" w:lineRule="atLeast"/>
        <w:ind w:firstLine="709"/>
        <w:jc w:val="right"/>
        <w:rPr>
          <w:spacing w:val="2"/>
          <w:sz w:val="28"/>
          <w:szCs w:val="28"/>
          <w:lang w:val="kk-KZ"/>
        </w:rPr>
      </w:pPr>
      <w:r w:rsidRPr="00A0570E">
        <w:rPr>
          <w:spacing w:val="2"/>
          <w:sz w:val="28"/>
          <w:szCs w:val="28"/>
          <w:lang w:val="kk-KZ"/>
        </w:rPr>
        <w:t>дамыту агенттігі Басқармасының</w:t>
      </w:r>
    </w:p>
    <w:p w:rsidR="00772C24" w:rsidRPr="00A0570E" w:rsidRDefault="00772C24" w:rsidP="005052F7">
      <w:pPr>
        <w:pStyle w:val="a7"/>
        <w:shd w:val="clear" w:color="auto" w:fill="FFFFFF"/>
        <w:spacing w:before="0" w:beforeAutospacing="0" w:after="0" w:afterAutospacing="0" w:line="0" w:lineRule="atLeast"/>
        <w:ind w:firstLine="709"/>
        <w:jc w:val="right"/>
        <w:rPr>
          <w:spacing w:val="2"/>
          <w:sz w:val="28"/>
          <w:szCs w:val="28"/>
          <w:lang w:val="kk-KZ"/>
        </w:rPr>
      </w:pPr>
      <w:r w:rsidRPr="00A0570E">
        <w:rPr>
          <w:spacing w:val="2"/>
          <w:sz w:val="28"/>
          <w:szCs w:val="28"/>
          <w:lang w:val="kk-KZ"/>
        </w:rPr>
        <w:t>2026 жылғы ___________</w:t>
      </w:r>
    </w:p>
    <w:p w:rsidR="006A0900" w:rsidRPr="00A0570E" w:rsidRDefault="00772C24" w:rsidP="005052F7">
      <w:pPr>
        <w:pStyle w:val="a7"/>
        <w:shd w:val="clear" w:color="auto" w:fill="FFFFFF"/>
        <w:spacing w:before="0" w:beforeAutospacing="0" w:after="0" w:afterAutospacing="0" w:line="0" w:lineRule="atLeast"/>
        <w:ind w:firstLine="709"/>
        <w:jc w:val="right"/>
        <w:rPr>
          <w:spacing w:val="2"/>
          <w:sz w:val="28"/>
          <w:szCs w:val="28"/>
          <w:lang w:val="kk-KZ"/>
        </w:rPr>
      </w:pPr>
      <w:r w:rsidRPr="00A0570E">
        <w:rPr>
          <w:spacing w:val="2"/>
          <w:sz w:val="28"/>
          <w:szCs w:val="28"/>
          <w:lang w:val="kk-KZ"/>
        </w:rPr>
        <w:t xml:space="preserve">№ ____ қаулысына </w:t>
      </w:r>
    </w:p>
    <w:p w:rsidR="00772C24" w:rsidRPr="00A0570E" w:rsidRDefault="00772C24" w:rsidP="005052F7">
      <w:pPr>
        <w:pStyle w:val="a7"/>
        <w:shd w:val="clear" w:color="auto" w:fill="FFFFFF"/>
        <w:spacing w:before="0" w:beforeAutospacing="0" w:after="0" w:afterAutospacing="0" w:line="0" w:lineRule="atLeast"/>
        <w:ind w:firstLine="709"/>
        <w:jc w:val="right"/>
        <w:rPr>
          <w:spacing w:val="2"/>
          <w:sz w:val="28"/>
          <w:szCs w:val="28"/>
          <w:lang w:val="kk-KZ"/>
        </w:rPr>
      </w:pPr>
      <w:r w:rsidRPr="00A0570E">
        <w:rPr>
          <w:spacing w:val="2"/>
          <w:sz w:val="28"/>
          <w:szCs w:val="28"/>
          <w:lang w:val="kk-KZ"/>
        </w:rPr>
        <w:t xml:space="preserve">қосымша </w:t>
      </w:r>
    </w:p>
    <w:p w:rsidR="00EA1412" w:rsidRPr="00A0570E" w:rsidRDefault="00EA1412" w:rsidP="005052F7">
      <w:pPr>
        <w:pStyle w:val="Standard"/>
        <w:spacing w:after="0" w:line="0" w:lineRule="atLeast"/>
        <w:ind w:firstLine="709"/>
        <w:jc w:val="right"/>
        <w:rPr>
          <w:rFonts w:ascii="Times New Roman" w:hAnsi="Times New Roman" w:cs="Times New Roman"/>
          <w:sz w:val="28"/>
          <w:szCs w:val="28"/>
          <w:lang w:val="kk-KZ"/>
        </w:rPr>
      </w:pPr>
    </w:p>
    <w:p w:rsidR="00EA1412" w:rsidRPr="00A0570E" w:rsidRDefault="00EA1412" w:rsidP="005052F7">
      <w:pPr>
        <w:pStyle w:val="Standard"/>
        <w:spacing w:after="0" w:line="0" w:lineRule="atLeast"/>
        <w:ind w:firstLine="709"/>
        <w:jc w:val="both"/>
        <w:rPr>
          <w:rFonts w:ascii="Times New Roman" w:hAnsi="Times New Roman" w:cs="Times New Roman"/>
          <w:sz w:val="28"/>
          <w:szCs w:val="28"/>
          <w:lang w:val="kk-KZ"/>
        </w:rPr>
      </w:pPr>
    </w:p>
    <w:p w:rsidR="004E38DE" w:rsidRPr="00A0570E" w:rsidRDefault="00F748D7" w:rsidP="005052F7">
      <w:pPr>
        <w:pStyle w:val="Standard"/>
        <w:spacing w:after="0" w:line="0" w:lineRule="atLeast"/>
        <w:jc w:val="center"/>
        <w:rPr>
          <w:rFonts w:ascii="Times New Roman" w:hAnsi="Times New Roman" w:cs="Times New Roman"/>
          <w:b/>
          <w:sz w:val="28"/>
          <w:szCs w:val="28"/>
          <w:lang w:val="kk-KZ"/>
        </w:rPr>
      </w:pPr>
      <w:r w:rsidRPr="00A0570E">
        <w:rPr>
          <w:rFonts w:ascii="Times New Roman" w:hAnsi="Times New Roman" w:cs="Times New Roman"/>
          <w:b/>
          <w:sz w:val="28"/>
          <w:szCs w:val="28"/>
          <w:lang w:val="kk-KZ"/>
        </w:rPr>
        <w:t xml:space="preserve">Қазақстан Республикасының Қаржы нарығын реттеу және дамыту агенттігі Басқармасының мемлекеттік қызметтерді көрсету және өзін-өзі реттеу саласындағы микроқаржылық және коллекторлық қызметті реттеу мәселелері бойынша өзгерістер енгізілетін кейбір қаулыларының </w:t>
      </w:r>
    </w:p>
    <w:p w:rsidR="00F748D7" w:rsidRPr="00A0570E" w:rsidRDefault="00907694" w:rsidP="005052F7">
      <w:pPr>
        <w:pStyle w:val="Standard"/>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bookmarkStart w:id="0" w:name="_GoBack"/>
      <w:bookmarkEnd w:id="0"/>
      <w:r w:rsidR="00F748D7" w:rsidRPr="00A0570E">
        <w:rPr>
          <w:rFonts w:ascii="Times New Roman" w:hAnsi="Times New Roman" w:cs="Times New Roman"/>
          <w:b/>
          <w:sz w:val="28"/>
          <w:szCs w:val="28"/>
          <w:lang w:val="kk-KZ"/>
        </w:rPr>
        <w:t>ізбесі</w:t>
      </w:r>
    </w:p>
    <w:p w:rsidR="00F748D7" w:rsidRPr="00A0570E" w:rsidRDefault="00F748D7" w:rsidP="005052F7">
      <w:pPr>
        <w:pStyle w:val="Standard"/>
        <w:spacing w:after="0" w:line="0" w:lineRule="atLeast"/>
        <w:jc w:val="center"/>
        <w:rPr>
          <w:rFonts w:ascii="Times New Roman" w:hAnsi="Times New Roman" w:cs="Times New Roman"/>
          <w:sz w:val="28"/>
          <w:szCs w:val="28"/>
          <w:lang w:val="kk-KZ"/>
        </w:rPr>
      </w:pPr>
    </w:p>
    <w:p w:rsidR="00F748D7" w:rsidRPr="00A0570E" w:rsidRDefault="001A7CF5" w:rsidP="005052F7">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1. </w:t>
      </w:r>
      <w:r w:rsidR="00F748D7" w:rsidRPr="00A0570E">
        <w:rPr>
          <w:rFonts w:ascii="Times New Roman" w:hAnsi="Times New Roman" w:cs="Times New Roman"/>
          <w:sz w:val="28"/>
          <w:szCs w:val="28"/>
          <w:lang w:val="kk-KZ"/>
        </w:rPr>
        <w:t>«Есептік тіркеуден өту және коллекторлық агенттіктердің тізілімін жүргізу қағидаларын бекіту туралы» Қазақстан Республикасының Қаржы нарығын реттеу және дамыту агенттігі Басқармасының 2020 жылғы</w:t>
      </w:r>
      <w:r w:rsidR="00266328" w:rsidRPr="00A0570E">
        <w:rPr>
          <w:rFonts w:ascii="Times New Roman" w:hAnsi="Times New Roman" w:cs="Times New Roman"/>
          <w:sz w:val="28"/>
          <w:szCs w:val="28"/>
          <w:lang w:val="kk-KZ"/>
        </w:rPr>
        <w:br/>
      </w:r>
      <w:r w:rsidR="00F748D7" w:rsidRPr="00A0570E">
        <w:rPr>
          <w:rFonts w:ascii="Times New Roman" w:hAnsi="Times New Roman" w:cs="Times New Roman"/>
          <w:sz w:val="28"/>
          <w:szCs w:val="28"/>
          <w:lang w:val="kk-KZ"/>
        </w:rPr>
        <w:t xml:space="preserve">30 наурыздағы № 49 қаулысына (Нормативтік құқықтық актілерді мемлекеттік тіркеу тізілімінде № 20269 болып тіркелген) мынадай өзгерістер енгізілсін: </w:t>
      </w:r>
    </w:p>
    <w:p w:rsidR="00F748D7" w:rsidRPr="00A0570E" w:rsidRDefault="00F748D7" w:rsidP="005052F7">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көрсетілген қаулымен бекітілген </w:t>
      </w:r>
      <w:r w:rsidR="00D47FDA" w:rsidRPr="00A0570E">
        <w:rPr>
          <w:rFonts w:ascii="Times New Roman" w:hAnsi="Times New Roman" w:cs="Times New Roman"/>
          <w:sz w:val="28"/>
          <w:szCs w:val="28"/>
          <w:lang w:val="kk-KZ"/>
        </w:rPr>
        <w:t>Есептік тіркеуден өту және коллекторлық агенттіктердің тізілімін жүргізу қағидаларында:</w:t>
      </w:r>
    </w:p>
    <w:p w:rsidR="00D915FC" w:rsidRPr="00A0570E" w:rsidRDefault="00D47FDA" w:rsidP="005052F7">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5</w:t>
      </w:r>
      <w:r w:rsidR="00C61C75" w:rsidRPr="00A0570E">
        <w:rPr>
          <w:rFonts w:ascii="Times New Roman" w:hAnsi="Times New Roman" w:cs="Times New Roman"/>
          <w:sz w:val="28"/>
          <w:szCs w:val="28"/>
          <w:lang w:val="kk-KZ"/>
        </w:rPr>
        <w:t>-тармақтың екінші бөлігі мы</w:t>
      </w:r>
      <w:r w:rsidRPr="00A0570E">
        <w:rPr>
          <w:rFonts w:ascii="Times New Roman" w:hAnsi="Times New Roman" w:cs="Times New Roman"/>
          <w:sz w:val="28"/>
          <w:szCs w:val="28"/>
          <w:lang w:val="kk-KZ"/>
        </w:rPr>
        <w:t>надай редакцияда жазылсын</w:t>
      </w:r>
      <w:r w:rsidR="000005E0" w:rsidRPr="00A0570E">
        <w:rPr>
          <w:rFonts w:ascii="Times New Roman" w:hAnsi="Times New Roman" w:cs="Times New Roman"/>
          <w:sz w:val="28"/>
          <w:szCs w:val="28"/>
          <w:lang w:val="kk-KZ"/>
        </w:rPr>
        <w:t>:</w:t>
      </w:r>
    </w:p>
    <w:p w:rsidR="00D915FC" w:rsidRPr="00A0570E" w:rsidRDefault="001A7CF5" w:rsidP="00C61C75">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w:t>
      </w:r>
      <w:r w:rsidR="00DC0387" w:rsidRPr="00A0570E">
        <w:rPr>
          <w:rFonts w:ascii="Times New Roman" w:hAnsi="Times New Roman" w:cs="Times New Roman"/>
          <w:sz w:val="28"/>
          <w:szCs w:val="28"/>
          <w:lang w:val="kk-KZ"/>
        </w:rPr>
        <w:t>Көрсетілетін қызметті алушы</w:t>
      </w:r>
      <w:r w:rsidR="00BB1FC9" w:rsidRPr="00A0570E">
        <w:rPr>
          <w:rFonts w:ascii="Times New Roman" w:hAnsi="Times New Roman" w:cs="Times New Roman"/>
          <w:sz w:val="28"/>
          <w:szCs w:val="28"/>
          <w:lang w:val="kk-KZ"/>
        </w:rPr>
        <w:t xml:space="preserve"> </w:t>
      </w:r>
      <w:r w:rsidR="00DC0387" w:rsidRPr="00A0570E">
        <w:rPr>
          <w:rFonts w:ascii="Times New Roman" w:hAnsi="Times New Roman" w:cs="Times New Roman"/>
          <w:sz w:val="28"/>
          <w:szCs w:val="28"/>
          <w:lang w:val="kk-KZ"/>
        </w:rPr>
        <w:t xml:space="preserve">жұмыс уақыты аяқталғаннан кейін, </w:t>
      </w:r>
      <w:r w:rsidR="00BB1FC9" w:rsidRPr="00A0570E">
        <w:rPr>
          <w:rFonts w:ascii="Times New Roman" w:hAnsi="Times New Roman" w:cs="Times New Roman"/>
          <w:sz w:val="28"/>
          <w:szCs w:val="28"/>
          <w:lang w:val="kk-KZ"/>
        </w:rPr>
        <w:t>Қазақстан Республикасының Еңбек кодексіне және «Қазақстан Республикасындағы мерекелер туралы» Қазақстан Республикасының Заңына</w:t>
      </w:r>
      <w:r w:rsidR="00876CDF" w:rsidRPr="00A0570E">
        <w:rPr>
          <w:rFonts w:ascii="Times New Roman" w:hAnsi="Times New Roman" w:cs="Times New Roman"/>
          <w:sz w:val="28"/>
          <w:szCs w:val="28"/>
          <w:lang w:val="kk-KZ"/>
        </w:rPr>
        <w:t xml:space="preserve"> сәйкес </w:t>
      </w:r>
      <w:r w:rsidR="00DC0387" w:rsidRPr="00A0570E">
        <w:rPr>
          <w:rFonts w:ascii="Times New Roman" w:hAnsi="Times New Roman" w:cs="Times New Roman"/>
          <w:sz w:val="28"/>
          <w:szCs w:val="28"/>
          <w:lang w:val="kk-KZ"/>
        </w:rPr>
        <w:t xml:space="preserve">демалыс және мереке күндері </w:t>
      </w:r>
      <w:r w:rsidR="00BB1FC9" w:rsidRPr="00A0570E">
        <w:rPr>
          <w:rFonts w:ascii="Times New Roman" w:hAnsi="Times New Roman" w:cs="Times New Roman"/>
          <w:sz w:val="28"/>
          <w:szCs w:val="28"/>
          <w:lang w:val="kk-KZ"/>
        </w:rPr>
        <w:t>жүгінген жағдайда</w:t>
      </w:r>
      <w:r w:rsidR="008B638B" w:rsidRPr="00A0570E">
        <w:rPr>
          <w:rFonts w:ascii="Times New Roman" w:hAnsi="Times New Roman" w:cs="Times New Roman"/>
          <w:sz w:val="28"/>
          <w:szCs w:val="28"/>
          <w:lang w:val="kk-KZ"/>
        </w:rPr>
        <w:t xml:space="preserve">, сондай-ақ </w:t>
      </w:r>
      <w:r w:rsidR="00DC0387" w:rsidRPr="00A0570E">
        <w:rPr>
          <w:rFonts w:ascii="Times New Roman" w:hAnsi="Times New Roman" w:cs="Times New Roman"/>
          <w:sz w:val="28"/>
          <w:szCs w:val="28"/>
          <w:lang w:val="kk-KZ"/>
        </w:rPr>
        <w:t xml:space="preserve"> </w:t>
      </w:r>
      <w:r w:rsidR="008B638B" w:rsidRPr="00A0570E">
        <w:rPr>
          <w:rFonts w:ascii="Times New Roman" w:hAnsi="Times New Roman" w:cs="Times New Roman"/>
          <w:sz w:val="28"/>
          <w:szCs w:val="28"/>
          <w:lang w:val="kk-KZ"/>
        </w:rPr>
        <w:t xml:space="preserve">өтініш көрсетілетін қызметті берушінің жұмыс күні аяқталғанға дейін екі сағат бұрын келіп түссе, </w:t>
      </w:r>
      <w:r w:rsidR="00DC0387" w:rsidRPr="00A0570E">
        <w:rPr>
          <w:rFonts w:ascii="Times New Roman" w:hAnsi="Times New Roman" w:cs="Times New Roman"/>
          <w:sz w:val="28"/>
          <w:szCs w:val="28"/>
          <w:lang w:val="kk-KZ"/>
        </w:rPr>
        <w:t>өтінішті қабылдау келесі жұмыс күні жүзеге асырылады.</w:t>
      </w:r>
      <w:r w:rsidR="008B638B" w:rsidRPr="00A0570E">
        <w:rPr>
          <w:rFonts w:ascii="Times New Roman" w:hAnsi="Times New Roman" w:cs="Times New Roman"/>
          <w:sz w:val="28"/>
          <w:szCs w:val="28"/>
          <w:lang w:val="kk-KZ"/>
        </w:rPr>
        <w:t>»;</w:t>
      </w:r>
    </w:p>
    <w:p w:rsidR="008B638B" w:rsidRPr="00A0570E" w:rsidRDefault="00207574" w:rsidP="00C61C75">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6</w:t>
      </w:r>
      <w:r w:rsidR="008B638B" w:rsidRPr="00A0570E">
        <w:rPr>
          <w:rFonts w:ascii="Times New Roman" w:hAnsi="Times New Roman" w:cs="Times New Roman"/>
          <w:sz w:val="28"/>
          <w:szCs w:val="28"/>
          <w:lang w:val="kk-KZ"/>
        </w:rPr>
        <w:t>-тармақ мынадай редакцияда жазылсын:</w:t>
      </w:r>
    </w:p>
    <w:p w:rsidR="005052F7" w:rsidRPr="00A0570E" w:rsidRDefault="008B638B" w:rsidP="005052F7">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w:t>
      </w:r>
      <w:r w:rsidR="00126F77" w:rsidRPr="00A0570E">
        <w:rPr>
          <w:rFonts w:ascii="Times New Roman" w:hAnsi="Times New Roman" w:cs="Times New Roman"/>
          <w:sz w:val="28"/>
          <w:szCs w:val="28"/>
          <w:lang w:val="kk-KZ"/>
        </w:rPr>
        <w:t xml:space="preserve">6. </w:t>
      </w:r>
      <w:r w:rsidR="00D915FC" w:rsidRPr="00A0570E">
        <w:rPr>
          <w:rFonts w:ascii="Times New Roman" w:hAnsi="Times New Roman" w:cs="Times New Roman"/>
          <w:sz w:val="28"/>
          <w:szCs w:val="28"/>
          <w:lang w:val="kk-KZ"/>
        </w:rPr>
        <w:t xml:space="preserve">Жауапты бөлімшенің қызметкері өтініш </w:t>
      </w:r>
      <w:r w:rsidR="00726C71" w:rsidRPr="00A0570E">
        <w:rPr>
          <w:rFonts w:ascii="Times New Roman" w:hAnsi="Times New Roman" w:cs="Times New Roman"/>
          <w:sz w:val="28"/>
          <w:szCs w:val="28"/>
          <w:lang w:val="kk-KZ"/>
        </w:rPr>
        <w:t>тіркелген күннен кейінгі 2 (екі)  жұмыс күні ішінде ұсынылған құжаттардың толық болуын тексереді.</w:t>
      </w:r>
    </w:p>
    <w:p w:rsidR="005052F7" w:rsidRPr="00A0570E" w:rsidRDefault="00D915FC" w:rsidP="005052F7">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Ұсынылған құжаттардың толық болмау</w:t>
      </w:r>
      <w:r w:rsidR="00726C71" w:rsidRPr="00A0570E">
        <w:rPr>
          <w:rFonts w:ascii="Times New Roman" w:hAnsi="Times New Roman" w:cs="Times New Roman"/>
          <w:sz w:val="28"/>
          <w:szCs w:val="28"/>
          <w:lang w:val="kk-KZ"/>
        </w:rPr>
        <w:t xml:space="preserve"> </w:t>
      </w:r>
      <w:r w:rsidRPr="00A0570E">
        <w:rPr>
          <w:rFonts w:ascii="Times New Roman" w:hAnsi="Times New Roman" w:cs="Times New Roman"/>
          <w:sz w:val="28"/>
          <w:szCs w:val="28"/>
          <w:lang w:val="kk-KZ"/>
        </w:rPr>
        <w:t xml:space="preserve">фактісі белгіленген </w:t>
      </w:r>
      <w:r w:rsidR="00726C71" w:rsidRPr="00A0570E">
        <w:rPr>
          <w:rFonts w:ascii="Times New Roman" w:hAnsi="Times New Roman" w:cs="Times New Roman"/>
          <w:sz w:val="28"/>
          <w:szCs w:val="28"/>
          <w:lang w:val="kk-KZ"/>
        </w:rPr>
        <w:t>кезде</w:t>
      </w:r>
      <w:r w:rsidRPr="00A0570E">
        <w:rPr>
          <w:rFonts w:ascii="Times New Roman" w:hAnsi="Times New Roman" w:cs="Times New Roman"/>
          <w:sz w:val="28"/>
          <w:szCs w:val="28"/>
          <w:lang w:val="kk-KZ"/>
        </w:rPr>
        <w:t xml:space="preserve"> </w:t>
      </w:r>
      <w:r w:rsidR="005052F7" w:rsidRPr="00A0570E">
        <w:rPr>
          <w:rFonts w:ascii="Times New Roman" w:hAnsi="Times New Roman" w:cs="Times New Roman"/>
          <w:sz w:val="28"/>
          <w:szCs w:val="28"/>
          <w:lang w:val="kk-KZ"/>
        </w:rPr>
        <w:t>көрсетілетін қызметті беруші мемлекеттік қызмет көрсету процесін көрсетілген мерзімнен кешіктірмей тоқтата тұрады.</w:t>
      </w:r>
    </w:p>
    <w:p w:rsidR="00F34BBA" w:rsidRPr="00A0570E" w:rsidRDefault="005052F7" w:rsidP="00F34BBA">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Мемлекеттік қызмет көрсетуді тоқтата тұру көрсетілетін қызметті беруші</w:t>
      </w:r>
      <w:r w:rsidR="002E5269" w:rsidRPr="00A0570E">
        <w:rPr>
          <w:rFonts w:ascii="Times New Roman" w:hAnsi="Times New Roman" w:cs="Times New Roman"/>
          <w:sz w:val="28"/>
          <w:szCs w:val="28"/>
          <w:lang w:val="kk-KZ"/>
        </w:rPr>
        <w:t xml:space="preserve"> көрсетілетін қызметті алушыға </w:t>
      </w:r>
      <w:r w:rsidRPr="00A0570E">
        <w:rPr>
          <w:rFonts w:ascii="Times New Roman" w:hAnsi="Times New Roman" w:cs="Times New Roman"/>
          <w:sz w:val="28"/>
          <w:szCs w:val="28"/>
          <w:lang w:val="kk-KZ"/>
        </w:rPr>
        <w:t xml:space="preserve">пошта, факсимильді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w:t>
      </w:r>
    </w:p>
    <w:p w:rsidR="00F34BBA" w:rsidRPr="00A0570E" w:rsidRDefault="002E5269" w:rsidP="00F34BBA">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Бұл ретте көрсетілетін қызметті алушыға анықталған кемшіліктерді жою үшін ақылға қонымды мерзім белгіленеді, ол Мемлекеттік қызмет көрсетуге </w:t>
      </w:r>
      <w:r w:rsidRPr="00A0570E">
        <w:rPr>
          <w:rFonts w:ascii="Times New Roman" w:hAnsi="Times New Roman" w:cs="Times New Roman"/>
          <w:sz w:val="28"/>
          <w:szCs w:val="28"/>
          <w:lang w:val="kk-KZ"/>
        </w:rPr>
        <w:lastRenderedPageBreak/>
        <w:t xml:space="preserve">қойылатын негізгі талаптар тізбесінің 3-тармағында белгіленген мемлекеттік қызметті көрсетудің жалпы мерзіміне </w:t>
      </w:r>
      <w:r w:rsidR="00A14854" w:rsidRPr="00A0570E">
        <w:rPr>
          <w:rFonts w:ascii="Times New Roman" w:hAnsi="Times New Roman" w:cs="Times New Roman"/>
          <w:sz w:val="28"/>
          <w:szCs w:val="28"/>
          <w:lang w:val="kk-KZ"/>
        </w:rPr>
        <w:t>қосылмайды</w:t>
      </w:r>
      <w:r w:rsidRPr="00A0570E">
        <w:rPr>
          <w:rFonts w:ascii="Times New Roman" w:hAnsi="Times New Roman" w:cs="Times New Roman"/>
          <w:sz w:val="28"/>
          <w:szCs w:val="28"/>
          <w:lang w:val="kk-KZ"/>
        </w:rPr>
        <w:t xml:space="preserve"> және одан аспауға тиіс.</w:t>
      </w:r>
    </w:p>
    <w:p w:rsidR="0040739C" w:rsidRPr="00A0570E" w:rsidRDefault="0040739C" w:rsidP="0040739C">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Анықталған кемшіліктер белгіленген мерзімде жойылмаған жағдайда уәкілетті орган</w:t>
      </w:r>
      <w:r w:rsidR="008B638B" w:rsidRPr="00A0570E">
        <w:rPr>
          <w:rFonts w:ascii="Times New Roman" w:hAnsi="Times New Roman" w:cs="Times New Roman"/>
          <w:sz w:val="28"/>
          <w:szCs w:val="28"/>
          <w:lang w:val="kk-KZ"/>
        </w:rPr>
        <w:t xml:space="preserve"> өтініш пен құжаттарды қабылдаудан бас тартады.</w:t>
      </w:r>
    </w:p>
    <w:p w:rsidR="001D2880" w:rsidRPr="00A0570E" w:rsidRDefault="0040739C" w:rsidP="001D2880">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Көрсетілетін қызметті алушы өтінішпен жүгінген кезде порталда көрсетілетін қызметті алушының жеке кабинетінде мемлекеттік қызметті көрсету үшін өтініштің қабылданғаны туралы мәртебе көрсетіледі.</w:t>
      </w:r>
    </w:p>
    <w:p w:rsidR="001D2880" w:rsidRPr="00A0570E" w:rsidRDefault="001D2880" w:rsidP="001D2880">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Ұсынылған құжаттардың толық болу фактісі белгіленген кезде жауапты бөлімшенің қызметкері ұсынылған құжаттарды 8 (сегіз) жұмыс күні ішінде қарайды.</w:t>
      </w:r>
    </w:p>
    <w:p w:rsidR="001D2880" w:rsidRPr="00A0570E" w:rsidRDefault="001D2880" w:rsidP="003D281F">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алушы ұсынған өтініште және (немесе) құжаттарда қателер немесе дәлсіздіктер анықталған, </w:t>
      </w:r>
      <w:r w:rsidR="003D281F" w:rsidRPr="00A0570E">
        <w:rPr>
          <w:rFonts w:ascii="Times New Roman" w:hAnsi="Times New Roman" w:cs="Times New Roman"/>
          <w:sz w:val="28"/>
          <w:szCs w:val="28"/>
          <w:lang w:val="kk-KZ"/>
        </w:rPr>
        <w:t xml:space="preserve">Мемлекеттік қызмет көрсетуге қойылатын негізгі талаптардың тізбесіне сәйкес </w:t>
      </w:r>
      <w:r w:rsidRPr="00A0570E">
        <w:rPr>
          <w:rFonts w:ascii="Times New Roman" w:hAnsi="Times New Roman" w:cs="Times New Roman"/>
          <w:sz w:val="28"/>
          <w:szCs w:val="28"/>
          <w:lang w:val="kk-KZ"/>
        </w:rPr>
        <w:t>олар нысаны мен мазмұны бойынша талаптарға сәйкес келмеген</w:t>
      </w:r>
      <w:r w:rsidR="003D281F" w:rsidRPr="00A0570E">
        <w:rPr>
          <w:rFonts w:ascii="Times New Roman" w:hAnsi="Times New Roman" w:cs="Times New Roman"/>
          <w:sz w:val="28"/>
          <w:szCs w:val="28"/>
          <w:lang w:val="kk-KZ"/>
        </w:rPr>
        <w:t xml:space="preserve"> </w:t>
      </w:r>
      <w:r w:rsidRPr="00A0570E">
        <w:rPr>
          <w:rFonts w:ascii="Times New Roman" w:hAnsi="Times New Roman" w:cs="Times New Roman"/>
          <w:sz w:val="28"/>
          <w:szCs w:val="28"/>
          <w:lang w:val="kk-KZ"/>
        </w:rPr>
        <w:t xml:space="preserve">жағдайларда </w:t>
      </w:r>
      <w:r w:rsidR="003D281F" w:rsidRPr="00A0570E">
        <w:rPr>
          <w:rFonts w:ascii="Times New Roman" w:hAnsi="Times New Roman" w:cs="Times New Roman"/>
          <w:sz w:val="28"/>
          <w:szCs w:val="28"/>
          <w:lang w:val="kk-KZ"/>
        </w:rPr>
        <w:t>көрсетілетін қызметті беруші</w:t>
      </w:r>
      <w:r w:rsidRPr="00A0570E">
        <w:rPr>
          <w:rFonts w:ascii="Times New Roman" w:hAnsi="Times New Roman" w:cs="Times New Roman"/>
          <w:sz w:val="28"/>
          <w:szCs w:val="28"/>
          <w:lang w:val="kk-KZ"/>
        </w:rPr>
        <w:t xml:space="preserve"> мемлекеттік қызмет көрсету процесін тоқтата тұрады.</w:t>
      </w:r>
    </w:p>
    <w:p w:rsidR="00FE3DF0" w:rsidRPr="00A0570E" w:rsidRDefault="003D281F" w:rsidP="00FE3DF0">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Мемлекеттік қызмет көрсетуді тоқтата тұру көрсетілетін қызметті беруші көрсетілетін қызметті алушыға пошта, факсимильді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w:t>
      </w:r>
      <w:r w:rsidR="00F90C9E" w:rsidRPr="00A0570E">
        <w:rPr>
          <w:rFonts w:ascii="Times New Roman" w:hAnsi="Times New Roman" w:cs="Times New Roman"/>
          <w:sz w:val="28"/>
          <w:szCs w:val="28"/>
          <w:lang w:val="kk-KZ"/>
        </w:rPr>
        <w:t>Тоқтата тұру мерзімі Мемлекеттік қызмет көрсетуге қойылатын негізгі талаптар тізбесінің 3-тармағында белгіленген мемлекеттік қызметті көрсетудің жалпы мерзімінен аспауға тиіс.</w:t>
      </w:r>
    </w:p>
    <w:p w:rsidR="00976266" w:rsidRPr="00A0570E" w:rsidRDefault="00976266" w:rsidP="00976266">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Анықталған кемшіліктер белгіленген мерзімде жойылмаған жағдайда көрсетілетін қызметті беруші </w:t>
      </w:r>
      <w:r w:rsidR="00F90C9E" w:rsidRPr="00A0570E">
        <w:rPr>
          <w:rFonts w:ascii="Times New Roman" w:hAnsi="Times New Roman" w:cs="Times New Roman"/>
          <w:sz w:val="28"/>
          <w:szCs w:val="28"/>
          <w:lang w:val="kk-KZ"/>
        </w:rPr>
        <w:t>есептік тіркеуден бас тарту</w:t>
      </w:r>
      <w:r w:rsidRPr="00A0570E">
        <w:rPr>
          <w:rFonts w:ascii="Times New Roman" w:hAnsi="Times New Roman" w:cs="Times New Roman"/>
          <w:sz w:val="28"/>
          <w:szCs w:val="28"/>
          <w:lang w:val="kk-KZ"/>
        </w:rPr>
        <w:t xml:space="preserve"> туралы шешім қабылдайды.</w:t>
      </w:r>
    </w:p>
    <w:p w:rsidR="00EC75E5" w:rsidRPr="00A0570E" w:rsidRDefault="00976266" w:rsidP="00EC75E5">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беруші көрсетілетін қызметті алушының </w:t>
      </w:r>
      <w:proofErr w:type="spellStart"/>
      <w:r w:rsidRPr="00A0570E">
        <w:rPr>
          <w:rFonts w:ascii="Times New Roman" w:hAnsi="Times New Roman" w:cs="Times New Roman"/>
          <w:sz w:val="28"/>
          <w:szCs w:val="28"/>
          <w:lang w:val="kk-KZ"/>
        </w:rPr>
        <w:t>өтінішхаты</w:t>
      </w:r>
      <w:proofErr w:type="spellEnd"/>
      <w:r w:rsidRPr="00A0570E">
        <w:rPr>
          <w:rFonts w:ascii="Times New Roman" w:hAnsi="Times New Roman" w:cs="Times New Roman"/>
          <w:sz w:val="28"/>
          <w:szCs w:val="28"/>
          <w:lang w:val="kk-KZ"/>
        </w:rPr>
        <w:t xml:space="preserve"> бойынша немесе өзінің бастамасы бойынша одан әрі қызмет көрсету процесіне уақытша кедергі келтіретін еңсерілмейтін күштің орын алуы жағдайында мемлекеттік қызмет көрсету процесін тоқтата тұруға құқылы. Мемлекеттік қызмет көрсету процесіне уақытша кедергі келтіретін еңсерілмейтін күш жағдайлары деп төтенше жағдай енгізу, табиғи және техногендік сипаттағы төтенше жағдай қаупі немесе оның туындауы түсініледі</w:t>
      </w:r>
      <w:r w:rsidR="00EC75E5" w:rsidRPr="00A0570E">
        <w:rPr>
          <w:rFonts w:ascii="Times New Roman" w:hAnsi="Times New Roman" w:cs="Times New Roman"/>
          <w:sz w:val="28"/>
          <w:szCs w:val="28"/>
          <w:lang w:val="kk-KZ"/>
        </w:rPr>
        <w:t>.</w:t>
      </w:r>
    </w:p>
    <w:p w:rsidR="00EC75E5" w:rsidRPr="00A0570E" w:rsidRDefault="000A1315" w:rsidP="00EC75E5">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алушы ұсынған құжаттарды қарау нәтижесі бойынша жауапты бөлімшенің қызметкері (мемлекеттік қызмет көрсету мерзімінің шегінде) </w:t>
      </w:r>
      <w:r w:rsidR="00024D28" w:rsidRPr="00A0570E">
        <w:rPr>
          <w:rFonts w:ascii="Times New Roman" w:hAnsi="Times New Roman" w:cs="Times New Roman"/>
          <w:sz w:val="28"/>
          <w:szCs w:val="28"/>
          <w:lang w:val="kk-KZ"/>
        </w:rPr>
        <w:t xml:space="preserve">тіркеу нөмірін көрсете отырып, </w:t>
      </w:r>
      <w:r w:rsidRPr="00A0570E">
        <w:rPr>
          <w:rFonts w:ascii="Times New Roman" w:hAnsi="Times New Roman" w:cs="Times New Roman"/>
          <w:sz w:val="28"/>
          <w:szCs w:val="28"/>
          <w:lang w:val="kk-KZ"/>
        </w:rPr>
        <w:t>көрсетілетін қызметті алушыны коллекторлық агенттіктердің тізіліміне енгізу туралы</w:t>
      </w:r>
      <w:r w:rsidR="00024D28" w:rsidRPr="00A0570E">
        <w:rPr>
          <w:rFonts w:ascii="Times New Roman" w:hAnsi="Times New Roman" w:cs="Times New Roman"/>
          <w:sz w:val="28"/>
          <w:szCs w:val="28"/>
          <w:lang w:val="kk-KZ"/>
        </w:rPr>
        <w:t xml:space="preserve"> хабарлама жобасын не </w:t>
      </w:r>
      <w:r w:rsidR="00CB2A78" w:rsidRPr="00A0570E">
        <w:rPr>
          <w:rFonts w:ascii="Times New Roman" w:hAnsi="Times New Roman" w:cs="Times New Roman"/>
          <w:sz w:val="28"/>
          <w:szCs w:val="28"/>
          <w:lang w:val="kk-KZ"/>
        </w:rPr>
        <w:t xml:space="preserve">есептік тіркеуден уәжді </w:t>
      </w:r>
      <w:r w:rsidR="00024D28" w:rsidRPr="00A0570E">
        <w:rPr>
          <w:rFonts w:ascii="Times New Roman" w:hAnsi="Times New Roman" w:cs="Times New Roman"/>
          <w:sz w:val="28"/>
          <w:szCs w:val="28"/>
          <w:lang w:val="kk-KZ"/>
        </w:rPr>
        <w:t>бас тарту</w:t>
      </w:r>
      <w:r w:rsidR="00EC75E5" w:rsidRPr="00A0570E">
        <w:rPr>
          <w:rFonts w:ascii="Times New Roman" w:hAnsi="Times New Roman" w:cs="Times New Roman"/>
          <w:sz w:val="28"/>
          <w:szCs w:val="28"/>
          <w:lang w:val="kk-KZ"/>
        </w:rPr>
        <w:t xml:space="preserve"> жобасын</w:t>
      </w:r>
      <w:r w:rsidR="00024D28" w:rsidRPr="00A0570E">
        <w:rPr>
          <w:rFonts w:ascii="Times New Roman" w:hAnsi="Times New Roman" w:cs="Times New Roman"/>
          <w:sz w:val="28"/>
          <w:szCs w:val="28"/>
          <w:lang w:val="kk-KZ"/>
        </w:rPr>
        <w:t xml:space="preserve"> </w:t>
      </w:r>
      <w:r w:rsidRPr="00A0570E">
        <w:rPr>
          <w:rFonts w:ascii="Times New Roman" w:hAnsi="Times New Roman" w:cs="Times New Roman"/>
          <w:sz w:val="28"/>
          <w:szCs w:val="28"/>
          <w:lang w:val="kk-KZ"/>
        </w:rPr>
        <w:t>дайындайды, жауапты бөлімшенің басшысында мемлекеттік қызметті көрсету нәтижесіне қол қояды және көрсетілетін қызметті алушыға мемлекеттік қызметті көрсету нәтижесін жібереді.</w:t>
      </w:r>
    </w:p>
    <w:p w:rsidR="00A80892" w:rsidRPr="00A0570E" w:rsidRDefault="00EC75E5" w:rsidP="00EC75E5">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Мемлекеттік қызметті көрсетуден бас тартылған кезде көрсетілетін қызметті алушымен тыңдау жүргізілмейді.</w:t>
      </w:r>
    </w:p>
    <w:p w:rsidR="00D915FC" w:rsidRPr="00A0570E" w:rsidRDefault="00D915FC" w:rsidP="005052F7">
      <w:pPr>
        <w:pStyle w:val="Standard"/>
        <w:spacing w:after="0" w:line="0" w:lineRule="atLeast"/>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lastRenderedPageBreak/>
        <w:t>Мемлекеттік қызметті көрсету нәтижесі көрсетілетін қызметті берушінің уәкілетті адамының ЭЦҚ-мен куәландырылған электрондық құжат нысанында портал арқылы жіберіледі.</w:t>
      </w:r>
      <w:r w:rsidR="00EC75E5" w:rsidRPr="00A0570E">
        <w:rPr>
          <w:rFonts w:ascii="Times New Roman" w:hAnsi="Times New Roman" w:cs="Times New Roman"/>
          <w:sz w:val="28"/>
          <w:szCs w:val="28"/>
          <w:lang w:val="kk-KZ"/>
        </w:rPr>
        <w:t>».</w:t>
      </w:r>
    </w:p>
    <w:p w:rsidR="00A14854" w:rsidRPr="00A0570E" w:rsidRDefault="00A14854" w:rsidP="00A14854">
      <w:pPr>
        <w:shd w:val="clear" w:color="auto" w:fill="FFFFFF"/>
        <w:ind w:firstLine="708"/>
        <w:jc w:val="both"/>
        <w:outlineLvl w:val="0"/>
        <w:rPr>
          <w:bCs/>
          <w:color w:val="000000"/>
          <w:sz w:val="28"/>
          <w:szCs w:val="28"/>
          <w:lang w:val="kk-KZ"/>
        </w:rPr>
      </w:pPr>
      <w:r w:rsidRPr="00A0570E">
        <w:rPr>
          <w:sz w:val="28"/>
          <w:szCs w:val="28"/>
          <w:lang w:val="kk-KZ"/>
        </w:rPr>
        <w:t xml:space="preserve">2. </w:t>
      </w:r>
      <w:r w:rsidRPr="00A0570E">
        <w:rPr>
          <w:bCs/>
          <w:color w:val="000000"/>
          <w:sz w:val="28"/>
          <w:szCs w:val="28"/>
          <w:lang w:val="kk-KZ"/>
        </w:rPr>
        <w:t xml:space="preserve">«Микроқаржылық қызметті лицензиялау қағидаларын, микроқаржылық қызметті жүзеге асыруға арналған біліктілік талаптарын және оларға сәйкестікті растайтын құжаттардың тізбесін бекіту туралы» Қазақстан Республикасы Қаржы нарығын реттеу және дамыту агенттігі Басқармасының 2020 жылғы </w:t>
      </w:r>
      <w:r w:rsidR="0023608F" w:rsidRPr="00A0570E">
        <w:rPr>
          <w:bCs/>
          <w:color w:val="000000"/>
          <w:sz w:val="28"/>
          <w:szCs w:val="28"/>
          <w:lang w:val="kk-KZ"/>
        </w:rPr>
        <w:br/>
      </w:r>
      <w:r w:rsidRPr="00A0570E">
        <w:rPr>
          <w:bCs/>
          <w:color w:val="000000"/>
          <w:sz w:val="28"/>
          <w:szCs w:val="28"/>
          <w:lang w:val="kk-KZ"/>
        </w:rPr>
        <w:t>23 қарашадағы № 108 қаулысына (Нормативтік құқықтық актілерді мемлекеттік тіркеу тізілімінде № 21731 болып тіркелген) мынадай өзгерістер енгізілсін:</w:t>
      </w:r>
    </w:p>
    <w:p w:rsidR="00A14854" w:rsidRPr="00A0570E" w:rsidRDefault="00A14854" w:rsidP="00A14854">
      <w:pPr>
        <w:shd w:val="clear" w:color="auto" w:fill="FFFFFF"/>
        <w:ind w:firstLine="708"/>
        <w:jc w:val="both"/>
        <w:outlineLvl w:val="0"/>
        <w:rPr>
          <w:bCs/>
          <w:color w:val="000000"/>
          <w:sz w:val="28"/>
          <w:szCs w:val="28"/>
          <w:lang w:val="kk-KZ"/>
        </w:rPr>
      </w:pPr>
      <w:r w:rsidRPr="00A0570E">
        <w:rPr>
          <w:bCs/>
          <w:color w:val="020617"/>
          <w:kern w:val="36"/>
          <w:sz w:val="28"/>
          <w:szCs w:val="28"/>
          <w:lang w:val="kk-KZ"/>
        </w:rPr>
        <w:t>көрсетілген қаулымен бекітілген</w:t>
      </w:r>
      <w:r w:rsidRPr="00A0570E">
        <w:rPr>
          <w:bCs/>
          <w:color w:val="000000"/>
          <w:sz w:val="28"/>
          <w:szCs w:val="28"/>
          <w:lang w:val="kk-KZ"/>
        </w:rPr>
        <w:t xml:space="preserve"> Микроқаржылық қызметті лицензиялау қағидаларында:</w:t>
      </w:r>
    </w:p>
    <w:p w:rsidR="00A14854" w:rsidRPr="00A0570E" w:rsidRDefault="00CB2A78" w:rsidP="00A14854">
      <w:pPr>
        <w:shd w:val="clear" w:color="auto" w:fill="FFFFFF"/>
        <w:ind w:firstLine="708"/>
        <w:jc w:val="both"/>
        <w:outlineLvl w:val="0"/>
        <w:rPr>
          <w:bCs/>
          <w:color w:val="020617"/>
          <w:kern w:val="36"/>
          <w:sz w:val="28"/>
          <w:szCs w:val="28"/>
          <w:lang w:val="kk-KZ"/>
        </w:rPr>
      </w:pPr>
      <w:r w:rsidRPr="00A0570E">
        <w:rPr>
          <w:bCs/>
          <w:color w:val="020617"/>
          <w:kern w:val="36"/>
          <w:sz w:val="28"/>
          <w:szCs w:val="28"/>
          <w:lang w:val="kk-KZ"/>
        </w:rPr>
        <w:t xml:space="preserve">6-тармақтың екінші бөлігі </w:t>
      </w:r>
      <w:r w:rsidR="00A14854" w:rsidRPr="00A0570E">
        <w:rPr>
          <w:bCs/>
          <w:color w:val="020617"/>
          <w:kern w:val="36"/>
          <w:sz w:val="28"/>
          <w:szCs w:val="28"/>
          <w:lang w:val="kk-KZ"/>
        </w:rPr>
        <w:t>мынадай редакцияда жазылсын:</w:t>
      </w:r>
    </w:p>
    <w:p w:rsidR="00A14854" w:rsidRPr="00A0570E" w:rsidRDefault="00A14854" w:rsidP="00CB2A78">
      <w:pPr>
        <w:pStyle w:val="Standard"/>
        <w:spacing w:after="0" w:line="240" w:lineRule="auto"/>
        <w:ind w:firstLine="708"/>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w:t>
      </w:r>
      <w:r w:rsidR="00CB2A78" w:rsidRPr="00A0570E">
        <w:rPr>
          <w:rFonts w:ascii="Times New Roman" w:hAnsi="Times New Roman" w:cs="Times New Roman"/>
          <w:sz w:val="28"/>
          <w:szCs w:val="28"/>
          <w:lang w:val="kk-KZ"/>
        </w:rPr>
        <w:t>Көрсетілетін қызметті алушы</w:t>
      </w:r>
      <w:r w:rsidR="00D9145C" w:rsidRPr="00A0570E">
        <w:rPr>
          <w:rFonts w:ascii="Times New Roman" w:hAnsi="Times New Roman" w:cs="Times New Roman"/>
          <w:sz w:val="28"/>
          <w:szCs w:val="28"/>
          <w:lang w:val="kk-KZ"/>
        </w:rPr>
        <w:t xml:space="preserve">ның өтініші </w:t>
      </w:r>
      <w:r w:rsidR="00CB2A78" w:rsidRPr="00A0570E">
        <w:rPr>
          <w:rFonts w:ascii="Times New Roman" w:hAnsi="Times New Roman" w:cs="Times New Roman"/>
          <w:sz w:val="28"/>
          <w:szCs w:val="28"/>
          <w:lang w:val="kk-KZ"/>
        </w:rPr>
        <w:t xml:space="preserve">жұмыс уақыты аяқталғаннан кейін, Қазақстан Республикасының </w:t>
      </w:r>
      <w:r w:rsidR="00207574" w:rsidRPr="00A0570E">
        <w:rPr>
          <w:rFonts w:ascii="Times New Roman" w:hAnsi="Times New Roman" w:cs="Times New Roman"/>
          <w:sz w:val="28"/>
          <w:szCs w:val="28"/>
          <w:lang w:val="kk-KZ"/>
        </w:rPr>
        <w:t>еңбек заңнамасына</w:t>
      </w:r>
      <w:r w:rsidR="00CB2A78" w:rsidRPr="00A0570E">
        <w:rPr>
          <w:rFonts w:ascii="Times New Roman" w:hAnsi="Times New Roman" w:cs="Times New Roman"/>
          <w:sz w:val="28"/>
          <w:szCs w:val="28"/>
          <w:lang w:val="kk-KZ"/>
        </w:rPr>
        <w:t xml:space="preserve"> және «Қазақстан Республикасындағы мерекелер туралы» Қазақстан Республикасының Заңына</w:t>
      </w:r>
      <w:r w:rsidR="00D9145C" w:rsidRPr="00A0570E">
        <w:rPr>
          <w:rFonts w:ascii="Times New Roman" w:hAnsi="Times New Roman" w:cs="Times New Roman"/>
          <w:sz w:val="28"/>
          <w:szCs w:val="28"/>
          <w:lang w:val="kk-KZ"/>
        </w:rPr>
        <w:t xml:space="preserve"> (бұдан әрі – Мерекелер туралы заң)</w:t>
      </w:r>
      <w:r w:rsidR="00CB2A78" w:rsidRPr="00A0570E">
        <w:rPr>
          <w:rFonts w:ascii="Times New Roman" w:hAnsi="Times New Roman" w:cs="Times New Roman"/>
          <w:sz w:val="28"/>
          <w:szCs w:val="28"/>
          <w:lang w:val="kk-KZ"/>
        </w:rPr>
        <w:t xml:space="preserve"> демалыс және мереке күндері </w:t>
      </w:r>
      <w:r w:rsidR="00D9145C" w:rsidRPr="00A0570E">
        <w:rPr>
          <w:rFonts w:ascii="Times New Roman" w:hAnsi="Times New Roman" w:cs="Times New Roman"/>
          <w:sz w:val="28"/>
          <w:szCs w:val="28"/>
          <w:lang w:val="kk-KZ"/>
        </w:rPr>
        <w:t xml:space="preserve">келіп түскен </w:t>
      </w:r>
      <w:r w:rsidR="00CB2A78" w:rsidRPr="00A0570E">
        <w:rPr>
          <w:rFonts w:ascii="Times New Roman" w:hAnsi="Times New Roman" w:cs="Times New Roman"/>
          <w:sz w:val="28"/>
          <w:szCs w:val="28"/>
          <w:lang w:val="kk-KZ"/>
        </w:rPr>
        <w:t>жағдайда, сондай-ақ  өтініш көрсетілетін қызметті берушінің жұмыс күні аяқталғанға дейін екі сағат бұрын келіп түссе, өтінішті қабылдау келесі жұмыс күні жүзеге асырылады.»;</w:t>
      </w:r>
    </w:p>
    <w:p w:rsidR="00CB2A78" w:rsidRPr="00A0570E" w:rsidRDefault="00CB2A78" w:rsidP="00CB2A78">
      <w:pPr>
        <w:pStyle w:val="Standard"/>
        <w:spacing w:after="0" w:line="240" w:lineRule="auto"/>
        <w:ind w:firstLine="708"/>
        <w:jc w:val="both"/>
        <w:rPr>
          <w:rFonts w:ascii="Times New Roman" w:hAnsi="Times New Roman" w:cs="Times New Roman"/>
          <w:color w:val="000000"/>
          <w:sz w:val="28"/>
          <w:szCs w:val="28"/>
          <w:lang w:val="kk-KZ"/>
        </w:rPr>
      </w:pPr>
      <w:r w:rsidRPr="00A0570E">
        <w:rPr>
          <w:rFonts w:ascii="Times New Roman" w:hAnsi="Times New Roman" w:cs="Times New Roman"/>
          <w:color w:val="000000"/>
          <w:sz w:val="28"/>
          <w:szCs w:val="28"/>
          <w:lang w:val="kk-KZ"/>
        </w:rPr>
        <w:t>7 және 8-тармақтар мынадай редакцияда жазылсын:</w:t>
      </w:r>
    </w:p>
    <w:p w:rsidR="00A14854" w:rsidRPr="00A0570E" w:rsidRDefault="009A0068" w:rsidP="00A14854">
      <w:pPr>
        <w:shd w:val="clear" w:color="auto" w:fill="FFFFFF"/>
        <w:ind w:firstLine="708"/>
        <w:jc w:val="both"/>
        <w:rPr>
          <w:color w:val="000000"/>
          <w:sz w:val="28"/>
          <w:szCs w:val="28"/>
          <w:lang w:val="kk-KZ"/>
        </w:rPr>
      </w:pPr>
      <w:bookmarkStart w:id="1" w:name="SUB700"/>
      <w:bookmarkEnd w:id="1"/>
      <w:r w:rsidRPr="00A0570E">
        <w:rPr>
          <w:color w:val="000000"/>
          <w:sz w:val="28"/>
          <w:szCs w:val="28"/>
          <w:lang w:val="kk-KZ"/>
        </w:rPr>
        <w:t>«</w:t>
      </w:r>
      <w:r w:rsidR="00A14854" w:rsidRPr="00A0570E">
        <w:rPr>
          <w:color w:val="000000"/>
          <w:sz w:val="28"/>
          <w:szCs w:val="28"/>
          <w:lang w:val="kk-KZ"/>
        </w:rPr>
        <w:t>7. Жауапты бөлімшенің қызметкері лицензия беру туралы өтініш тіркелген күнінен бастап 2 (екі) жұмыс күні ішінде ұсынылған құжаттардың толықтығын тексереді.</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Style w:val="ypks7kbdpwfgdykd3qb9"/>
          <w:rFonts w:ascii="Times New Roman" w:hAnsi="Times New Roman" w:cs="Times New Roman"/>
          <w:sz w:val="28"/>
          <w:szCs w:val="28"/>
          <w:lang w:val="kk-KZ"/>
        </w:rPr>
        <w:t>Ұсынылған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құжаттардың</w:t>
      </w:r>
      <w:r w:rsidRPr="00A0570E">
        <w:rPr>
          <w:rFonts w:ascii="Times New Roman" w:hAnsi="Times New Roman" w:cs="Times New Roman"/>
          <w:sz w:val="28"/>
          <w:szCs w:val="28"/>
          <w:lang w:val="kk-KZ"/>
        </w:rPr>
        <w:t xml:space="preserve"> толық болмау </w:t>
      </w:r>
      <w:r w:rsidRPr="00A0570E">
        <w:rPr>
          <w:rStyle w:val="ypks7kbdpwfgdykd3qb9"/>
          <w:rFonts w:ascii="Times New Roman" w:hAnsi="Times New Roman" w:cs="Times New Roman"/>
          <w:sz w:val="28"/>
          <w:szCs w:val="28"/>
          <w:lang w:val="kk-KZ"/>
        </w:rPr>
        <w:t>фактісі</w:t>
      </w:r>
      <w:r w:rsidRPr="00A0570E">
        <w:rPr>
          <w:rFonts w:ascii="Times New Roman" w:hAnsi="Times New Roman" w:cs="Times New Roman"/>
          <w:sz w:val="28"/>
          <w:szCs w:val="28"/>
          <w:lang w:val="kk-KZ"/>
        </w:rPr>
        <w:t xml:space="preserve"> анықталған </w:t>
      </w:r>
      <w:r w:rsidRPr="00A0570E">
        <w:rPr>
          <w:rStyle w:val="ypks7kbdpwfgdykd3qb9"/>
          <w:rFonts w:ascii="Times New Roman" w:hAnsi="Times New Roman" w:cs="Times New Roman"/>
          <w:sz w:val="28"/>
          <w:szCs w:val="28"/>
          <w:lang w:val="kk-KZ"/>
        </w:rPr>
        <w:t>кезде</w:t>
      </w:r>
      <w:r w:rsidRPr="00A0570E">
        <w:rPr>
          <w:rFonts w:ascii="Times New Roman" w:hAnsi="Times New Roman" w:cs="Times New Roman"/>
          <w:sz w:val="28"/>
          <w:szCs w:val="28"/>
          <w:lang w:val="kk-KZ"/>
        </w:rPr>
        <w:t xml:space="preserve"> көрсетілетін қызметті беруші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w:t>
      </w:r>
      <w:r w:rsidRPr="00A0570E">
        <w:rPr>
          <w:rFonts w:ascii="Times New Roman" w:hAnsi="Times New Roman" w:cs="Times New Roman"/>
          <w:sz w:val="28"/>
          <w:szCs w:val="28"/>
          <w:lang w:val="kk-KZ"/>
        </w:rPr>
        <w:t xml:space="preserve"> көрсету </w:t>
      </w:r>
      <w:r w:rsidRPr="00A0570E">
        <w:rPr>
          <w:rStyle w:val="ypks7kbdpwfgdykd3qb9"/>
          <w:rFonts w:ascii="Times New Roman" w:hAnsi="Times New Roman" w:cs="Times New Roman"/>
          <w:sz w:val="28"/>
          <w:szCs w:val="28"/>
          <w:lang w:val="kk-KZ"/>
        </w:rPr>
        <w:t>процесін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көрсетілген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мерзімнен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кешіктірмей</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тоқтата</w:t>
      </w:r>
      <w:r w:rsidRPr="00A0570E">
        <w:rPr>
          <w:rFonts w:ascii="Times New Roman" w:hAnsi="Times New Roman" w:cs="Times New Roman"/>
          <w:sz w:val="28"/>
          <w:szCs w:val="28"/>
          <w:lang w:val="kk-KZ"/>
        </w:rPr>
        <w:t xml:space="preserve"> тұрады</w:t>
      </w:r>
      <w:r w:rsidRPr="00A0570E">
        <w:rPr>
          <w:rStyle w:val="ypks7kbdpwfgdykd3qb9"/>
          <w:rFonts w:ascii="Times New Roman" w:hAnsi="Times New Roman" w:cs="Times New Roman"/>
          <w:sz w:val="28"/>
          <w:szCs w:val="28"/>
          <w:lang w:val="kk-KZ"/>
        </w:rPr>
        <w:t>.</w:t>
      </w:r>
      <w:r w:rsidRPr="00A0570E">
        <w:rPr>
          <w:rFonts w:ascii="Times New Roman" w:hAnsi="Times New Roman" w:cs="Times New Roman"/>
          <w:sz w:val="28"/>
          <w:szCs w:val="28"/>
          <w:lang w:val="kk-KZ"/>
        </w:rPr>
        <w:t xml:space="preserve"> </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мерзімін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тоқтата</w:t>
      </w:r>
      <w:r w:rsidRPr="00A0570E">
        <w:rPr>
          <w:rFonts w:ascii="Times New Roman" w:hAnsi="Times New Roman" w:cs="Times New Roman"/>
          <w:sz w:val="28"/>
          <w:szCs w:val="28"/>
          <w:lang w:val="kk-KZ"/>
        </w:rPr>
        <w:t xml:space="preserve"> тұру көрсетілетін қызметті алушыға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процесін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почта,</w:t>
      </w:r>
      <w:r w:rsidRPr="00A0570E">
        <w:rPr>
          <w:rFonts w:ascii="Times New Roman" w:hAnsi="Times New Roman" w:cs="Times New Roman"/>
          <w:sz w:val="28"/>
          <w:szCs w:val="28"/>
          <w:lang w:val="kk-KZ"/>
        </w:rPr>
        <w:t xml:space="preserve"> </w:t>
      </w:r>
      <w:proofErr w:type="spellStart"/>
      <w:r w:rsidRPr="00A0570E">
        <w:rPr>
          <w:rStyle w:val="ypks7kbdpwfgdykd3qb9"/>
          <w:rFonts w:ascii="Times New Roman" w:hAnsi="Times New Roman" w:cs="Times New Roman"/>
          <w:sz w:val="28"/>
          <w:szCs w:val="28"/>
          <w:lang w:val="kk-KZ"/>
        </w:rPr>
        <w:t>факсимильдік</w:t>
      </w:r>
      <w:proofErr w:type="spellEnd"/>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байланыс,</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электрондық</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пошта,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электрондық</w:t>
      </w:r>
      <w:r w:rsidRPr="00A0570E">
        <w:rPr>
          <w:rFonts w:ascii="Times New Roman" w:hAnsi="Times New Roman" w:cs="Times New Roman"/>
          <w:sz w:val="28"/>
          <w:szCs w:val="28"/>
          <w:lang w:val="kk-KZ"/>
        </w:rPr>
        <w:t xml:space="preserve"> құжат </w:t>
      </w:r>
      <w:r w:rsidRPr="00A0570E">
        <w:rPr>
          <w:rStyle w:val="ypks7kbdpwfgdykd3qb9"/>
          <w:rFonts w:ascii="Times New Roman" w:hAnsi="Times New Roman" w:cs="Times New Roman"/>
          <w:sz w:val="28"/>
          <w:szCs w:val="28"/>
          <w:lang w:val="kk-KZ"/>
        </w:rPr>
        <w:t>айналымы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жүйесі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және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(немесе)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портал</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арқылы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тоқтата</w:t>
      </w:r>
      <w:r w:rsidRPr="00A0570E">
        <w:rPr>
          <w:rFonts w:ascii="Times New Roman" w:hAnsi="Times New Roman" w:cs="Times New Roman"/>
          <w:sz w:val="28"/>
          <w:szCs w:val="28"/>
          <w:lang w:val="kk-KZ"/>
        </w:rPr>
        <w:t xml:space="preserve"> тұру </w:t>
      </w:r>
      <w:r w:rsidRPr="00A0570E">
        <w:rPr>
          <w:rStyle w:val="ypks7kbdpwfgdykd3qb9"/>
          <w:rFonts w:ascii="Times New Roman" w:hAnsi="Times New Roman" w:cs="Times New Roman"/>
          <w:sz w:val="28"/>
          <w:szCs w:val="28"/>
          <w:lang w:val="kk-KZ"/>
        </w:rPr>
        <w:t>туралы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хабарламаны</w:t>
      </w:r>
      <w:r w:rsidRPr="00A0570E">
        <w:rPr>
          <w:rFonts w:ascii="Times New Roman" w:hAnsi="Times New Roman" w:cs="Times New Roman"/>
          <w:sz w:val="28"/>
          <w:szCs w:val="28"/>
          <w:lang w:val="kk-KZ"/>
        </w:rPr>
        <w:t xml:space="preserve"> көрсетілетін қызметті беруші </w:t>
      </w:r>
      <w:r w:rsidRPr="00A0570E">
        <w:rPr>
          <w:rStyle w:val="ypks7kbdpwfgdykd3qb9"/>
          <w:rFonts w:ascii="Times New Roman" w:hAnsi="Times New Roman" w:cs="Times New Roman"/>
          <w:sz w:val="28"/>
          <w:szCs w:val="28"/>
          <w:lang w:val="kk-KZ"/>
        </w:rPr>
        <w:t>жіберген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күннен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басталады.</w:t>
      </w:r>
    </w:p>
    <w:p w:rsidR="00A14854" w:rsidRPr="00A0570E" w:rsidRDefault="00A14854" w:rsidP="00A14854">
      <w:pPr>
        <w:pStyle w:val="Standard"/>
        <w:spacing w:after="0" w:line="240" w:lineRule="auto"/>
        <w:ind w:firstLine="709"/>
        <w:jc w:val="both"/>
        <w:rPr>
          <w:rStyle w:val="ypks7kbdpwfgdykd3qb9"/>
          <w:rFonts w:ascii="Times New Roman" w:hAnsi="Times New Roman" w:cs="Times New Roman"/>
          <w:sz w:val="28"/>
          <w:szCs w:val="28"/>
          <w:lang w:val="kk-KZ"/>
        </w:rPr>
      </w:pPr>
      <w:r w:rsidRPr="00A0570E">
        <w:rPr>
          <w:rStyle w:val="ypks7kbdpwfgdykd3qb9"/>
          <w:rFonts w:ascii="Times New Roman" w:hAnsi="Times New Roman" w:cs="Times New Roman"/>
          <w:sz w:val="28"/>
          <w:szCs w:val="28"/>
          <w:lang w:val="kk-KZ"/>
        </w:rPr>
        <w:t>Бұл</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ретте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көрсетілетін</w:t>
      </w:r>
      <w:r w:rsidRPr="00A0570E">
        <w:rPr>
          <w:rFonts w:ascii="Times New Roman" w:hAnsi="Times New Roman" w:cs="Times New Roman"/>
          <w:sz w:val="28"/>
          <w:szCs w:val="28"/>
          <w:lang w:val="kk-KZ"/>
        </w:rPr>
        <w:t xml:space="preserve"> қызметті алушыға </w:t>
      </w:r>
      <w:r w:rsidRPr="00A0570E">
        <w:rPr>
          <w:rStyle w:val="ypks7kbdpwfgdykd3qb9"/>
          <w:rFonts w:ascii="Times New Roman" w:hAnsi="Times New Roman" w:cs="Times New Roman"/>
          <w:sz w:val="28"/>
          <w:szCs w:val="28"/>
          <w:lang w:val="kk-KZ"/>
        </w:rPr>
        <w:t>анықталған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кемшіліктерді</w:t>
      </w:r>
      <w:r w:rsidRPr="00A0570E">
        <w:rPr>
          <w:rFonts w:ascii="Times New Roman" w:hAnsi="Times New Roman" w:cs="Times New Roman"/>
          <w:sz w:val="28"/>
          <w:szCs w:val="28"/>
          <w:lang w:val="kk-KZ"/>
        </w:rPr>
        <w:t xml:space="preserve"> жою </w:t>
      </w:r>
      <w:r w:rsidRPr="00A0570E">
        <w:rPr>
          <w:rStyle w:val="ypks7kbdpwfgdykd3qb9"/>
          <w:rFonts w:ascii="Times New Roman" w:hAnsi="Times New Roman" w:cs="Times New Roman"/>
          <w:sz w:val="28"/>
          <w:szCs w:val="28"/>
          <w:lang w:val="kk-KZ"/>
        </w:rPr>
        <w:t>үшін</w:t>
      </w:r>
      <w:r w:rsidRPr="00A0570E">
        <w:rPr>
          <w:rFonts w:ascii="Times New Roman" w:hAnsi="Times New Roman" w:cs="Times New Roman"/>
          <w:sz w:val="28"/>
          <w:szCs w:val="28"/>
          <w:lang w:val="kk-KZ"/>
        </w:rPr>
        <w:t xml:space="preserve"> ақылға </w:t>
      </w:r>
      <w:r w:rsidRPr="00A0570E">
        <w:rPr>
          <w:rStyle w:val="ypks7kbdpwfgdykd3qb9"/>
          <w:rFonts w:ascii="Times New Roman" w:hAnsi="Times New Roman" w:cs="Times New Roman"/>
          <w:sz w:val="28"/>
          <w:szCs w:val="28"/>
          <w:lang w:val="kk-KZ"/>
        </w:rPr>
        <w:t>қонымды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мерзім</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белгіленеді</w:t>
      </w:r>
      <w:r w:rsidRPr="00A0570E">
        <w:rPr>
          <w:rFonts w:ascii="Times New Roman" w:hAnsi="Times New Roman" w:cs="Times New Roman"/>
          <w:sz w:val="28"/>
          <w:szCs w:val="28"/>
          <w:lang w:val="kk-KZ"/>
        </w:rPr>
        <w:t xml:space="preserve">, ол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көрсетуге</w:t>
      </w:r>
      <w:r w:rsidRPr="00A0570E">
        <w:rPr>
          <w:rFonts w:ascii="Times New Roman" w:hAnsi="Times New Roman" w:cs="Times New Roman"/>
          <w:sz w:val="28"/>
          <w:szCs w:val="28"/>
          <w:lang w:val="kk-KZ"/>
        </w:rPr>
        <w:t xml:space="preserve"> қойылатын </w:t>
      </w:r>
      <w:r w:rsidRPr="00A0570E">
        <w:rPr>
          <w:rStyle w:val="ypks7kbdpwfgdykd3qb9"/>
          <w:rFonts w:ascii="Times New Roman" w:hAnsi="Times New Roman" w:cs="Times New Roman"/>
          <w:sz w:val="28"/>
          <w:szCs w:val="28"/>
          <w:lang w:val="kk-KZ"/>
        </w:rPr>
        <w:t>негізгі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талаптар</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тізбесінің</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3</w:t>
      </w:r>
      <w:r w:rsidRPr="00A0570E">
        <w:rPr>
          <w:rFonts w:ascii="Times New Roman" w:hAnsi="Times New Roman" w:cs="Times New Roman"/>
          <w:sz w:val="28"/>
          <w:szCs w:val="28"/>
          <w:lang w:val="kk-KZ"/>
        </w:rPr>
        <w:t>-</w:t>
      </w:r>
      <w:r w:rsidRPr="00A0570E">
        <w:rPr>
          <w:rStyle w:val="ypks7kbdpwfgdykd3qb9"/>
          <w:rFonts w:ascii="Times New Roman" w:hAnsi="Times New Roman" w:cs="Times New Roman"/>
          <w:sz w:val="28"/>
          <w:szCs w:val="28"/>
          <w:lang w:val="kk-KZ"/>
        </w:rPr>
        <w:t>тармағында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белгіленген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көрсетудің</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жалпы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мерзіміне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қосылмайды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және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одан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аспауға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тиіс.</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Style w:val="ypks7kbdpwfgdykd3qb9"/>
          <w:rFonts w:ascii="Times New Roman" w:hAnsi="Times New Roman" w:cs="Times New Roman"/>
          <w:sz w:val="28"/>
          <w:szCs w:val="28"/>
          <w:lang w:val="kk-KZ"/>
        </w:rPr>
        <w:t>Анықталған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кемшіліктер</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белгіленген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мерзімде</w:t>
      </w:r>
      <w:r w:rsidRPr="00A0570E">
        <w:rPr>
          <w:rFonts w:ascii="Times New Roman" w:hAnsi="Times New Roman" w:cs="Times New Roman"/>
          <w:sz w:val="28"/>
          <w:szCs w:val="28"/>
          <w:lang w:val="kk-KZ"/>
        </w:rPr>
        <w:t xml:space="preserve"> жойылмаған </w:t>
      </w:r>
      <w:r w:rsidRPr="00A0570E">
        <w:rPr>
          <w:rStyle w:val="ypks7kbdpwfgdykd3qb9"/>
          <w:rFonts w:ascii="Times New Roman" w:hAnsi="Times New Roman" w:cs="Times New Roman"/>
          <w:sz w:val="28"/>
          <w:szCs w:val="28"/>
          <w:lang w:val="kk-KZ"/>
        </w:rPr>
        <w:t>жағдайда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уәкілетті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орган</w:t>
      </w:r>
      <w:r w:rsidRPr="00A0570E">
        <w:rPr>
          <w:rFonts w:ascii="Times New Roman" w:hAnsi="Times New Roman" w:cs="Times New Roman"/>
          <w:sz w:val="28"/>
          <w:szCs w:val="28"/>
          <w:lang w:val="kk-KZ"/>
        </w:rPr>
        <w:t xml:space="preserve"> </w:t>
      </w:r>
      <w:r w:rsidR="00D9145C" w:rsidRPr="00A0570E">
        <w:rPr>
          <w:rStyle w:val="ypks7kbdpwfgdykd3qb9"/>
          <w:rFonts w:ascii="Times New Roman" w:hAnsi="Times New Roman" w:cs="Times New Roman"/>
          <w:sz w:val="28"/>
          <w:szCs w:val="28"/>
          <w:lang w:val="kk-KZ"/>
        </w:rPr>
        <w:t>өтініш пен құжаттарды қабылдаудан бас тартады</w:t>
      </w:r>
      <w:r w:rsidRPr="00A0570E">
        <w:rPr>
          <w:rStyle w:val="ypks7kbdpwfgdykd3qb9"/>
          <w:rFonts w:ascii="Times New Roman" w:hAnsi="Times New Roman" w:cs="Times New Roman"/>
          <w:sz w:val="28"/>
          <w:szCs w:val="28"/>
          <w:lang w:val="kk-KZ"/>
        </w:rPr>
        <w:t>.</w:t>
      </w:r>
    </w:p>
    <w:p w:rsidR="00A14854" w:rsidRPr="00A0570E" w:rsidRDefault="00A14854" w:rsidP="00A14854">
      <w:pPr>
        <w:shd w:val="clear" w:color="auto" w:fill="FFFFFF"/>
        <w:ind w:firstLine="709"/>
        <w:jc w:val="both"/>
        <w:rPr>
          <w:sz w:val="28"/>
          <w:szCs w:val="28"/>
          <w:lang w:val="kk-KZ"/>
        </w:rPr>
      </w:pPr>
      <w:r w:rsidRPr="00A0570E">
        <w:rPr>
          <w:color w:val="000000"/>
          <w:sz w:val="28"/>
          <w:szCs w:val="28"/>
          <w:lang w:val="kk-KZ"/>
        </w:rPr>
        <w:t xml:space="preserve">8. Ұсынылған құжаттардың толық болу фактісі анықталған жағдайда жауапты бөлімшенің қызметкері мемлекеттік қызмет көрсету мерзімі ішінде ұсынылған құжаттарды </w:t>
      </w:r>
      <w:r w:rsidRPr="00A0570E">
        <w:rPr>
          <w:sz w:val="28"/>
          <w:szCs w:val="28"/>
          <w:lang w:val="kk-KZ"/>
        </w:rPr>
        <w:t>Қағидалардың </w:t>
      </w:r>
      <w:hyperlink r:id="rId6" w:anchor="sub_id=500" w:history="1">
        <w:r w:rsidRPr="00A0570E">
          <w:rPr>
            <w:sz w:val="28"/>
            <w:szCs w:val="28"/>
            <w:lang w:val="kk-KZ"/>
          </w:rPr>
          <w:t>5-тармағының</w:t>
        </w:r>
      </w:hyperlink>
      <w:r w:rsidRPr="00A0570E">
        <w:rPr>
          <w:sz w:val="28"/>
          <w:szCs w:val="28"/>
          <w:lang w:val="kk-KZ"/>
        </w:rPr>
        <w:t>, Мемлекеттік қызмет көрсетуге қойылатын негізгі талаптар тізбесінің 8-тармағы 1), 2), 3), 4), 5), 6), 7), 8), 9), 10), 11) және 12) тармақшаларының талаптарына сәйкестігі тұрғысынан қарайды.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lastRenderedPageBreak/>
        <w:t xml:space="preserve">Көрсетілетін қызметті алушы </w:t>
      </w:r>
      <w:r w:rsidRPr="00A0570E">
        <w:rPr>
          <w:rStyle w:val="ypks7kbdpwfgdykd3qb9"/>
          <w:rFonts w:ascii="Times New Roman" w:hAnsi="Times New Roman" w:cs="Times New Roman"/>
          <w:sz w:val="28"/>
          <w:szCs w:val="28"/>
          <w:lang w:val="kk-KZ"/>
        </w:rPr>
        <w:t>ұсынған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өтініште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және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(немесе)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құжаттарда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қателер</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немесе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дәлсіздіктер,</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олардың</w:t>
      </w:r>
      <w:r w:rsidRPr="00A0570E">
        <w:rPr>
          <w:rFonts w:ascii="Times New Roman" w:hAnsi="Times New Roman" w:cs="Times New Roman"/>
          <w:sz w:val="28"/>
          <w:szCs w:val="28"/>
          <w:lang w:val="kk-KZ"/>
        </w:rPr>
        <w:t xml:space="preserve"> Мемлекеттік қызмет көрсетуге қойылатын </w:t>
      </w:r>
      <w:r w:rsidRPr="00A0570E">
        <w:rPr>
          <w:rStyle w:val="ypks7kbdpwfgdykd3qb9"/>
          <w:rFonts w:ascii="Times New Roman" w:hAnsi="Times New Roman" w:cs="Times New Roman"/>
          <w:sz w:val="28"/>
          <w:szCs w:val="28"/>
          <w:lang w:val="kk-KZ"/>
        </w:rPr>
        <w:t>негізгі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талаптардың</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тізбесіне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сәйкес</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нысаны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мазмұны</w:t>
      </w:r>
      <w:r w:rsidRPr="00A0570E">
        <w:rPr>
          <w:rFonts w:ascii="Times New Roman" w:hAnsi="Times New Roman" w:cs="Times New Roman"/>
          <w:sz w:val="28"/>
          <w:szCs w:val="28"/>
          <w:lang w:val="kk-KZ"/>
        </w:rPr>
        <w:t xml:space="preserve"> бойынша </w:t>
      </w:r>
      <w:r w:rsidRPr="00A0570E">
        <w:rPr>
          <w:rStyle w:val="ypks7kbdpwfgdykd3qb9"/>
          <w:rFonts w:ascii="Times New Roman" w:hAnsi="Times New Roman" w:cs="Times New Roman"/>
          <w:sz w:val="28"/>
          <w:szCs w:val="28"/>
          <w:lang w:val="kk-KZ"/>
        </w:rPr>
        <w:t>талаптарға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сәйкес</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келмеуі</w:t>
      </w:r>
      <w:r w:rsidRPr="00A0570E">
        <w:rPr>
          <w:rFonts w:ascii="Times New Roman" w:hAnsi="Times New Roman" w:cs="Times New Roman"/>
          <w:sz w:val="28"/>
          <w:szCs w:val="28"/>
          <w:lang w:val="kk-KZ"/>
        </w:rPr>
        <w:t xml:space="preserve"> анықталған </w:t>
      </w:r>
      <w:r w:rsidRPr="00A0570E">
        <w:rPr>
          <w:rStyle w:val="ypks7kbdpwfgdykd3qb9"/>
          <w:rFonts w:ascii="Times New Roman" w:hAnsi="Times New Roman" w:cs="Times New Roman"/>
          <w:sz w:val="28"/>
          <w:szCs w:val="28"/>
          <w:lang w:val="kk-KZ"/>
        </w:rPr>
        <w:t>жағдайда</w:t>
      </w:r>
      <w:r w:rsidRPr="00A0570E">
        <w:rPr>
          <w:rFonts w:ascii="Times New Roman" w:hAnsi="Times New Roman" w:cs="Times New Roman"/>
          <w:sz w:val="28"/>
          <w:szCs w:val="28"/>
          <w:lang w:val="kk-KZ"/>
        </w:rPr>
        <w:t xml:space="preserve">, көрсетілетін қызметті беруші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процесін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тоқтата</w:t>
      </w:r>
      <w:r w:rsidRPr="00A0570E">
        <w:rPr>
          <w:rFonts w:ascii="Times New Roman" w:hAnsi="Times New Roman" w:cs="Times New Roman"/>
          <w:sz w:val="28"/>
          <w:szCs w:val="28"/>
          <w:lang w:val="kk-KZ"/>
        </w:rPr>
        <w:t xml:space="preserve"> тұрады</w:t>
      </w:r>
      <w:r w:rsidRPr="00A0570E">
        <w:rPr>
          <w:rStyle w:val="ypks7kbdpwfgdykd3qb9"/>
          <w:rFonts w:ascii="Times New Roman" w:hAnsi="Times New Roman" w:cs="Times New Roman"/>
          <w:sz w:val="28"/>
          <w:szCs w:val="28"/>
          <w:lang w:val="kk-KZ"/>
        </w:rPr>
        <w:t>.</w:t>
      </w:r>
      <w:r w:rsidRPr="00A0570E">
        <w:rPr>
          <w:rFonts w:ascii="Times New Roman" w:hAnsi="Times New Roman" w:cs="Times New Roman"/>
          <w:sz w:val="28"/>
          <w:szCs w:val="28"/>
          <w:lang w:val="kk-KZ"/>
        </w:rPr>
        <w:t xml:space="preserve"> </w:t>
      </w:r>
    </w:p>
    <w:p w:rsidR="00A14854" w:rsidRPr="00A0570E" w:rsidRDefault="00A14854" w:rsidP="00D9145C">
      <w:pPr>
        <w:pStyle w:val="Standard"/>
        <w:spacing w:after="0" w:line="240" w:lineRule="auto"/>
        <w:ind w:firstLine="709"/>
        <w:jc w:val="both"/>
        <w:rPr>
          <w:rFonts w:ascii="Times New Roman" w:hAnsi="Times New Roman" w:cs="Times New Roman"/>
          <w:sz w:val="28"/>
          <w:szCs w:val="28"/>
          <w:lang w:val="kk-KZ"/>
        </w:rPr>
      </w:pP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мерзімін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тоқтата</w:t>
      </w:r>
      <w:r w:rsidRPr="00A0570E">
        <w:rPr>
          <w:rFonts w:ascii="Times New Roman" w:hAnsi="Times New Roman" w:cs="Times New Roman"/>
          <w:sz w:val="28"/>
          <w:szCs w:val="28"/>
          <w:lang w:val="kk-KZ"/>
        </w:rPr>
        <w:t xml:space="preserve"> тұру көрсетілетін қызметті алушыға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процесін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почта,</w:t>
      </w:r>
      <w:r w:rsidRPr="00A0570E">
        <w:rPr>
          <w:rFonts w:ascii="Times New Roman" w:hAnsi="Times New Roman" w:cs="Times New Roman"/>
          <w:sz w:val="28"/>
          <w:szCs w:val="28"/>
          <w:lang w:val="kk-KZ"/>
        </w:rPr>
        <w:t xml:space="preserve"> </w:t>
      </w:r>
      <w:proofErr w:type="spellStart"/>
      <w:r w:rsidRPr="00A0570E">
        <w:rPr>
          <w:rStyle w:val="ypks7kbdpwfgdykd3qb9"/>
          <w:rFonts w:ascii="Times New Roman" w:hAnsi="Times New Roman" w:cs="Times New Roman"/>
          <w:sz w:val="28"/>
          <w:szCs w:val="28"/>
          <w:lang w:val="kk-KZ"/>
        </w:rPr>
        <w:t>факсимильдік</w:t>
      </w:r>
      <w:proofErr w:type="spellEnd"/>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байланыс,</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электрондық</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пошта,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электрондық</w:t>
      </w:r>
      <w:r w:rsidRPr="00A0570E">
        <w:rPr>
          <w:rFonts w:ascii="Times New Roman" w:hAnsi="Times New Roman" w:cs="Times New Roman"/>
          <w:sz w:val="28"/>
          <w:szCs w:val="28"/>
          <w:lang w:val="kk-KZ"/>
        </w:rPr>
        <w:t xml:space="preserve"> құжат </w:t>
      </w:r>
      <w:r w:rsidRPr="00A0570E">
        <w:rPr>
          <w:rStyle w:val="ypks7kbdpwfgdykd3qb9"/>
          <w:rFonts w:ascii="Times New Roman" w:hAnsi="Times New Roman" w:cs="Times New Roman"/>
          <w:sz w:val="28"/>
          <w:szCs w:val="28"/>
          <w:lang w:val="kk-KZ"/>
        </w:rPr>
        <w:t>айналымы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жүйесі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және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(немесе)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портал</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арқылы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тоқтата</w:t>
      </w:r>
      <w:r w:rsidRPr="00A0570E">
        <w:rPr>
          <w:rFonts w:ascii="Times New Roman" w:hAnsi="Times New Roman" w:cs="Times New Roman"/>
          <w:sz w:val="28"/>
          <w:szCs w:val="28"/>
          <w:lang w:val="kk-KZ"/>
        </w:rPr>
        <w:t xml:space="preserve"> тұру </w:t>
      </w:r>
      <w:r w:rsidRPr="00A0570E">
        <w:rPr>
          <w:rStyle w:val="ypks7kbdpwfgdykd3qb9"/>
          <w:rFonts w:ascii="Times New Roman" w:hAnsi="Times New Roman" w:cs="Times New Roman"/>
          <w:sz w:val="28"/>
          <w:szCs w:val="28"/>
          <w:lang w:val="kk-KZ"/>
        </w:rPr>
        <w:t>туралы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хабарламаны</w:t>
      </w:r>
      <w:r w:rsidRPr="00A0570E">
        <w:rPr>
          <w:rFonts w:ascii="Times New Roman" w:hAnsi="Times New Roman" w:cs="Times New Roman"/>
          <w:sz w:val="28"/>
          <w:szCs w:val="28"/>
          <w:lang w:val="kk-KZ"/>
        </w:rPr>
        <w:t xml:space="preserve"> көрсетілетін қызметті беруші </w:t>
      </w:r>
      <w:r w:rsidRPr="00A0570E">
        <w:rPr>
          <w:rStyle w:val="ypks7kbdpwfgdykd3qb9"/>
          <w:rFonts w:ascii="Times New Roman" w:hAnsi="Times New Roman" w:cs="Times New Roman"/>
          <w:sz w:val="28"/>
          <w:szCs w:val="28"/>
          <w:lang w:val="kk-KZ"/>
        </w:rPr>
        <w:t>жіберген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күннен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басталады.</w:t>
      </w:r>
      <w:r w:rsidR="00D9145C" w:rsidRPr="00A0570E">
        <w:rPr>
          <w:rFonts w:ascii="Times New Roman" w:hAnsi="Times New Roman" w:cs="Times New Roman"/>
          <w:sz w:val="28"/>
          <w:szCs w:val="28"/>
          <w:lang w:val="kk-KZ"/>
        </w:rPr>
        <w:t xml:space="preserve"> Т</w:t>
      </w:r>
      <w:r w:rsidRPr="00A0570E">
        <w:rPr>
          <w:rStyle w:val="ypks7kbdpwfgdykd3qb9"/>
          <w:rFonts w:ascii="Times New Roman" w:hAnsi="Times New Roman" w:cs="Times New Roman"/>
          <w:sz w:val="28"/>
          <w:szCs w:val="28"/>
          <w:lang w:val="kk-KZ"/>
        </w:rPr>
        <w:t>оқтата</w:t>
      </w:r>
      <w:r w:rsidRPr="00A0570E">
        <w:rPr>
          <w:rFonts w:ascii="Times New Roman" w:hAnsi="Times New Roman" w:cs="Times New Roman"/>
          <w:sz w:val="28"/>
          <w:szCs w:val="28"/>
          <w:lang w:val="kk-KZ"/>
        </w:rPr>
        <w:t xml:space="preserve"> тұру </w:t>
      </w:r>
      <w:r w:rsidRPr="00A0570E">
        <w:rPr>
          <w:rStyle w:val="ypks7kbdpwfgdykd3qb9"/>
          <w:rFonts w:ascii="Times New Roman" w:hAnsi="Times New Roman" w:cs="Times New Roman"/>
          <w:sz w:val="28"/>
          <w:szCs w:val="28"/>
          <w:lang w:val="kk-KZ"/>
        </w:rPr>
        <w:t>мерзімі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көрсетуге</w:t>
      </w:r>
      <w:r w:rsidRPr="00A0570E">
        <w:rPr>
          <w:rFonts w:ascii="Times New Roman" w:hAnsi="Times New Roman" w:cs="Times New Roman"/>
          <w:sz w:val="28"/>
          <w:szCs w:val="28"/>
          <w:lang w:val="kk-KZ"/>
        </w:rPr>
        <w:t xml:space="preserve"> қойылатын </w:t>
      </w:r>
      <w:r w:rsidRPr="00A0570E">
        <w:rPr>
          <w:rStyle w:val="ypks7kbdpwfgdykd3qb9"/>
          <w:rFonts w:ascii="Times New Roman" w:hAnsi="Times New Roman" w:cs="Times New Roman"/>
          <w:sz w:val="28"/>
          <w:szCs w:val="28"/>
          <w:lang w:val="kk-KZ"/>
        </w:rPr>
        <w:t>негізгі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талаптар</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тізбесінің</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3</w:t>
      </w:r>
      <w:r w:rsidRPr="00A0570E">
        <w:rPr>
          <w:rFonts w:ascii="Times New Roman" w:hAnsi="Times New Roman" w:cs="Times New Roman"/>
          <w:sz w:val="28"/>
          <w:szCs w:val="28"/>
          <w:lang w:val="kk-KZ"/>
        </w:rPr>
        <w:t>-</w:t>
      </w:r>
      <w:r w:rsidRPr="00A0570E">
        <w:rPr>
          <w:rStyle w:val="ypks7kbdpwfgdykd3qb9"/>
          <w:rFonts w:ascii="Times New Roman" w:hAnsi="Times New Roman" w:cs="Times New Roman"/>
          <w:sz w:val="28"/>
          <w:szCs w:val="28"/>
          <w:lang w:val="kk-KZ"/>
        </w:rPr>
        <w:t>тармағында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белгіленген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көрсетудің</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жалпы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мерзімінен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аспауға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тиіс.</w:t>
      </w:r>
      <w:r w:rsidRPr="00A0570E">
        <w:rPr>
          <w:rFonts w:ascii="Times New Roman" w:hAnsi="Times New Roman" w:cs="Times New Roman"/>
          <w:sz w:val="28"/>
          <w:szCs w:val="28"/>
          <w:lang w:val="kk-KZ"/>
        </w:rPr>
        <w:t xml:space="preserve"> </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Style w:val="ypks7kbdpwfgdykd3qb9"/>
          <w:rFonts w:ascii="Times New Roman" w:hAnsi="Times New Roman" w:cs="Times New Roman"/>
          <w:sz w:val="28"/>
          <w:szCs w:val="28"/>
          <w:lang w:val="kk-KZ"/>
        </w:rPr>
        <w:t>Анықталған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кемшіліктер</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белгіленген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мерзімде</w:t>
      </w:r>
      <w:r w:rsidRPr="00A0570E">
        <w:rPr>
          <w:rFonts w:ascii="Times New Roman" w:hAnsi="Times New Roman" w:cs="Times New Roman"/>
          <w:sz w:val="28"/>
          <w:szCs w:val="28"/>
          <w:lang w:val="kk-KZ"/>
        </w:rPr>
        <w:t xml:space="preserve"> жойылмаған </w:t>
      </w:r>
      <w:r w:rsidRPr="00A0570E">
        <w:rPr>
          <w:rStyle w:val="ypks7kbdpwfgdykd3qb9"/>
          <w:rFonts w:ascii="Times New Roman" w:hAnsi="Times New Roman" w:cs="Times New Roman"/>
          <w:sz w:val="28"/>
          <w:szCs w:val="28"/>
          <w:lang w:val="kk-KZ"/>
        </w:rPr>
        <w:t>жағдайда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уәкілетті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орган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микроқаржылық қызметті жүзеге</w:t>
      </w:r>
      <w:r w:rsidRPr="00A0570E">
        <w:rPr>
          <w:rFonts w:ascii="Times New Roman" w:hAnsi="Times New Roman" w:cs="Times New Roman"/>
          <w:sz w:val="28"/>
          <w:szCs w:val="28"/>
          <w:lang w:val="kk-KZ"/>
        </w:rPr>
        <w:t xml:space="preserve"> асыруға </w:t>
      </w:r>
      <w:r w:rsidRPr="00A0570E">
        <w:rPr>
          <w:rStyle w:val="ypks7kbdpwfgdykd3qb9"/>
          <w:rFonts w:ascii="Times New Roman" w:hAnsi="Times New Roman" w:cs="Times New Roman"/>
          <w:sz w:val="28"/>
          <w:szCs w:val="28"/>
          <w:lang w:val="kk-KZ"/>
        </w:rPr>
        <w:t>лицензия</w:t>
      </w:r>
      <w:r w:rsidRPr="00A0570E">
        <w:rPr>
          <w:rFonts w:ascii="Times New Roman" w:hAnsi="Times New Roman" w:cs="Times New Roman"/>
          <w:sz w:val="28"/>
          <w:szCs w:val="28"/>
          <w:lang w:val="kk-KZ"/>
        </w:rPr>
        <w:t xml:space="preserve"> беруден бас </w:t>
      </w:r>
      <w:r w:rsidRPr="00A0570E">
        <w:rPr>
          <w:rStyle w:val="ypks7kbdpwfgdykd3qb9"/>
          <w:rFonts w:ascii="Times New Roman" w:hAnsi="Times New Roman" w:cs="Times New Roman"/>
          <w:sz w:val="28"/>
          <w:szCs w:val="28"/>
          <w:lang w:val="kk-KZ"/>
        </w:rPr>
        <w:t>тарту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туралы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шешім</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қабылдайды.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Style w:val="ypks7kbdpwfgdykd3qb9"/>
          <w:rFonts w:ascii="Times New Roman" w:hAnsi="Times New Roman" w:cs="Times New Roman"/>
          <w:sz w:val="28"/>
          <w:szCs w:val="28"/>
          <w:lang w:val="kk-KZ"/>
        </w:rPr>
        <w:t>Көрсетілетін</w:t>
      </w:r>
      <w:r w:rsidRPr="00A0570E">
        <w:rPr>
          <w:rFonts w:ascii="Times New Roman" w:hAnsi="Times New Roman" w:cs="Times New Roman"/>
          <w:sz w:val="28"/>
          <w:szCs w:val="28"/>
          <w:lang w:val="kk-KZ"/>
        </w:rPr>
        <w:t xml:space="preserve"> қызметті беруші көрсетілетін қызметті </w:t>
      </w:r>
      <w:r w:rsidRPr="00A0570E">
        <w:rPr>
          <w:rStyle w:val="ypks7kbdpwfgdykd3qb9"/>
          <w:rFonts w:ascii="Times New Roman" w:hAnsi="Times New Roman" w:cs="Times New Roman"/>
          <w:sz w:val="28"/>
          <w:szCs w:val="28"/>
          <w:lang w:val="kk-KZ"/>
        </w:rPr>
        <w:t>алушының</w:t>
      </w:r>
      <w:r w:rsidRPr="00A0570E">
        <w:rPr>
          <w:rFonts w:ascii="Times New Roman" w:hAnsi="Times New Roman" w:cs="Times New Roman"/>
          <w:sz w:val="28"/>
          <w:szCs w:val="28"/>
          <w:lang w:val="kk-KZ"/>
        </w:rPr>
        <w:t xml:space="preserve"> </w:t>
      </w:r>
      <w:proofErr w:type="spellStart"/>
      <w:r w:rsidRPr="00A0570E">
        <w:rPr>
          <w:rStyle w:val="ypks7kbdpwfgdykd3qb9"/>
          <w:rFonts w:ascii="Times New Roman" w:hAnsi="Times New Roman" w:cs="Times New Roman"/>
          <w:sz w:val="28"/>
          <w:szCs w:val="28"/>
          <w:lang w:val="kk-KZ"/>
        </w:rPr>
        <w:t>өтінішхаты</w:t>
      </w:r>
      <w:proofErr w:type="spellEnd"/>
      <w:r w:rsidRPr="00A0570E">
        <w:rPr>
          <w:rFonts w:ascii="Times New Roman" w:hAnsi="Times New Roman" w:cs="Times New Roman"/>
          <w:sz w:val="28"/>
          <w:szCs w:val="28"/>
          <w:lang w:val="kk-KZ"/>
        </w:rPr>
        <w:t xml:space="preserve"> бойынша </w:t>
      </w:r>
      <w:r w:rsidRPr="00A0570E">
        <w:rPr>
          <w:rStyle w:val="ypks7kbdpwfgdykd3qb9"/>
          <w:rFonts w:ascii="Times New Roman" w:hAnsi="Times New Roman" w:cs="Times New Roman"/>
          <w:sz w:val="28"/>
          <w:szCs w:val="28"/>
          <w:lang w:val="kk-KZ"/>
        </w:rPr>
        <w:t>немесе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өз</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бастамасы</w:t>
      </w:r>
      <w:r w:rsidRPr="00A0570E">
        <w:rPr>
          <w:rFonts w:ascii="Times New Roman" w:hAnsi="Times New Roman" w:cs="Times New Roman"/>
          <w:sz w:val="28"/>
          <w:szCs w:val="28"/>
          <w:lang w:val="kk-KZ"/>
        </w:rPr>
        <w:t xml:space="preserve"> бойынша </w:t>
      </w:r>
      <w:r w:rsidRPr="00A0570E">
        <w:rPr>
          <w:rStyle w:val="ypks7kbdpwfgdykd3qb9"/>
          <w:rFonts w:ascii="Times New Roman" w:hAnsi="Times New Roman" w:cs="Times New Roman"/>
          <w:sz w:val="28"/>
          <w:szCs w:val="28"/>
          <w:lang w:val="kk-KZ"/>
        </w:rPr>
        <w:t>көрсетілетін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қызметті</w:t>
      </w:r>
      <w:r w:rsidRPr="00A0570E">
        <w:rPr>
          <w:rFonts w:ascii="Times New Roman" w:hAnsi="Times New Roman" w:cs="Times New Roman"/>
          <w:sz w:val="28"/>
          <w:szCs w:val="28"/>
          <w:lang w:val="kk-KZ"/>
        </w:rPr>
        <w:t xml:space="preserve"> көрсетудің одан </w:t>
      </w:r>
      <w:r w:rsidRPr="00A0570E">
        <w:rPr>
          <w:rStyle w:val="ypks7kbdpwfgdykd3qb9"/>
          <w:rFonts w:ascii="Times New Roman" w:hAnsi="Times New Roman" w:cs="Times New Roman"/>
          <w:sz w:val="28"/>
          <w:szCs w:val="28"/>
          <w:lang w:val="kk-KZ"/>
        </w:rPr>
        <w:t>әрі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процесіне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уақытша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кедергі</w:t>
      </w:r>
      <w:r w:rsidRPr="00A0570E">
        <w:rPr>
          <w:rFonts w:ascii="Times New Roman" w:hAnsi="Times New Roman" w:cs="Times New Roman"/>
          <w:sz w:val="28"/>
          <w:szCs w:val="28"/>
          <w:lang w:val="kk-KZ"/>
        </w:rPr>
        <w:t xml:space="preserve"> келтіретін </w:t>
      </w:r>
      <w:r w:rsidRPr="00A0570E">
        <w:rPr>
          <w:rStyle w:val="ypks7kbdpwfgdykd3qb9"/>
          <w:rFonts w:ascii="Times New Roman" w:hAnsi="Times New Roman" w:cs="Times New Roman"/>
          <w:sz w:val="28"/>
          <w:szCs w:val="28"/>
          <w:lang w:val="kk-KZ"/>
        </w:rPr>
        <w:t>еңсерілмейтін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күш</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қолданылған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жағдайларда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процесін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тоқтата</w:t>
      </w:r>
      <w:r w:rsidRPr="00A0570E">
        <w:rPr>
          <w:rFonts w:ascii="Times New Roman" w:hAnsi="Times New Roman" w:cs="Times New Roman"/>
          <w:sz w:val="28"/>
          <w:szCs w:val="28"/>
          <w:lang w:val="kk-KZ"/>
        </w:rPr>
        <w:t xml:space="preserve"> тұруға </w:t>
      </w:r>
      <w:r w:rsidRPr="00A0570E">
        <w:rPr>
          <w:rStyle w:val="ypks7kbdpwfgdykd3qb9"/>
          <w:rFonts w:ascii="Times New Roman" w:hAnsi="Times New Roman" w:cs="Times New Roman"/>
          <w:sz w:val="28"/>
          <w:szCs w:val="28"/>
          <w:lang w:val="kk-KZ"/>
        </w:rPr>
        <w:t>құқылы.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w:t>
      </w:r>
      <w:r w:rsidRPr="00A0570E">
        <w:rPr>
          <w:rFonts w:ascii="Times New Roman" w:hAnsi="Times New Roman" w:cs="Times New Roman"/>
          <w:sz w:val="28"/>
          <w:szCs w:val="28"/>
          <w:lang w:val="kk-KZ"/>
        </w:rPr>
        <w:t xml:space="preserve"> көрсетудің одан </w:t>
      </w:r>
      <w:r w:rsidRPr="00A0570E">
        <w:rPr>
          <w:rStyle w:val="ypks7kbdpwfgdykd3qb9"/>
          <w:rFonts w:ascii="Times New Roman" w:hAnsi="Times New Roman" w:cs="Times New Roman"/>
          <w:sz w:val="28"/>
          <w:szCs w:val="28"/>
          <w:lang w:val="kk-KZ"/>
        </w:rPr>
        <w:t>әрі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процесіне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уақытша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кедергі</w:t>
      </w:r>
      <w:r w:rsidRPr="00A0570E">
        <w:rPr>
          <w:rFonts w:ascii="Times New Roman" w:hAnsi="Times New Roman" w:cs="Times New Roman"/>
          <w:sz w:val="28"/>
          <w:szCs w:val="28"/>
          <w:lang w:val="kk-KZ"/>
        </w:rPr>
        <w:t xml:space="preserve"> келтіретін </w:t>
      </w:r>
      <w:r w:rsidRPr="00A0570E">
        <w:rPr>
          <w:rStyle w:val="ypks7kbdpwfgdykd3qb9"/>
          <w:rFonts w:ascii="Times New Roman" w:hAnsi="Times New Roman" w:cs="Times New Roman"/>
          <w:sz w:val="28"/>
          <w:szCs w:val="28"/>
          <w:lang w:val="kk-KZ"/>
        </w:rPr>
        <w:t>еңсерілмейтін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күштің</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әрекеттері</w:t>
      </w:r>
      <w:r w:rsidRPr="00A0570E">
        <w:rPr>
          <w:rFonts w:ascii="Times New Roman" w:hAnsi="Times New Roman" w:cs="Times New Roman"/>
          <w:sz w:val="28"/>
          <w:szCs w:val="28"/>
          <w:lang w:val="kk-KZ"/>
        </w:rPr>
        <w:t xml:space="preserve"> деп төтенше жағдайдың </w:t>
      </w:r>
      <w:r w:rsidRPr="00A0570E">
        <w:rPr>
          <w:rStyle w:val="ypks7kbdpwfgdykd3qb9"/>
          <w:rFonts w:ascii="Times New Roman" w:hAnsi="Times New Roman" w:cs="Times New Roman"/>
          <w:sz w:val="28"/>
          <w:szCs w:val="28"/>
          <w:lang w:val="kk-KZ"/>
        </w:rPr>
        <w:t>енгізілуі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табиғи</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және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техногендік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сипаттағы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төтенше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жағдайдың</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қаупі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немесе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туындауы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түсініледі.</w:t>
      </w:r>
      <w:r w:rsidRPr="00A0570E">
        <w:rPr>
          <w:rFonts w:ascii="Times New Roman" w:hAnsi="Times New Roman" w:cs="Times New Roman"/>
          <w:sz w:val="28"/>
          <w:szCs w:val="28"/>
          <w:lang w:val="kk-KZ"/>
        </w:rPr>
        <w:t xml:space="preserve"> </w:t>
      </w:r>
    </w:p>
    <w:p w:rsidR="00A14854" w:rsidRPr="00A0570E" w:rsidRDefault="00A14854" w:rsidP="00A14854">
      <w:pPr>
        <w:pStyle w:val="Standard"/>
        <w:spacing w:after="0" w:line="240" w:lineRule="auto"/>
        <w:ind w:firstLine="709"/>
        <w:jc w:val="both"/>
        <w:rPr>
          <w:rStyle w:val="ypks7kbdpwfgdykd3qb9"/>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алушы </w:t>
      </w:r>
      <w:r w:rsidRPr="00A0570E">
        <w:rPr>
          <w:rStyle w:val="ypks7kbdpwfgdykd3qb9"/>
          <w:rFonts w:ascii="Times New Roman" w:hAnsi="Times New Roman" w:cs="Times New Roman"/>
          <w:sz w:val="28"/>
          <w:szCs w:val="28"/>
          <w:lang w:val="kk-KZ"/>
        </w:rPr>
        <w:t>ұсынған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құжаттарды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қарау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нәтижелері</w:t>
      </w:r>
      <w:r w:rsidRPr="00A0570E">
        <w:rPr>
          <w:rFonts w:ascii="Times New Roman" w:hAnsi="Times New Roman" w:cs="Times New Roman"/>
          <w:sz w:val="28"/>
          <w:szCs w:val="28"/>
          <w:lang w:val="kk-KZ"/>
        </w:rPr>
        <w:t xml:space="preserve"> бойынша </w:t>
      </w:r>
      <w:r w:rsidRPr="00A0570E">
        <w:rPr>
          <w:rStyle w:val="ypks7kbdpwfgdykd3qb9"/>
          <w:rFonts w:ascii="Times New Roman" w:hAnsi="Times New Roman" w:cs="Times New Roman"/>
          <w:sz w:val="28"/>
          <w:szCs w:val="28"/>
          <w:lang w:val="kk-KZ"/>
        </w:rPr>
        <w:t>жауапты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бөлімше</w:t>
      </w:r>
      <w:r w:rsidRPr="00A0570E">
        <w:rPr>
          <w:rFonts w:ascii="Times New Roman" w:hAnsi="Times New Roman" w:cs="Times New Roman"/>
          <w:sz w:val="28"/>
          <w:szCs w:val="28"/>
          <w:lang w:val="kk-KZ"/>
        </w:rPr>
        <w:t xml:space="preserve"> микроқаржылық қызметті жүзеге </w:t>
      </w:r>
      <w:r w:rsidRPr="00A0570E">
        <w:rPr>
          <w:rStyle w:val="ypks7kbdpwfgdykd3qb9"/>
          <w:rFonts w:ascii="Times New Roman" w:hAnsi="Times New Roman" w:cs="Times New Roman"/>
          <w:sz w:val="28"/>
          <w:szCs w:val="28"/>
          <w:lang w:val="kk-KZ"/>
        </w:rPr>
        <w:t>асыруға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лицензия</w:t>
      </w:r>
      <w:r w:rsidRPr="00A0570E">
        <w:rPr>
          <w:rFonts w:ascii="Times New Roman" w:hAnsi="Times New Roman" w:cs="Times New Roman"/>
          <w:sz w:val="28"/>
          <w:szCs w:val="28"/>
          <w:lang w:val="kk-KZ"/>
        </w:rPr>
        <w:t xml:space="preserve"> беру </w:t>
      </w:r>
      <w:r w:rsidRPr="00A0570E">
        <w:rPr>
          <w:rStyle w:val="ypks7kbdpwfgdykd3qb9"/>
          <w:rFonts w:ascii="Times New Roman" w:hAnsi="Times New Roman" w:cs="Times New Roman"/>
          <w:sz w:val="28"/>
          <w:szCs w:val="28"/>
          <w:lang w:val="kk-KZ"/>
        </w:rPr>
        <w:t>туралы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бұйрықтың</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жобасын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не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микроқаржылық</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жүзеге</w:t>
      </w:r>
      <w:r w:rsidRPr="00A0570E">
        <w:rPr>
          <w:rFonts w:ascii="Times New Roman" w:hAnsi="Times New Roman" w:cs="Times New Roman"/>
          <w:sz w:val="28"/>
          <w:szCs w:val="28"/>
          <w:lang w:val="kk-KZ"/>
        </w:rPr>
        <w:t xml:space="preserve"> асыруға </w:t>
      </w:r>
      <w:r w:rsidRPr="00A0570E">
        <w:rPr>
          <w:rStyle w:val="ypks7kbdpwfgdykd3qb9"/>
          <w:rFonts w:ascii="Times New Roman" w:hAnsi="Times New Roman" w:cs="Times New Roman"/>
          <w:sz w:val="28"/>
          <w:szCs w:val="28"/>
          <w:lang w:val="kk-KZ"/>
        </w:rPr>
        <w:t>лицензия</w:t>
      </w:r>
      <w:r w:rsidRPr="00A0570E">
        <w:rPr>
          <w:rFonts w:ascii="Times New Roman" w:hAnsi="Times New Roman" w:cs="Times New Roman"/>
          <w:sz w:val="28"/>
          <w:szCs w:val="28"/>
          <w:lang w:val="kk-KZ"/>
        </w:rPr>
        <w:t xml:space="preserve"> беруден уәжді бас тарту жобасын </w:t>
      </w:r>
      <w:r w:rsidRPr="00A0570E">
        <w:rPr>
          <w:rStyle w:val="ypks7kbdpwfgdykd3qb9"/>
          <w:rFonts w:ascii="Times New Roman" w:hAnsi="Times New Roman" w:cs="Times New Roman"/>
          <w:sz w:val="28"/>
          <w:szCs w:val="28"/>
          <w:lang w:val="kk-KZ"/>
        </w:rPr>
        <w:t>әзірлейді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және</w:t>
      </w:r>
      <w:r w:rsidRPr="00A0570E">
        <w:rPr>
          <w:rFonts w:ascii="Times New Roman" w:hAnsi="Times New Roman" w:cs="Times New Roman"/>
          <w:sz w:val="28"/>
          <w:szCs w:val="28"/>
          <w:lang w:val="kk-KZ"/>
        </w:rPr>
        <w:t xml:space="preserve"> көрсетілетін қызметті берушінің </w:t>
      </w:r>
      <w:r w:rsidRPr="00A0570E">
        <w:rPr>
          <w:rStyle w:val="ypks7kbdpwfgdykd3qb9"/>
          <w:rFonts w:ascii="Times New Roman" w:hAnsi="Times New Roman" w:cs="Times New Roman"/>
          <w:sz w:val="28"/>
          <w:szCs w:val="28"/>
          <w:lang w:val="kk-KZ"/>
        </w:rPr>
        <w:t>уәкілетті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тұлғасына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қарауға</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жібереді.</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Style w:val="ypks7kbdpwfgdykd3qb9"/>
          <w:rFonts w:ascii="Times New Roman" w:hAnsi="Times New Roman" w:cs="Times New Roman"/>
          <w:sz w:val="28"/>
          <w:szCs w:val="28"/>
          <w:lang w:val="kk-KZ"/>
        </w:rPr>
        <w:t>Мемлекеттік</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қызметті</w:t>
      </w:r>
      <w:r w:rsidRPr="00A0570E">
        <w:rPr>
          <w:rFonts w:ascii="Times New Roman" w:hAnsi="Times New Roman" w:cs="Times New Roman"/>
          <w:sz w:val="28"/>
          <w:szCs w:val="28"/>
          <w:lang w:val="kk-KZ"/>
        </w:rPr>
        <w:t xml:space="preserve"> көрсетуден бас </w:t>
      </w:r>
      <w:r w:rsidRPr="00A0570E">
        <w:rPr>
          <w:rStyle w:val="ypks7kbdpwfgdykd3qb9"/>
          <w:rFonts w:ascii="Times New Roman" w:hAnsi="Times New Roman" w:cs="Times New Roman"/>
          <w:sz w:val="28"/>
          <w:szCs w:val="28"/>
          <w:lang w:val="kk-KZ"/>
        </w:rPr>
        <w:t>тартқан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кезде</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көрсетілетін</w:t>
      </w:r>
      <w:r w:rsidRPr="00A0570E">
        <w:rPr>
          <w:rFonts w:ascii="Times New Roman" w:hAnsi="Times New Roman" w:cs="Times New Roman"/>
          <w:sz w:val="28"/>
          <w:szCs w:val="28"/>
          <w:lang w:val="kk-KZ"/>
        </w:rPr>
        <w:t xml:space="preserve"> қызметті </w:t>
      </w:r>
      <w:r w:rsidRPr="00A0570E">
        <w:rPr>
          <w:rStyle w:val="ypks7kbdpwfgdykd3qb9"/>
          <w:rFonts w:ascii="Times New Roman" w:hAnsi="Times New Roman" w:cs="Times New Roman"/>
          <w:sz w:val="28"/>
          <w:szCs w:val="28"/>
          <w:lang w:val="kk-KZ"/>
        </w:rPr>
        <w:t>алушымен</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тыңдау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жүргізілмейді.</w:t>
      </w:r>
      <w:r w:rsidRPr="00A0570E">
        <w:rPr>
          <w:rFonts w:ascii="Times New Roman" w:hAnsi="Times New Roman" w:cs="Times New Roman"/>
          <w:sz w:val="28"/>
          <w:szCs w:val="28"/>
          <w:lang w:val="kk-KZ"/>
        </w:rPr>
        <w:t xml:space="preserve"> </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берушінің </w:t>
      </w:r>
      <w:r w:rsidRPr="00A0570E">
        <w:rPr>
          <w:rStyle w:val="ypks7kbdpwfgdykd3qb9"/>
          <w:rFonts w:ascii="Times New Roman" w:hAnsi="Times New Roman" w:cs="Times New Roman"/>
          <w:sz w:val="28"/>
          <w:szCs w:val="28"/>
          <w:lang w:val="kk-KZ"/>
        </w:rPr>
        <w:t>уәкілетті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тұлғасы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микроқаржылық қызметті жүзеге</w:t>
      </w:r>
      <w:r w:rsidRPr="00A0570E">
        <w:rPr>
          <w:rFonts w:ascii="Times New Roman" w:hAnsi="Times New Roman" w:cs="Times New Roman"/>
          <w:sz w:val="28"/>
          <w:szCs w:val="28"/>
          <w:lang w:val="kk-KZ"/>
        </w:rPr>
        <w:t xml:space="preserve"> асыруға </w:t>
      </w:r>
      <w:r w:rsidRPr="00A0570E">
        <w:rPr>
          <w:rStyle w:val="ypks7kbdpwfgdykd3qb9"/>
          <w:rFonts w:ascii="Times New Roman" w:hAnsi="Times New Roman" w:cs="Times New Roman"/>
          <w:sz w:val="28"/>
          <w:szCs w:val="28"/>
          <w:lang w:val="kk-KZ"/>
        </w:rPr>
        <w:t>лицензия</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беру</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туралы</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бұйрыққа</w:t>
      </w:r>
      <w:r w:rsidRPr="00A0570E">
        <w:rPr>
          <w:rFonts w:ascii="Times New Roman" w:hAnsi="Times New Roman" w:cs="Times New Roman"/>
          <w:sz w:val="28"/>
          <w:szCs w:val="28"/>
          <w:lang w:val="kk-KZ"/>
        </w:rPr>
        <w:t xml:space="preserve"> не </w:t>
      </w:r>
      <w:r w:rsidRPr="00A0570E">
        <w:rPr>
          <w:rStyle w:val="ypks7kbdpwfgdykd3qb9"/>
          <w:rFonts w:ascii="Times New Roman" w:hAnsi="Times New Roman" w:cs="Times New Roman"/>
          <w:sz w:val="28"/>
          <w:szCs w:val="28"/>
          <w:lang w:val="kk-KZ"/>
        </w:rPr>
        <w:t>микроқаржылық</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қызметті</w:t>
      </w:r>
      <w:r w:rsidRPr="00A0570E">
        <w:rPr>
          <w:rFonts w:ascii="Times New Roman" w:hAnsi="Times New Roman" w:cs="Times New Roman"/>
          <w:sz w:val="28"/>
          <w:szCs w:val="28"/>
          <w:lang w:val="kk-KZ"/>
        </w:rPr>
        <w:t xml:space="preserve"> </w:t>
      </w:r>
      <w:r w:rsidRPr="00A0570E">
        <w:rPr>
          <w:rStyle w:val="ypks7kbdpwfgdykd3qb9"/>
          <w:rFonts w:ascii="Times New Roman" w:hAnsi="Times New Roman" w:cs="Times New Roman"/>
          <w:sz w:val="28"/>
          <w:szCs w:val="28"/>
          <w:lang w:val="kk-KZ"/>
        </w:rPr>
        <w:t>жүзеге</w:t>
      </w:r>
      <w:r w:rsidRPr="00A0570E">
        <w:rPr>
          <w:rFonts w:ascii="Times New Roman" w:hAnsi="Times New Roman" w:cs="Times New Roman"/>
          <w:sz w:val="28"/>
          <w:szCs w:val="28"/>
          <w:lang w:val="kk-KZ"/>
        </w:rPr>
        <w:t xml:space="preserve"> асыруға </w:t>
      </w:r>
      <w:r w:rsidRPr="00A0570E">
        <w:rPr>
          <w:rStyle w:val="ypks7kbdpwfgdykd3qb9"/>
          <w:rFonts w:ascii="Times New Roman" w:hAnsi="Times New Roman" w:cs="Times New Roman"/>
          <w:sz w:val="28"/>
          <w:szCs w:val="28"/>
          <w:lang w:val="kk-KZ"/>
        </w:rPr>
        <w:t>лицензия</w:t>
      </w:r>
      <w:r w:rsidRPr="00A0570E">
        <w:rPr>
          <w:rFonts w:ascii="Times New Roman" w:hAnsi="Times New Roman" w:cs="Times New Roman"/>
          <w:sz w:val="28"/>
          <w:szCs w:val="28"/>
          <w:lang w:val="kk-KZ"/>
        </w:rPr>
        <w:t xml:space="preserve"> беруден уәжді бас тартуға қол қояды</w:t>
      </w:r>
      <w:r w:rsidRPr="00A0570E">
        <w:rPr>
          <w:rStyle w:val="ypks7kbdpwfgdykd3qb9"/>
          <w:rFonts w:ascii="Times New Roman" w:hAnsi="Times New Roman" w:cs="Times New Roman"/>
          <w:sz w:val="28"/>
          <w:szCs w:val="28"/>
          <w:lang w:val="kk-KZ"/>
        </w:rPr>
        <w:t>.</w:t>
      </w:r>
      <w:r w:rsidRPr="00A0570E">
        <w:rPr>
          <w:rFonts w:ascii="Times New Roman" w:hAnsi="Times New Roman" w:cs="Times New Roman"/>
          <w:sz w:val="28"/>
          <w:szCs w:val="28"/>
          <w:lang w:val="kk-KZ"/>
        </w:rPr>
        <w:t>»;</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13-тармақ</w:t>
      </w:r>
      <w:r w:rsidR="00966ED3" w:rsidRPr="00A0570E">
        <w:rPr>
          <w:rFonts w:ascii="Times New Roman" w:hAnsi="Times New Roman" w:cs="Times New Roman"/>
          <w:sz w:val="28"/>
          <w:szCs w:val="28"/>
          <w:lang w:val="kk-KZ"/>
        </w:rPr>
        <w:t>тың екінші бөлігі мына</w:t>
      </w:r>
      <w:r w:rsidRPr="00A0570E">
        <w:rPr>
          <w:rFonts w:ascii="Times New Roman" w:hAnsi="Times New Roman" w:cs="Times New Roman"/>
          <w:sz w:val="28"/>
          <w:szCs w:val="28"/>
          <w:lang w:val="kk-KZ"/>
        </w:rPr>
        <w:t>дай редакцияда жазылсын:</w:t>
      </w:r>
    </w:p>
    <w:p w:rsidR="00A14854" w:rsidRPr="00A0570E" w:rsidRDefault="00A14854" w:rsidP="00A14854">
      <w:pPr>
        <w:pStyle w:val="Standard"/>
        <w:spacing w:after="0" w:line="240" w:lineRule="auto"/>
        <w:ind w:firstLine="708"/>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w:t>
      </w:r>
      <w:r w:rsidR="00966ED3" w:rsidRPr="00A0570E">
        <w:rPr>
          <w:rFonts w:ascii="Times New Roman" w:hAnsi="Times New Roman" w:cs="Times New Roman"/>
          <w:sz w:val="28"/>
          <w:szCs w:val="28"/>
          <w:lang w:val="kk-KZ"/>
        </w:rPr>
        <w:t>Көрсетілетін қызметті алушының өтініші жұмыс уақыты аяқталғаннан кейін, Қазақстан Республикасының еңбек заңнамасына Мерекелер туралы заңға сәйкес демалыс және мереке күндері келіп түскен жағдайда, сондай-ақ  өтініш көрсетілетін қызметті берушінің жұмыс күні аяқталғанға дейін екі сағат бұрын келіп түссе, өтінішті қабылдау келесі жұмыс күні жүзеге асырылады.»;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15 және 16-тармақтар мынадай редакцияда жазылсын:</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«15. Ұсынылған құжаттардың толық болмау фактісі анықталған кезде көрсетілетін қызметті беруші көрсетілетін қызметті алушының құжаттары </w:t>
      </w:r>
      <w:r w:rsidRPr="00A0570E">
        <w:rPr>
          <w:rFonts w:ascii="Times New Roman" w:hAnsi="Times New Roman" w:cs="Times New Roman"/>
          <w:sz w:val="28"/>
          <w:szCs w:val="28"/>
          <w:lang w:val="kk-KZ"/>
        </w:rPr>
        <w:lastRenderedPageBreak/>
        <w:t>тіркелген күннен кейінгі 1 (бір) жұмыс күні ішінде мемлекеттік қызмет көрсету процесін тоқтата тұрады.</w:t>
      </w:r>
    </w:p>
    <w:p w:rsidR="004C1E5A" w:rsidRPr="00A0570E" w:rsidRDefault="00A14854" w:rsidP="004C1E5A">
      <w:pPr>
        <w:pStyle w:val="Standard"/>
        <w:spacing w:after="0" w:line="240" w:lineRule="auto"/>
        <w:ind w:firstLine="709"/>
        <w:jc w:val="both"/>
        <w:rPr>
          <w:rFonts w:ascii="Times New Roman" w:hAnsi="Times New Roman" w:cs="Times New Roman"/>
          <w:color w:val="FF0000"/>
          <w:sz w:val="28"/>
          <w:szCs w:val="28"/>
          <w:lang w:val="kk-KZ"/>
        </w:rPr>
      </w:pPr>
      <w:bookmarkStart w:id="2" w:name="_Hlk240536004"/>
      <w:r w:rsidRPr="00A0570E">
        <w:rPr>
          <w:rFonts w:ascii="Times New Roman" w:hAnsi="Times New Roman" w:cs="Times New Roman"/>
          <w:sz w:val="28"/>
          <w:szCs w:val="28"/>
          <w:lang w:val="kk-KZ"/>
        </w:rPr>
        <w:t xml:space="preserve">Мемлекеттік қызмет көрсету мерзімін тоқтата тұру көрсетілетін қызметті алушыға мемлекеттік қызмет көрсету процесін тоқтата тұру туралы хабарламаны көрсетілетін қызметті беруші пошта, </w:t>
      </w:r>
      <w:proofErr w:type="spellStart"/>
      <w:r w:rsidRPr="00A0570E">
        <w:rPr>
          <w:rFonts w:ascii="Times New Roman" w:hAnsi="Times New Roman" w:cs="Times New Roman"/>
          <w:sz w:val="28"/>
          <w:szCs w:val="28"/>
          <w:lang w:val="kk-KZ"/>
        </w:rPr>
        <w:t>факсимильдік</w:t>
      </w:r>
      <w:proofErr w:type="spellEnd"/>
      <w:r w:rsidRPr="00A0570E">
        <w:rPr>
          <w:rFonts w:ascii="Times New Roman" w:hAnsi="Times New Roman" w:cs="Times New Roman"/>
          <w:sz w:val="28"/>
          <w:szCs w:val="28"/>
          <w:lang w:val="kk-KZ"/>
        </w:rPr>
        <w:t xml:space="preserve"> байланыс, электрондық пошта, электрондық құжат айналымы жүйесі және (немесе) портал арқылы жіберген күннен басталады.</w:t>
      </w:r>
      <w:r w:rsidR="009F5821" w:rsidRPr="00A0570E">
        <w:rPr>
          <w:rFonts w:ascii="Times New Roman" w:hAnsi="Times New Roman" w:cs="Times New Roman"/>
          <w:sz w:val="28"/>
          <w:szCs w:val="28"/>
          <w:lang w:val="kk-KZ"/>
        </w:rPr>
        <w:t xml:space="preserve"> Тоқтата тұру мерзімі Мемлекеттік қызметті көрсетуге қойылатын негізгі талаптар тізбесінің 3-тармағында белгіленген мемлекеттік қызметті көрсетудің жалпы мерзімінен аспауға тиіс.</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Бұл ретте көрсетілетін қызметті алушыға анықталған кемшіліктерді жою үшін ақылға қонымды мерзім белгіленеді, ол Мемлекеттік қызметті көрсетуге қойылатын негізгі талаптар тізбесінің 3-тармағында белгіленген мемлекеттік қызметті көрсетудің жалпы мерзіміне қосылмайды және одан аспауға тиіс.</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Анықталған кемшіліктер белгіленген мерзімде жойылмаған жағдайда көрсетілетін қызметті беруші </w:t>
      </w:r>
      <w:r w:rsidR="006F460A" w:rsidRPr="00A0570E">
        <w:rPr>
          <w:rFonts w:ascii="Times New Roman" w:hAnsi="Times New Roman" w:cs="Times New Roman"/>
          <w:sz w:val="28"/>
          <w:szCs w:val="28"/>
          <w:lang w:val="kk-KZ"/>
        </w:rPr>
        <w:t>өтініш пен құжаттарды қабылдаудан</w:t>
      </w:r>
      <w:r w:rsidRPr="00A0570E">
        <w:rPr>
          <w:rFonts w:ascii="Times New Roman" w:hAnsi="Times New Roman" w:cs="Times New Roman"/>
          <w:sz w:val="28"/>
          <w:szCs w:val="28"/>
          <w:lang w:val="kk-KZ"/>
        </w:rPr>
        <w:t xml:space="preserve"> бас тартады.</w:t>
      </w:r>
    </w:p>
    <w:bookmarkEnd w:id="2"/>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16. Ұсынылған құжаттардың толықтығы фактісі анықталғаннан кейін жауапты бөлімше мемлекеттік қызмет көрсету мерзімі ішінде құжаттарды Қазақстан Республикасы заңнамасының талаптарына сәйкестігі тұрғысынан қарайды.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Көрсетілетін қызметті алушы ұсынған өтініште және (немесе) құжаттарда қателер немесе дәлсіздіктер, олардың нысаны мен мазмұны бойынша Мемлекеттік қызмет көрсетуге қойылатын негізгі талаптардың тізбесіне сәйкес талаптарға сәйкес келмеуі анықталған жағдайда, көрсетілетін қызметті беруші мемлекеттік қызмет көрсету процесін тоқтата тұрады.</w:t>
      </w:r>
    </w:p>
    <w:p w:rsidR="00A14854" w:rsidRPr="00A0570E" w:rsidRDefault="00A14854" w:rsidP="00A9695C">
      <w:pPr>
        <w:pStyle w:val="Standard"/>
        <w:spacing w:after="0" w:line="240" w:lineRule="auto"/>
        <w:ind w:firstLine="709"/>
        <w:jc w:val="both"/>
        <w:rPr>
          <w:rFonts w:ascii="Times New Roman" w:hAnsi="Times New Roman" w:cs="Times New Roman"/>
          <w:color w:val="FF0000"/>
          <w:sz w:val="28"/>
          <w:szCs w:val="28"/>
          <w:lang w:val="kk-KZ"/>
        </w:rPr>
      </w:pPr>
      <w:r w:rsidRPr="00A0570E">
        <w:rPr>
          <w:rFonts w:ascii="Times New Roman" w:hAnsi="Times New Roman" w:cs="Times New Roman"/>
          <w:sz w:val="28"/>
          <w:szCs w:val="28"/>
          <w:lang w:val="kk-KZ"/>
        </w:rPr>
        <w:t xml:space="preserve">Мемлекеттік қызмет көрсету мерзімін тоқтата тұру көрсетілетін қызметті алушыға мемлекеттік қызмет көрсету процесін тоқтата тұру туралы хабарламаны көрсетілетін қызметті беруші пошта, </w:t>
      </w:r>
      <w:proofErr w:type="spellStart"/>
      <w:r w:rsidRPr="00A0570E">
        <w:rPr>
          <w:rFonts w:ascii="Times New Roman" w:hAnsi="Times New Roman" w:cs="Times New Roman"/>
          <w:sz w:val="28"/>
          <w:szCs w:val="28"/>
          <w:lang w:val="kk-KZ"/>
        </w:rPr>
        <w:t>факсимильдік</w:t>
      </w:r>
      <w:proofErr w:type="spellEnd"/>
      <w:r w:rsidRPr="00A0570E">
        <w:rPr>
          <w:rFonts w:ascii="Times New Roman" w:hAnsi="Times New Roman" w:cs="Times New Roman"/>
          <w:sz w:val="28"/>
          <w:szCs w:val="28"/>
          <w:lang w:val="kk-KZ"/>
        </w:rPr>
        <w:t xml:space="preserve"> байланыс, электрондық пошта, электрондық құжат айналымы жүйесі және (немесе) портал арқылы жіберген күннен басталады.</w:t>
      </w:r>
      <w:r w:rsidR="004C1E5A" w:rsidRPr="00A0570E">
        <w:rPr>
          <w:rFonts w:ascii="Times New Roman" w:hAnsi="Times New Roman" w:cs="Times New Roman"/>
          <w:sz w:val="28"/>
          <w:szCs w:val="28"/>
          <w:lang w:val="kk-KZ"/>
        </w:rPr>
        <w:t xml:space="preserve"> </w:t>
      </w:r>
      <w:r w:rsidR="00A9695C" w:rsidRPr="00A0570E">
        <w:rPr>
          <w:rFonts w:ascii="Times New Roman" w:hAnsi="Times New Roman" w:cs="Times New Roman"/>
          <w:sz w:val="28"/>
          <w:szCs w:val="28"/>
          <w:lang w:val="kk-KZ"/>
        </w:rPr>
        <w:t>Тоқтата тұру мерзімі Мемлекеттік қызметті көрсетуге қойылатын негізгі талаптар тізбесінің 3-тармағында белгіленген мемлекеттік қызметті көрсетудің жалпы мерзімінен аспауға тиіс.</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беруші көрсетілетін қызметті алушының </w:t>
      </w:r>
      <w:proofErr w:type="spellStart"/>
      <w:r w:rsidRPr="00A0570E">
        <w:rPr>
          <w:rFonts w:ascii="Times New Roman" w:hAnsi="Times New Roman" w:cs="Times New Roman"/>
          <w:sz w:val="28"/>
          <w:szCs w:val="28"/>
          <w:lang w:val="kk-KZ"/>
        </w:rPr>
        <w:t>өтінішхаты</w:t>
      </w:r>
      <w:proofErr w:type="spellEnd"/>
      <w:r w:rsidRPr="00A0570E">
        <w:rPr>
          <w:rFonts w:ascii="Times New Roman" w:hAnsi="Times New Roman" w:cs="Times New Roman"/>
          <w:sz w:val="28"/>
          <w:szCs w:val="28"/>
          <w:lang w:val="kk-KZ"/>
        </w:rPr>
        <w:t xml:space="preserve"> бойынша немесе өз бастамасымен көрсетілетін қызметті көрсетудің одан әрі процесіне уақытша кедергі келтіретін еңсерілмейтін күш ықпал еткен жағдайларда мемлекеттік қызмет көрсету процесін тоқтата тұруға құқылы. Мемлекеттік қызмет көрсетудің одан әрі процесіне уақытша кедергі келтіретін еңсерілмейтін күштің ықпалы деп төтенше жағдайдың енгізілуі, табиғи және техногендік сипаттағы төтенше жағдайдың қаупі немесе туындауы түсініледі.</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алушы ұсынған құжаттарды қарау нәтижелері бойынша жауапты бөлімше микроқаржылық қызметті жүзеге асыруға лицензияны қайта ресімдеу туралы бұйрықтың не микроқаржылық қызметті жүзеге асыруға арналған лицензияны қайта ресімдеуден уәжді бас тартудың </w:t>
      </w:r>
      <w:r w:rsidRPr="00A0570E">
        <w:rPr>
          <w:rFonts w:ascii="Times New Roman" w:hAnsi="Times New Roman" w:cs="Times New Roman"/>
          <w:sz w:val="28"/>
          <w:szCs w:val="28"/>
          <w:lang w:val="kk-KZ"/>
        </w:rPr>
        <w:lastRenderedPageBreak/>
        <w:t>жобасын дайындайды және көрсетілетін қызметті берушінің уәкілетті тұлғасының қарауына жібереді.</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Мемлекеттік қызметті көрсетуден бас тартқан кезде көрсетілетін қызметті алушымен тыңдау жүргізілмейді.</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Көрсетілетін қызметті берушінің уәкілетті тұлғасы микроқаржылық қызметті жүзеге асыруға арналған лицензияны қайта ресімдеу туралы бұйрыққа не микроқаржылық қызметті жүзеге асыруға арналған лицензияны қайта ресімдеуден уәжді бас тартуға қол қояды.»;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18-тармақ мынадай редакцияда жазылсын:</w:t>
      </w:r>
    </w:p>
    <w:p w:rsidR="00A14854" w:rsidRPr="00A0570E" w:rsidRDefault="00A14854" w:rsidP="00A14854">
      <w:pPr>
        <w:pStyle w:val="Standard"/>
        <w:spacing w:after="0" w:line="240" w:lineRule="auto"/>
        <w:ind w:firstLine="709"/>
        <w:jc w:val="both"/>
        <w:rPr>
          <w:rFonts w:ascii="Times New Roman" w:hAnsi="Times New Roman" w:cs="Times New Roman"/>
          <w:strike/>
          <w:sz w:val="28"/>
          <w:szCs w:val="28"/>
          <w:lang w:val="kk-KZ"/>
        </w:rPr>
      </w:pPr>
      <w:r w:rsidRPr="00A0570E">
        <w:rPr>
          <w:rFonts w:ascii="Times New Roman" w:hAnsi="Times New Roman" w:cs="Times New Roman"/>
          <w:sz w:val="28"/>
          <w:szCs w:val="28"/>
          <w:lang w:val="kk-KZ"/>
        </w:rPr>
        <w:t xml:space="preserve">«18. Микроқаржылық қызметті жүзеге асыруға арналған лицензияның телнұсқасын </w:t>
      </w:r>
      <w:r w:rsidR="00203C72" w:rsidRPr="00A0570E">
        <w:rPr>
          <w:rFonts w:ascii="Times New Roman" w:hAnsi="Times New Roman" w:cs="Times New Roman"/>
          <w:sz w:val="28"/>
          <w:szCs w:val="28"/>
          <w:lang w:val="kk-KZ"/>
        </w:rPr>
        <w:t xml:space="preserve">(бұдан әрі – лицензияның телнұсқасы) </w:t>
      </w:r>
      <w:r w:rsidRPr="00A0570E">
        <w:rPr>
          <w:rFonts w:ascii="Times New Roman" w:hAnsi="Times New Roman" w:cs="Times New Roman"/>
          <w:sz w:val="28"/>
          <w:szCs w:val="28"/>
          <w:lang w:val="kk-KZ"/>
        </w:rPr>
        <w:t xml:space="preserve">беруге өтініш келіп түскен кезде (егер бұрын берілген лицензия қағаз нысанда ресімделген болса), көрсетілетін қызметті берушінің хат-хабарларды қабылдауға және тіркеуге уәкілетті қызметкері лицензияның телнұсқасын беруге өтініш келіп түскен күні оны қабылдауды, тіркеуді және жауапты бөлімшеге орындауға жіберуді жүзеге асырады.  </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алушының өтініші жұмыс уақыты аяқталғаннан кейін, Қазақстан Республикасының еңбек заңнамасына және Мерекелер туралы заңға сәйкес </w:t>
      </w:r>
      <w:r w:rsidR="002C5005" w:rsidRPr="00A0570E">
        <w:rPr>
          <w:rFonts w:ascii="Times New Roman" w:hAnsi="Times New Roman" w:cs="Times New Roman"/>
          <w:sz w:val="28"/>
          <w:szCs w:val="28"/>
          <w:lang w:val="kk-KZ"/>
        </w:rPr>
        <w:t>демалыс және мереке күндері келіп түскен кезде, сондай-ақ өтініш көрсетілетін қызметті берушінің жұмыс күні аяқталғанға дейін екі сағат бұрын келіп түссе, өтінішті қабылдау келесі жұмыс күні жүзеге асырылады.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Жауапты бөлімше 2 (екі) жұмыс күні ішінде (мемлекеттік қызмет көрсету мерзімі шегінде) ұсынылған құжаттарды олардың Қазақстан Республикасы заңнамасының талаптарына сәйкестігі тұрғысынан қарайды.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Ұсынылған құжаттардың толық болмау фактісі, өтініште және (немесе) көрсетілетін қызметті алушы ұсынған құжаттарда қателер немесе дәлсіздіктер анықталған кезде көрсетілетін қызметті беруші мемлекеттік қызмет көрсету процесін көрсетілген мерзімнен кешіктірмей тоқтата тұрады.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Мемлекеттік қызмет көрсету мерзімін тоқтата тұру көрсетілетін қызметті алушыға мемлекеттік қызмет көрсету процесін тоқтата тұру туралы хабарламаны көрсетілетін қызметті беруші пошта, </w:t>
      </w:r>
      <w:proofErr w:type="spellStart"/>
      <w:r w:rsidRPr="00A0570E">
        <w:rPr>
          <w:rFonts w:ascii="Times New Roman" w:hAnsi="Times New Roman" w:cs="Times New Roman"/>
          <w:sz w:val="28"/>
          <w:szCs w:val="28"/>
          <w:lang w:val="kk-KZ"/>
        </w:rPr>
        <w:t>факсимильдік</w:t>
      </w:r>
      <w:proofErr w:type="spellEnd"/>
      <w:r w:rsidRPr="00A0570E">
        <w:rPr>
          <w:rFonts w:ascii="Times New Roman" w:hAnsi="Times New Roman" w:cs="Times New Roman"/>
          <w:sz w:val="28"/>
          <w:szCs w:val="28"/>
          <w:lang w:val="kk-KZ"/>
        </w:rPr>
        <w:t xml:space="preserve"> байланыс, электрондық пошта, электрондық құжат айналымы жүйесі және (немесе) портал арқылы жіберген күннен басталады.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Бұл ретте көрсетілетін қызметті алушыға анықталған кемшіліктерді жою үшін ақылға қонымды мерзім белгіленеді, ол Мемлекеттік қызметті көрсетуге қойылатын негізгі талаптар тізбесінің 3-тармағында белгіленген мемлекеттік қызметті көрсетудің жалпы мерзіміне қосылмайды және одан аспауға тиіс.</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Анықталған кемшіліктер белгіленген мерзімде жойылмаған жағдайда көрсетілетін қызметті беруші өтініш пен құжаттарды қабылдаудан бас тартады.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Көрсетілетін қызметті алушы ұсынған құжаттарды қарау нәтижелері бойынша жауапты бөлімше лицензия телнұсқасының не </w:t>
      </w:r>
      <w:r w:rsidR="00813AFB" w:rsidRPr="00A0570E">
        <w:rPr>
          <w:rFonts w:ascii="Times New Roman" w:hAnsi="Times New Roman" w:cs="Times New Roman"/>
          <w:sz w:val="28"/>
          <w:szCs w:val="28"/>
          <w:lang w:val="kk-KZ"/>
        </w:rPr>
        <w:t xml:space="preserve">лицензияның телнұсқасын беруден </w:t>
      </w:r>
      <w:r w:rsidRPr="00A0570E">
        <w:rPr>
          <w:rFonts w:ascii="Times New Roman" w:hAnsi="Times New Roman" w:cs="Times New Roman"/>
          <w:sz w:val="28"/>
          <w:szCs w:val="28"/>
          <w:lang w:val="kk-KZ"/>
        </w:rPr>
        <w:t>бас тартудың жобасын дайындайды, көрсетілетін қызметті берушінің уәкілетті тұлғасы</w:t>
      </w:r>
      <w:r w:rsidR="00813AFB" w:rsidRPr="00A0570E">
        <w:rPr>
          <w:rFonts w:ascii="Times New Roman" w:hAnsi="Times New Roman" w:cs="Times New Roman"/>
          <w:sz w:val="28"/>
          <w:szCs w:val="28"/>
          <w:lang w:val="kk-KZ"/>
        </w:rPr>
        <w:t>нда</w:t>
      </w:r>
      <w:r w:rsidRPr="00A0570E">
        <w:rPr>
          <w:rFonts w:ascii="Times New Roman" w:hAnsi="Times New Roman" w:cs="Times New Roman"/>
          <w:sz w:val="28"/>
          <w:szCs w:val="28"/>
          <w:lang w:val="kk-KZ"/>
        </w:rPr>
        <w:t xml:space="preserve"> лицензияның </w:t>
      </w:r>
      <w:proofErr w:type="spellStart"/>
      <w:r w:rsidRPr="00A0570E">
        <w:rPr>
          <w:rFonts w:ascii="Times New Roman" w:hAnsi="Times New Roman" w:cs="Times New Roman"/>
          <w:sz w:val="28"/>
          <w:szCs w:val="28"/>
          <w:lang w:val="kk-KZ"/>
        </w:rPr>
        <w:t>телнұсқасына</w:t>
      </w:r>
      <w:proofErr w:type="spellEnd"/>
      <w:r w:rsidRPr="00A0570E">
        <w:rPr>
          <w:rFonts w:ascii="Times New Roman" w:hAnsi="Times New Roman" w:cs="Times New Roman"/>
          <w:sz w:val="28"/>
          <w:szCs w:val="28"/>
          <w:lang w:val="kk-KZ"/>
        </w:rPr>
        <w:t xml:space="preserve"> не </w:t>
      </w:r>
      <w:r w:rsidR="00813AFB" w:rsidRPr="00A0570E">
        <w:rPr>
          <w:rFonts w:ascii="Times New Roman" w:hAnsi="Times New Roman" w:cs="Times New Roman"/>
          <w:sz w:val="28"/>
          <w:szCs w:val="28"/>
          <w:lang w:val="kk-KZ"/>
        </w:rPr>
        <w:t xml:space="preserve">лицензияның </w:t>
      </w:r>
      <w:r w:rsidR="00813AFB" w:rsidRPr="00A0570E">
        <w:rPr>
          <w:rFonts w:ascii="Times New Roman" w:hAnsi="Times New Roman" w:cs="Times New Roman"/>
          <w:sz w:val="28"/>
          <w:szCs w:val="28"/>
          <w:lang w:val="kk-KZ"/>
        </w:rPr>
        <w:lastRenderedPageBreak/>
        <w:t>телнұсқасын беруден</w:t>
      </w:r>
      <w:r w:rsidRPr="00A0570E">
        <w:rPr>
          <w:rFonts w:ascii="Times New Roman" w:hAnsi="Times New Roman" w:cs="Times New Roman"/>
          <w:sz w:val="28"/>
          <w:szCs w:val="28"/>
          <w:lang w:val="kk-KZ"/>
        </w:rPr>
        <w:t xml:space="preserve"> бас тартуға қол қояды, лицензия телнұсқасының электрондық көшірмесін қоса бере отырып, порталда көрсетілетін қызметті алушыға «жеке кабинетіне»  лицензияның телнұсқасын беру туралы хабарламаны не лицензияның телнұсқасын беруден бас тартуды көрсетілетін қызметті берушінің уәкілетті тұлғасының ЭЦҚ-мен куәландырылған электрондық құжат нысанында жібереді.»;</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22-тармақтың 2) тармақшасы мынадай редакцияда жазылсын:</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«2) микроқаржылық қызметті жүзеге асыруға байланысты барлық міндеттемелердің орындалғанын растау және баланста қолданыстағы микрокредиттердің болмауы туралы хат;»;</w:t>
      </w:r>
    </w:p>
    <w:p w:rsidR="00A14854" w:rsidRPr="00A0570E" w:rsidRDefault="00A14854" w:rsidP="00A14854">
      <w:pPr>
        <w:pStyle w:val="Standard"/>
        <w:spacing w:after="0" w:line="240" w:lineRule="auto"/>
        <w:ind w:firstLine="709"/>
        <w:rPr>
          <w:rFonts w:ascii="Times New Roman" w:hAnsi="Times New Roman" w:cs="Times New Roman"/>
          <w:sz w:val="28"/>
          <w:szCs w:val="28"/>
          <w:lang w:val="kk-KZ"/>
        </w:rPr>
      </w:pPr>
      <w:r w:rsidRPr="00A0570E">
        <w:rPr>
          <w:rFonts w:ascii="Times New Roman" w:hAnsi="Times New Roman" w:cs="Times New Roman"/>
          <w:sz w:val="28"/>
          <w:szCs w:val="28"/>
          <w:lang w:val="kk-KZ"/>
        </w:rPr>
        <w:t>4-1-қосымшаның 3-тармағы мынадай редакцияда жазылсын:</w:t>
      </w:r>
    </w:p>
    <w:p w:rsidR="00A14854" w:rsidRPr="00A0570E" w:rsidRDefault="00A14854" w:rsidP="00213BF7">
      <w:pPr>
        <w:pStyle w:val="pj"/>
        <w:shd w:val="clear" w:color="auto" w:fill="FFFFFF"/>
        <w:ind w:firstLine="709"/>
        <w:rPr>
          <w:sz w:val="28"/>
          <w:szCs w:val="28"/>
          <w:lang w:val="kk-KZ"/>
        </w:rPr>
      </w:pPr>
      <w:r w:rsidRPr="00A0570E">
        <w:rPr>
          <w:sz w:val="28"/>
          <w:szCs w:val="28"/>
          <w:lang w:val="kk-KZ"/>
        </w:rPr>
        <w:t xml:space="preserve">«3. </w:t>
      </w:r>
      <w:r w:rsidRPr="00A0570E">
        <w:rPr>
          <w:rFonts w:eastAsia="Times New Roman"/>
          <w:sz w:val="28"/>
          <w:szCs w:val="28"/>
          <w:lang w:val="kk-KZ"/>
        </w:rPr>
        <w:t xml:space="preserve">Жарияланған акциялар шығарылымын мемлекеттік тіркеу туралы </w:t>
      </w:r>
      <w:r w:rsidRPr="00A0570E">
        <w:rPr>
          <w:sz w:val="28"/>
          <w:szCs w:val="28"/>
          <w:lang w:val="kk-KZ"/>
        </w:rPr>
        <w:t>куәліктің күні (акционерлік қоғамның ұйымдық-құқықтық нысанында құрылған заңды тұлғалар, сондай-ақ шаруашылық серіктестігін акционерлік қоғамға қайта ұйымдастыру нысанында қайта ұйымдастырылған заңды тұлғалар үшін), сондай-ақ растайтын құжаттардың көшірмелерін қоса бере отырып, құрылтайшылар қатысушылар (акционерлер) көрсетілетін қызметті алушының жарғылық капиталына қатысу үлесін (акцияларды) иелену үшін пайдаланылған көздердің</w:t>
      </w:r>
      <w:r w:rsidR="00E579E9" w:rsidRPr="00A0570E">
        <w:rPr>
          <w:sz w:val="28"/>
          <w:szCs w:val="28"/>
          <w:lang w:val="kk-KZ"/>
        </w:rPr>
        <w:t xml:space="preserve"> </w:t>
      </w:r>
      <w:r w:rsidRPr="00A0570E">
        <w:rPr>
          <w:sz w:val="28"/>
          <w:szCs w:val="28"/>
          <w:lang w:val="kk-KZ"/>
        </w:rPr>
        <w:t>сипат______________________________________________________</w:t>
      </w:r>
      <w:r w:rsidR="00E579E9" w:rsidRPr="00A0570E">
        <w:rPr>
          <w:sz w:val="28"/>
          <w:szCs w:val="28"/>
          <w:lang w:val="kk-KZ"/>
        </w:rPr>
        <w:t>_</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______________________________________________________________».</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3. «Микроқаржылық қызмет саласында өзін-өзі реттейтін ұйымның және коллекторлық қызмет саласында өзін-өзі реттейтін ұйымның қызметін жүзеге асыру қағидаларын бекіту туралы» Қазақстан Республикасы Қаржы нарығын реттеу және дамыту агенттігі Басқармасының 2026 жылғы 31 наурыздағы № 38 қаулысына (Нормативтік құқықтық актілерді мемлекеттік тіркеу тізілімінде </w:t>
      </w:r>
      <w:r w:rsidR="008407E5" w:rsidRPr="00A0570E">
        <w:rPr>
          <w:rFonts w:ascii="Times New Roman" w:hAnsi="Times New Roman" w:cs="Times New Roman"/>
          <w:sz w:val="28"/>
          <w:szCs w:val="28"/>
          <w:lang w:val="kk-KZ"/>
        </w:rPr>
        <w:br/>
      </w:r>
      <w:r w:rsidRPr="00A0570E">
        <w:rPr>
          <w:rFonts w:ascii="Times New Roman" w:hAnsi="Times New Roman" w:cs="Times New Roman"/>
          <w:sz w:val="28"/>
          <w:szCs w:val="28"/>
          <w:lang w:val="kk-KZ"/>
        </w:rPr>
        <w:t>№ 38311 болып тіркелген) мынадай өзгерістер енгізілсін:</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көрсетілген қаулымен бекітілген Микроқаржылық қызмет саласында өзін-өзі реттейтін ұйымның және коллекторлық қызмет саласында өзін-өзі реттейтін ұйымның қызметін жүзеге асыру қағидаларында:</w:t>
      </w:r>
    </w:p>
    <w:p w:rsidR="00C56987" w:rsidRPr="00A0570E" w:rsidRDefault="00C56987" w:rsidP="00C56987">
      <w:pPr>
        <w:pStyle w:val="Standard"/>
        <w:spacing w:after="0" w:line="240" w:lineRule="auto"/>
        <w:ind w:firstLine="709"/>
        <w:jc w:val="both"/>
        <w:rPr>
          <w:rFonts w:ascii="Times New Roman" w:hAnsi="Times New Roman" w:cs="Times New Roman"/>
          <w:sz w:val="28"/>
          <w:szCs w:val="28"/>
        </w:rPr>
      </w:pPr>
      <w:r w:rsidRPr="00A0570E">
        <w:rPr>
          <w:rFonts w:ascii="Times New Roman" w:hAnsi="Times New Roman" w:cs="Times New Roman"/>
          <w:sz w:val="28"/>
          <w:szCs w:val="28"/>
        </w:rPr>
        <w:t xml:space="preserve">в </w:t>
      </w:r>
      <w:r w:rsidRPr="00A0570E">
        <w:rPr>
          <w:rFonts w:ascii="Times New Roman" w:hAnsi="Times New Roman" w:cs="Times New Roman"/>
          <w:sz w:val="28"/>
          <w:szCs w:val="28"/>
          <w:lang w:val="kk-KZ"/>
        </w:rPr>
        <w:t xml:space="preserve">пункт </w:t>
      </w:r>
      <w:r w:rsidRPr="00A0570E">
        <w:rPr>
          <w:rFonts w:ascii="Times New Roman" w:hAnsi="Times New Roman" w:cs="Times New Roman"/>
          <w:sz w:val="28"/>
          <w:szCs w:val="28"/>
        </w:rPr>
        <w:t xml:space="preserve">6 вносятся изменения в текст на русском языке, текст на казахском языке не меняется; </w:t>
      </w:r>
    </w:p>
    <w:p w:rsidR="00C56987" w:rsidRPr="00A0570E" w:rsidRDefault="00C56987"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6-тармаққа орыс тіліндегі мәтінге өзгерістер енгізіледі, қазақ тіліндегі мәтін өзгеріссіз қалады;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12 және 13-тармақтар мынадай редакцияда жазылсын:</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 xml:space="preserve">«12. Осы Қағидалардың 10-тармағының 1) тармақшасында көрсетілген материалдарды қоспағанда, құжаттардың цифрлық көшірмелерін (бар болса) қоса бере отырып, материалдардың түпнұсқалары, ал түпнұсқаларды беру мүмкін болмаған жағдайда, өзін-өзі реттейтін ұйымның атқарушы басқару органының басшысы куәландырған олардың көшірмелері берілуге жатады. </w:t>
      </w:r>
      <w:r w:rsidR="00C56987" w:rsidRPr="00A0570E">
        <w:rPr>
          <w:rFonts w:ascii="Times New Roman" w:hAnsi="Times New Roman" w:cs="Times New Roman"/>
          <w:sz w:val="28"/>
          <w:szCs w:val="28"/>
          <w:lang w:val="kk-KZ"/>
        </w:rPr>
        <w:br/>
      </w:r>
      <w:r w:rsidRPr="00A0570E">
        <w:rPr>
          <w:rFonts w:ascii="Times New Roman" w:hAnsi="Times New Roman" w:cs="Times New Roman"/>
          <w:sz w:val="28"/>
          <w:szCs w:val="28"/>
          <w:lang w:val="kk-KZ"/>
        </w:rPr>
        <w:t>Өзін- өзі реттейтін ұйым таратылған жағдайда, материалдардың көшірмелерін өзін-өзі реттейтін ұйымның тарату комиссиясының басшысы куәландырады.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lastRenderedPageBreak/>
        <w:t>13. Осы Қағидалардың 10-тармағының 1) тармақшасында көрсетілген материалдар цифрлық түрде электрондық жеткізгіште беріледі. Әрбір берілетін файлдың атауында ондағы материалдарға нұсқау болады.»;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15-тармақ мынадай редакцияда жазылсын:</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«15. Материалдар цифрлық түрде және қағаз жеткізгіште берілетін материалдардың тізбесін қамтитын ілеспе хатпен бірге беріледі. Берілетін материалдардың тізбесі берілетін материалдардың атауын және олардың нысанын (қағаз жеткізгіште немесе цифрлық құжат нысанында), электрондық жеткізгіштердің немесе қораптардың санын қамтиды.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Материалдарды электрондық жеткізгіште беру кезінде цифрлық құжаттарды оларды өзгертуден және көшіруден, электрондық құжатқа күрделі код белгілеуден, шифрлау құралдарынан қорғау функцияларының көмегімен қорғау қамтамасыз етіледі.</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Ілеспе хатқа өзін-өзі реттейтін ұйымның атқарушы басқару органының басшысы, ал таратылған жағдайда тарату комиссиясының басшысы қол қояды.»;</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қосымшада:</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тақырыбы мынадай редакцияда жазылсын:</w:t>
      </w:r>
    </w:p>
    <w:p w:rsidR="00A14854" w:rsidRPr="00A0570E" w:rsidRDefault="00A14854" w:rsidP="00C56987">
      <w:pPr>
        <w:shd w:val="clear" w:color="auto" w:fill="FFFFFF"/>
        <w:ind w:firstLine="709"/>
        <w:jc w:val="both"/>
        <w:rPr>
          <w:color w:val="000000"/>
          <w:sz w:val="28"/>
          <w:szCs w:val="28"/>
          <w:lang w:val="kk-KZ"/>
        </w:rPr>
      </w:pPr>
      <w:r w:rsidRPr="00A0570E">
        <w:rPr>
          <w:sz w:val="28"/>
          <w:szCs w:val="28"/>
          <w:lang w:val="kk-KZ"/>
        </w:rPr>
        <w:t>«</w:t>
      </w:r>
      <w:r w:rsidRPr="00A0570E">
        <w:rPr>
          <w:bCs/>
          <w:color w:val="000000"/>
          <w:sz w:val="28"/>
          <w:szCs w:val="28"/>
          <w:lang w:val="kk-KZ"/>
        </w:rPr>
        <w:t>Микроқаржылық қызмет саласында өзін-өзі реттейтін ұйымның, коллекторлық қызмет саласында өзін-өзі реттейтін ұйымның басшы қызметкерлері туралы мәліметтер</w:t>
      </w:r>
      <w:r w:rsidRPr="00A0570E">
        <w:rPr>
          <w:color w:val="000000"/>
          <w:sz w:val="28"/>
          <w:szCs w:val="28"/>
          <w:lang w:val="kk-KZ"/>
        </w:rPr>
        <w:t> </w:t>
      </w:r>
    </w:p>
    <w:p w:rsidR="00A14854" w:rsidRPr="00A0570E" w:rsidRDefault="00A14854" w:rsidP="00C56987">
      <w:pPr>
        <w:shd w:val="clear" w:color="auto" w:fill="FFFFFF"/>
        <w:ind w:firstLine="400"/>
        <w:jc w:val="center"/>
        <w:rPr>
          <w:color w:val="000000"/>
          <w:sz w:val="28"/>
          <w:szCs w:val="28"/>
          <w:lang w:val="kk-KZ"/>
        </w:rPr>
      </w:pPr>
      <w:r w:rsidRPr="00A0570E">
        <w:rPr>
          <w:color w:val="000000"/>
          <w:sz w:val="28"/>
          <w:szCs w:val="28"/>
          <w:lang w:val="kk-KZ"/>
        </w:rPr>
        <w:t>______________________________________________________________</w:t>
      </w:r>
    </w:p>
    <w:p w:rsidR="006F24F3" w:rsidRPr="00A0570E" w:rsidRDefault="00A14854" w:rsidP="00853301">
      <w:pPr>
        <w:shd w:val="clear" w:color="auto" w:fill="FFFFFF"/>
        <w:ind w:firstLine="709"/>
        <w:jc w:val="center"/>
        <w:rPr>
          <w:color w:val="000000"/>
          <w:sz w:val="28"/>
          <w:szCs w:val="28"/>
          <w:lang w:val="kk-KZ"/>
        </w:rPr>
      </w:pPr>
      <w:r w:rsidRPr="00A0570E">
        <w:rPr>
          <w:color w:val="000000"/>
          <w:sz w:val="28"/>
          <w:szCs w:val="28"/>
          <w:lang w:val="kk-KZ"/>
        </w:rPr>
        <w:t xml:space="preserve">(тегі, аты, әкесінің аты (ол болған жағдайда), лауазымы, өзін-өзі </w:t>
      </w:r>
    </w:p>
    <w:p w:rsidR="00A14854" w:rsidRPr="00A0570E" w:rsidRDefault="00A14854" w:rsidP="00853301">
      <w:pPr>
        <w:shd w:val="clear" w:color="auto" w:fill="FFFFFF"/>
        <w:ind w:firstLine="709"/>
        <w:jc w:val="center"/>
        <w:rPr>
          <w:color w:val="000000"/>
          <w:sz w:val="28"/>
          <w:szCs w:val="28"/>
          <w:lang w:val="kk-KZ"/>
        </w:rPr>
      </w:pPr>
      <w:r w:rsidRPr="00A0570E">
        <w:rPr>
          <w:color w:val="000000"/>
          <w:sz w:val="28"/>
          <w:szCs w:val="28"/>
          <w:lang w:val="kk-KZ"/>
        </w:rPr>
        <w:t>реттейтін ұйымның атауы)</w:t>
      </w:r>
      <w:r w:rsidRPr="00A0570E">
        <w:rPr>
          <w:sz w:val="28"/>
          <w:szCs w:val="28"/>
          <w:lang w:val="kk-KZ"/>
        </w:rPr>
        <w:t>»;</w:t>
      </w:r>
    </w:p>
    <w:p w:rsidR="00A14854" w:rsidRPr="00A0570E" w:rsidRDefault="00A14854" w:rsidP="00A14854">
      <w:pPr>
        <w:pStyle w:val="Standard"/>
        <w:spacing w:after="0" w:line="240" w:lineRule="auto"/>
        <w:ind w:firstLine="709"/>
        <w:rPr>
          <w:rFonts w:ascii="Times New Roman" w:hAnsi="Times New Roman" w:cs="Times New Roman"/>
          <w:sz w:val="28"/>
          <w:szCs w:val="28"/>
          <w:lang w:val="kk-KZ"/>
        </w:rPr>
      </w:pPr>
      <w:r w:rsidRPr="00A0570E">
        <w:rPr>
          <w:rFonts w:ascii="Times New Roman" w:hAnsi="Times New Roman" w:cs="Times New Roman"/>
          <w:sz w:val="28"/>
          <w:szCs w:val="28"/>
          <w:lang w:val="kk-KZ"/>
        </w:rPr>
        <w:t>3-тармақ мынадай редакцияда жазылсын:</w:t>
      </w:r>
    </w:p>
    <w:p w:rsidR="00A14854" w:rsidRPr="00A0570E" w:rsidRDefault="00A14854" w:rsidP="00A14854">
      <w:pPr>
        <w:pStyle w:val="Standard"/>
        <w:spacing w:after="0" w:line="240" w:lineRule="auto"/>
        <w:ind w:firstLine="709"/>
        <w:jc w:val="both"/>
        <w:rPr>
          <w:rFonts w:ascii="Times New Roman" w:eastAsia="Times New Roman" w:hAnsi="Times New Roman" w:cs="Times New Roman"/>
          <w:color w:val="000000"/>
          <w:sz w:val="28"/>
          <w:szCs w:val="28"/>
          <w:lang w:val="kk-KZ"/>
        </w:rPr>
      </w:pPr>
      <w:r w:rsidRPr="00A0570E">
        <w:rPr>
          <w:rFonts w:ascii="Times New Roman" w:hAnsi="Times New Roman" w:cs="Times New Roman"/>
          <w:sz w:val="28"/>
          <w:szCs w:val="28"/>
          <w:lang w:val="kk-KZ"/>
        </w:rPr>
        <w:t>«</w:t>
      </w:r>
      <w:r w:rsidRPr="00A0570E">
        <w:rPr>
          <w:rFonts w:ascii="Times New Roman" w:eastAsia="Times New Roman" w:hAnsi="Times New Roman" w:cs="Times New Roman"/>
          <w:color w:val="000000"/>
          <w:sz w:val="28"/>
          <w:szCs w:val="28"/>
          <w:lang w:val="kk-KZ"/>
        </w:rPr>
        <w:t>3. Жұбайы (зайыбы), жақын туыстары (ата-анасы, аға-інісі, әпке-сіңлісі, балалары) және жекжаты (жұбайының (зайыбының) ата-анасы, аға-інісі, әпке-сіңлісі, балалары) туралы мәліметтер: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4"/>
        <w:gridCol w:w="4459"/>
        <w:gridCol w:w="1896"/>
        <w:gridCol w:w="1374"/>
        <w:gridCol w:w="1414"/>
      </w:tblGrid>
      <w:tr w:rsidR="00A14854" w:rsidRPr="00A0570E" w:rsidTr="00FC6A3D">
        <w:trPr>
          <w:jc w:val="center"/>
        </w:trPr>
        <w:tc>
          <w:tcPr>
            <w:tcW w:w="10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w:t>
            </w:r>
          </w:p>
        </w:tc>
        <w:tc>
          <w:tcPr>
            <w:tcW w:w="245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 xml:space="preserve">Тегі, аты, әкесінің аты </w:t>
            </w:r>
          </w:p>
          <w:p w:rsidR="00A14854" w:rsidRPr="00A0570E" w:rsidRDefault="00A14854" w:rsidP="00F90363">
            <w:pPr>
              <w:jc w:val="center"/>
              <w:rPr>
                <w:sz w:val="28"/>
                <w:szCs w:val="28"/>
                <w:lang w:val="kk-KZ"/>
              </w:rPr>
            </w:pPr>
            <w:r w:rsidRPr="00A0570E">
              <w:rPr>
                <w:sz w:val="28"/>
                <w:szCs w:val="28"/>
                <w:lang w:val="kk-KZ"/>
              </w:rPr>
              <w:t>(ол болған жағдайда)</w:t>
            </w:r>
          </w:p>
        </w:tc>
        <w:tc>
          <w:tcPr>
            <w:tcW w:w="85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Жеке сәйкестендіру нөмірі</w:t>
            </w:r>
          </w:p>
        </w:tc>
        <w:tc>
          <w:tcPr>
            <w:tcW w:w="60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Туыстық қатынасы</w:t>
            </w:r>
          </w:p>
        </w:tc>
        <w:tc>
          <w:tcPr>
            <w:tcW w:w="90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Жұмыс орны мен лауазымы</w:t>
            </w:r>
          </w:p>
        </w:tc>
      </w:tr>
      <w:tr w:rsidR="00A14854" w:rsidRPr="00A0570E" w:rsidTr="00FC6A3D">
        <w:trPr>
          <w:jc w:val="center"/>
        </w:trPr>
        <w:tc>
          <w:tcPr>
            <w:tcW w:w="10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1</w:t>
            </w:r>
          </w:p>
        </w:tc>
        <w:tc>
          <w:tcPr>
            <w:tcW w:w="245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2</w:t>
            </w:r>
          </w:p>
        </w:tc>
        <w:tc>
          <w:tcPr>
            <w:tcW w:w="85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3</w:t>
            </w:r>
          </w:p>
        </w:tc>
        <w:tc>
          <w:tcPr>
            <w:tcW w:w="60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4</w:t>
            </w:r>
          </w:p>
        </w:tc>
        <w:tc>
          <w:tcPr>
            <w:tcW w:w="90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5</w:t>
            </w:r>
          </w:p>
        </w:tc>
      </w:tr>
      <w:tr w:rsidR="00A14854" w:rsidRPr="00A0570E" w:rsidTr="00FC6A3D">
        <w:trPr>
          <w:jc w:val="center"/>
        </w:trPr>
        <w:tc>
          <w:tcPr>
            <w:tcW w:w="10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 </w:t>
            </w:r>
          </w:p>
        </w:tc>
        <w:tc>
          <w:tcPr>
            <w:tcW w:w="2450" w:type="pct"/>
            <w:tcMar>
              <w:top w:w="0" w:type="dxa"/>
              <w:left w:w="108" w:type="dxa"/>
              <w:bottom w:w="0" w:type="dxa"/>
              <w:right w:w="108" w:type="dxa"/>
            </w:tcMar>
            <w:hideMark/>
          </w:tcPr>
          <w:p w:rsidR="00A14854" w:rsidRPr="00A0570E" w:rsidRDefault="00A14854" w:rsidP="00F90363">
            <w:pPr>
              <w:jc w:val="center"/>
              <w:rPr>
                <w:sz w:val="28"/>
                <w:szCs w:val="28"/>
                <w:lang w:val="kk-KZ"/>
              </w:rPr>
            </w:pPr>
            <w:r w:rsidRPr="00A0570E">
              <w:rPr>
                <w:sz w:val="28"/>
                <w:szCs w:val="28"/>
                <w:lang w:val="kk-KZ"/>
              </w:rPr>
              <w:t> </w:t>
            </w:r>
          </w:p>
        </w:tc>
        <w:tc>
          <w:tcPr>
            <w:tcW w:w="850" w:type="pct"/>
            <w:tcMar>
              <w:top w:w="0" w:type="dxa"/>
              <w:left w:w="108" w:type="dxa"/>
              <w:bottom w:w="0" w:type="dxa"/>
              <w:right w:w="108" w:type="dxa"/>
            </w:tcMar>
            <w:hideMark/>
          </w:tcPr>
          <w:p w:rsidR="00A14854" w:rsidRPr="00A0570E" w:rsidRDefault="00A14854" w:rsidP="00F90363">
            <w:pPr>
              <w:rPr>
                <w:sz w:val="28"/>
                <w:szCs w:val="28"/>
                <w:lang w:val="kk-KZ"/>
              </w:rPr>
            </w:pPr>
          </w:p>
        </w:tc>
        <w:tc>
          <w:tcPr>
            <w:tcW w:w="600" w:type="pct"/>
            <w:tcMar>
              <w:top w:w="0" w:type="dxa"/>
              <w:left w:w="108" w:type="dxa"/>
              <w:bottom w:w="0" w:type="dxa"/>
              <w:right w:w="108" w:type="dxa"/>
            </w:tcMar>
            <w:hideMark/>
          </w:tcPr>
          <w:p w:rsidR="00A14854" w:rsidRPr="00A0570E" w:rsidRDefault="00A14854" w:rsidP="00F90363">
            <w:pPr>
              <w:rPr>
                <w:sz w:val="28"/>
                <w:szCs w:val="28"/>
                <w:lang w:val="kk-KZ"/>
              </w:rPr>
            </w:pPr>
          </w:p>
        </w:tc>
        <w:tc>
          <w:tcPr>
            <w:tcW w:w="900" w:type="pct"/>
            <w:tcMar>
              <w:top w:w="0" w:type="dxa"/>
              <w:left w:w="108" w:type="dxa"/>
              <w:bottom w:w="0" w:type="dxa"/>
              <w:right w:w="108" w:type="dxa"/>
            </w:tcMar>
            <w:hideMark/>
          </w:tcPr>
          <w:p w:rsidR="00A14854" w:rsidRPr="00A0570E" w:rsidRDefault="00A14854" w:rsidP="00F90363">
            <w:pPr>
              <w:rPr>
                <w:sz w:val="28"/>
                <w:szCs w:val="28"/>
                <w:lang w:val="kk-KZ"/>
              </w:rPr>
            </w:pPr>
          </w:p>
        </w:tc>
      </w:tr>
    </w:tbl>
    <w:p w:rsidR="00A14854" w:rsidRPr="00A0570E" w:rsidRDefault="00A14854" w:rsidP="00FC6A3D">
      <w:pPr>
        <w:shd w:val="clear" w:color="auto" w:fill="FFFFFF"/>
        <w:ind w:firstLine="709"/>
        <w:jc w:val="both"/>
        <w:rPr>
          <w:sz w:val="28"/>
          <w:szCs w:val="28"/>
          <w:lang w:val="kk-KZ"/>
        </w:rPr>
      </w:pPr>
      <w:r w:rsidRPr="00A0570E">
        <w:rPr>
          <w:color w:val="000000"/>
          <w:sz w:val="28"/>
          <w:szCs w:val="28"/>
          <w:lang w:val="kk-KZ"/>
        </w:rPr>
        <w:t>Ескертпе: осы тармақта көрсетілген тұлғалар болмаған жағдайда, барлық бағандарда «жоқ» деп көрсетіледі.</w:t>
      </w:r>
      <w:r w:rsidRPr="00A0570E">
        <w:rPr>
          <w:sz w:val="28"/>
          <w:szCs w:val="28"/>
          <w:lang w:val="kk-KZ"/>
        </w:rPr>
        <w:t>»;</w:t>
      </w:r>
    </w:p>
    <w:p w:rsidR="00A14854" w:rsidRPr="00A0570E" w:rsidRDefault="00A14854" w:rsidP="00A14854">
      <w:pPr>
        <w:pStyle w:val="Standard"/>
        <w:spacing w:after="0" w:line="240" w:lineRule="auto"/>
        <w:ind w:firstLine="709"/>
        <w:jc w:val="both"/>
        <w:rPr>
          <w:rFonts w:ascii="Times New Roman" w:hAnsi="Times New Roman" w:cs="Times New Roman"/>
          <w:sz w:val="28"/>
          <w:szCs w:val="28"/>
          <w:lang w:val="kk-KZ"/>
        </w:rPr>
      </w:pPr>
      <w:r w:rsidRPr="00A0570E">
        <w:rPr>
          <w:rFonts w:ascii="Times New Roman" w:hAnsi="Times New Roman" w:cs="Times New Roman"/>
          <w:sz w:val="28"/>
          <w:szCs w:val="28"/>
          <w:lang w:val="kk-KZ"/>
        </w:rPr>
        <w:t>12-тармақ мынадай редакцияда жазылсын:</w:t>
      </w:r>
    </w:p>
    <w:p w:rsidR="00A14854" w:rsidRPr="00A0570E" w:rsidRDefault="00A14854" w:rsidP="00FC6A3D">
      <w:pPr>
        <w:shd w:val="clear" w:color="auto" w:fill="FFFFFF"/>
        <w:ind w:firstLine="709"/>
        <w:jc w:val="both"/>
        <w:rPr>
          <w:color w:val="000000"/>
          <w:sz w:val="28"/>
          <w:szCs w:val="28"/>
          <w:lang w:val="kk-KZ"/>
        </w:rPr>
      </w:pPr>
      <w:r w:rsidRPr="00A0570E">
        <w:rPr>
          <w:sz w:val="28"/>
          <w:szCs w:val="28"/>
          <w:lang w:val="kk-KZ"/>
        </w:rPr>
        <w:t xml:space="preserve">«12. </w:t>
      </w:r>
      <w:r w:rsidRPr="00A0570E">
        <w:rPr>
          <w:color w:val="000000"/>
          <w:sz w:val="28"/>
          <w:szCs w:val="28"/>
          <w:lang w:val="kk-KZ"/>
        </w:rPr>
        <w:t>Қаржы ұйымының, банк және (немесе) сақтандыру холдингінің басшы қызметкері лауазымын атқару және өмір бойы қаржы ұйымының ірі қатысушысы (ірі акционері) болып табылу құқығынан айыру түрінде қылмыстық жазаны қолдану туралы басшы қызметкерге қатысты заңды күшіне енген сот шешімінің болуы туралы мәліметтер</w:t>
      </w:r>
    </w:p>
    <w:p w:rsidR="00A14854" w:rsidRPr="00A0570E" w:rsidRDefault="00A14854" w:rsidP="00A14854">
      <w:pPr>
        <w:shd w:val="clear" w:color="auto" w:fill="FFFFFF"/>
        <w:ind w:firstLine="400"/>
        <w:jc w:val="both"/>
        <w:rPr>
          <w:color w:val="000000"/>
          <w:sz w:val="28"/>
          <w:szCs w:val="28"/>
          <w:lang w:val="kk-KZ"/>
        </w:rPr>
      </w:pPr>
      <w:r w:rsidRPr="00A0570E">
        <w:rPr>
          <w:color w:val="000000"/>
          <w:sz w:val="28"/>
          <w:szCs w:val="28"/>
          <w:lang w:val="kk-KZ"/>
        </w:rPr>
        <w:t>_________________________________________________________________</w:t>
      </w:r>
    </w:p>
    <w:p w:rsidR="00A14854" w:rsidRPr="00A0570E" w:rsidRDefault="00A14854" w:rsidP="00FC6A3D">
      <w:pPr>
        <w:shd w:val="clear" w:color="auto" w:fill="FFFFFF"/>
        <w:ind w:firstLine="709"/>
        <w:jc w:val="both"/>
        <w:rPr>
          <w:color w:val="000000"/>
          <w:sz w:val="28"/>
          <w:szCs w:val="28"/>
          <w:lang w:val="kk-KZ"/>
        </w:rPr>
      </w:pPr>
      <w:r w:rsidRPr="00A0570E">
        <w:rPr>
          <w:color w:val="000000"/>
          <w:sz w:val="28"/>
          <w:szCs w:val="28"/>
          <w:lang w:val="kk-KZ"/>
        </w:rPr>
        <w:t xml:space="preserve">Мемлекеттік реттеу туралы заңның </w:t>
      </w:r>
      <w:hyperlink r:id="rId7" w:anchor="sub_id=9040000" w:history="1">
        <w:r w:rsidRPr="00A0570E">
          <w:rPr>
            <w:sz w:val="28"/>
            <w:szCs w:val="28"/>
            <w:lang w:val="kk-KZ"/>
          </w:rPr>
          <w:t>9-4-бабында</w:t>
        </w:r>
      </w:hyperlink>
      <w:r w:rsidRPr="00A0570E">
        <w:rPr>
          <w:sz w:val="28"/>
          <w:szCs w:val="28"/>
          <w:lang w:val="kk-KZ"/>
        </w:rPr>
        <w:t xml:space="preserve"> </w:t>
      </w:r>
      <w:r w:rsidRPr="00A0570E">
        <w:rPr>
          <w:color w:val="000000"/>
          <w:sz w:val="28"/>
          <w:szCs w:val="28"/>
          <w:lang w:val="kk-KZ"/>
        </w:rPr>
        <w:t xml:space="preserve">белгіленген талаптарға сәйкестігіне тексеру жүргізу үшін қажетті дербес деректерді жинауға және </w:t>
      </w:r>
      <w:r w:rsidRPr="00A0570E">
        <w:rPr>
          <w:color w:val="000000"/>
          <w:sz w:val="28"/>
          <w:szCs w:val="28"/>
          <w:lang w:val="kk-KZ"/>
        </w:rPr>
        <w:lastRenderedPageBreak/>
        <w:t>өңдеуге және цифрлық жүйелердегі заңмен қорғалатын құпияны құрайтын мәліметтерді пайдалануға келісім беремін.</w:t>
      </w:r>
    </w:p>
    <w:p w:rsidR="00FC6A3D" w:rsidRPr="00A0570E" w:rsidRDefault="00A14854" w:rsidP="00FC6A3D">
      <w:pPr>
        <w:shd w:val="clear" w:color="auto" w:fill="FFFFFF"/>
        <w:ind w:firstLine="709"/>
        <w:jc w:val="both"/>
        <w:rPr>
          <w:color w:val="000000"/>
          <w:sz w:val="28"/>
          <w:szCs w:val="28"/>
          <w:lang w:val="kk-KZ"/>
        </w:rPr>
      </w:pPr>
      <w:r w:rsidRPr="00A0570E">
        <w:rPr>
          <w:color w:val="000000"/>
          <w:sz w:val="28"/>
          <w:szCs w:val="28"/>
          <w:lang w:val="kk-KZ"/>
        </w:rPr>
        <w:t>Тегі, аты, әкесінің аты (</w:t>
      </w:r>
      <w:r w:rsidR="00FC6A3D" w:rsidRPr="00A0570E">
        <w:rPr>
          <w:sz w:val="28"/>
          <w:szCs w:val="28"/>
          <w:lang w:val="kk-KZ"/>
        </w:rPr>
        <w:t>ол болған жағдайда</w:t>
      </w:r>
      <w:r w:rsidRPr="00A0570E">
        <w:rPr>
          <w:color w:val="000000"/>
          <w:sz w:val="28"/>
          <w:szCs w:val="28"/>
          <w:lang w:val="kk-KZ"/>
        </w:rPr>
        <w:t>)</w:t>
      </w:r>
    </w:p>
    <w:p w:rsidR="00A14854" w:rsidRPr="00A0570E" w:rsidRDefault="00A14854" w:rsidP="00FC6A3D">
      <w:pPr>
        <w:shd w:val="clear" w:color="auto" w:fill="FFFFFF"/>
        <w:ind w:firstLine="709"/>
        <w:jc w:val="both"/>
        <w:rPr>
          <w:color w:val="000000"/>
          <w:sz w:val="28"/>
          <w:szCs w:val="28"/>
          <w:lang w:val="kk-KZ"/>
        </w:rPr>
      </w:pPr>
      <w:r w:rsidRPr="00A0570E">
        <w:rPr>
          <w:color w:val="000000"/>
          <w:sz w:val="28"/>
          <w:szCs w:val="28"/>
          <w:lang w:val="kk-KZ"/>
        </w:rPr>
        <w:t>____________________________________</w:t>
      </w:r>
    </w:p>
    <w:p w:rsidR="00A14854" w:rsidRPr="00A0570E" w:rsidRDefault="00A14854" w:rsidP="00A14854">
      <w:pPr>
        <w:shd w:val="clear" w:color="auto" w:fill="FFFFFF"/>
        <w:ind w:firstLine="400"/>
        <w:jc w:val="both"/>
        <w:rPr>
          <w:color w:val="000000"/>
          <w:sz w:val="28"/>
          <w:szCs w:val="28"/>
          <w:lang w:val="kk-KZ"/>
        </w:rPr>
      </w:pPr>
      <w:r w:rsidRPr="00A0570E">
        <w:rPr>
          <w:color w:val="000000"/>
          <w:sz w:val="28"/>
          <w:szCs w:val="28"/>
          <w:lang w:val="kk-KZ"/>
        </w:rPr>
        <w:t>    (өз қолымен баспа әріптермен толтырылады)</w:t>
      </w:r>
    </w:p>
    <w:p w:rsidR="00A14854" w:rsidRPr="00A0570E" w:rsidRDefault="00A14854" w:rsidP="00FC6A3D">
      <w:pPr>
        <w:shd w:val="clear" w:color="auto" w:fill="FFFFFF"/>
        <w:ind w:firstLine="709"/>
        <w:jc w:val="both"/>
        <w:rPr>
          <w:color w:val="000000"/>
          <w:sz w:val="28"/>
          <w:szCs w:val="28"/>
          <w:lang w:val="kk-KZ"/>
        </w:rPr>
      </w:pPr>
      <w:r w:rsidRPr="00A0570E">
        <w:rPr>
          <w:color w:val="000000"/>
          <w:sz w:val="28"/>
          <w:szCs w:val="28"/>
          <w:lang w:val="kk-KZ"/>
        </w:rPr>
        <w:t>Қолы ________________</w:t>
      </w:r>
    </w:p>
    <w:p w:rsidR="00A14854" w:rsidRPr="00B47A7F" w:rsidRDefault="00A14854" w:rsidP="00FC6A3D">
      <w:pPr>
        <w:shd w:val="clear" w:color="auto" w:fill="FFFFFF"/>
        <w:ind w:firstLine="709"/>
        <w:jc w:val="both"/>
        <w:rPr>
          <w:sz w:val="28"/>
          <w:szCs w:val="28"/>
          <w:lang w:val="kk-KZ"/>
        </w:rPr>
      </w:pPr>
      <w:r w:rsidRPr="00A0570E">
        <w:rPr>
          <w:color w:val="000000"/>
          <w:sz w:val="28"/>
          <w:szCs w:val="28"/>
          <w:lang w:val="kk-KZ"/>
        </w:rPr>
        <w:t>Күні _________________</w:t>
      </w:r>
      <w:r w:rsidRPr="00A0570E">
        <w:rPr>
          <w:sz w:val="28"/>
          <w:szCs w:val="28"/>
          <w:lang w:val="kk-KZ"/>
        </w:rPr>
        <w:t>».</w:t>
      </w:r>
    </w:p>
    <w:p w:rsidR="00A14854" w:rsidRPr="00B47A7F" w:rsidRDefault="00A14854" w:rsidP="00A14854">
      <w:pPr>
        <w:rPr>
          <w:rFonts w:eastAsia="Calibri"/>
          <w:sz w:val="28"/>
          <w:szCs w:val="28"/>
          <w:lang w:val="kk-KZ"/>
        </w:rPr>
      </w:pPr>
    </w:p>
    <w:p w:rsidR="00A14854" w:rsidRPr="00B47A7F" w:rsidRDefault="00A14854" w:rsidP="00A14854">
      <w:pPr>
        <w:rPr>
          <w:rFonts w:eastAsia="Calibri"/>
          <w:sz w:val="28"/>
          <w:szCs w:val="28"/>
          <w:lang w:val="kk-KZ"/>
        </w:rPr>
      </w:pPr>
    </w:p>
    <w:p w:rsidR="00A14854" w:rsidRPr="00B47A7F" w:rsidRDefault="00A14854" w:rsidP="00A14854">
      <w:pPr>
        <w:rPr>
          <w:rFonts w:eastAsia="Calibri"/>
          <w:sz w:val="28"/>
          <w:szCs w:val="28"/>
          <w:lang w:val="kk-KZ"/>
        </w:rPr>
      </w:pPr>
    </w:p>
    <w:p w:rsidR="00A14854" w:rsidRPr="00B47A7F" w:rsidRDefault="00A14854" w:rsidP="00A14854">
      <w:pPr>
        <w:rPr>
          <w:rFonts w:eastAsia="Calibri"/>
          <w:sz w:val="28"/>
          <w:szCs w:val="28"/>
          <w:lang w:val="kk-KZ"/>
        </w:rPr>
      </w:pPr>
    </w:p>
    <w:p w:rsidR="00A14854" w:rsidRPr="00B47A7F" w:rsidRDefault="00A14854" w:rsidP="00A14854">
      <w:pPr>
        <w:rPr>
          <w:sz w:val="28"/>
          <w:szCs w:val="28"/>
          <w:lang w:val="kk-KZ"/>
        </w:rPr>
      </w:pPr>
    </w:p>
    <w:p w:rsidR="00D915FC" w:rsidRPr="00B47A7F" w:rsidRDefault="00D915FC" w:rsidP="005052F7">
      <w:pPr>
        <w:pStyle w:val="Standard"/>
        <w:spacing w:after="0" w:line="0" w:lineRule="atLeast"/>
        <w:ind w:firstLine="709"/>
        <w:jc w:val="both"/>
        <w:rPr>
          <w:rFonts w:ascii="Times New Roman" w:hAnsi="Times New Roman" w:cs="Times New Roman"/>
          <w:sz w:val="28"/>
          <w:szCs w:val="28"/>
          <w:lang w:val="kk-KZ"/>
        </w:rPr>
      </w:pPr>
    </w:p>
    <w:p w:rsidR="00D915FC" w:rsidRPr="00B47A7F" w:rsidRDefault="00D915FC" w:rsidP="005052F7">
      <w:pPr>
        <w:pStyle w:val="Standard"/>
        <w:spacing w:after="0" w:line="0" w:lineRule="atLeast"/>
        <w:ind w:firstLine="709"/>
        <w:jc w:val="both"/>
        <w:rPr>
          <w:rFonts w:ascii="Times New Roman" w:hAnsi="Times New Roman" w:cs="Times New Roman"/>
          <w:sz w:val="28"/>
          <w:szCs w:val="28"/>
          <w:lang w:val="kk-KZ"/>
        </w:rPr>
      </w:pPr>
    </w:p>
    <w:sectPr w:rsidR="00D915FC" w:rsidRPr="00B47A7F" w:rsidSect="00B47A7F">
      <w:headerReference w:type="even" r:id="rId8"/>
      <w:headerReference w:type="default" r:id="rId9"/>
      <w:headerReference w:type="first" r:id="rId10"/>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1A8D" w:rsidRDefault="00011A8D" w:rsidP="001A7CF5">
      <w:r>
        <w:separator/>
      </w:r>
    </w:p>
  </w:endnote>
  <w:endnote w:type="continuationSeparator" w:id="0">
    <w:p w:rsidR="00011A8D" w:rsidRDefault="00011A8D" w:rsidP="001A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
    <w:altName w:val="Calibri"/>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1A8D" w:rsidRDefault="00011A8D" w:rsidP="001A7CF5">
      <w:r>
        <w:separator/>
      </w:r>
    </w:p>
  </w:footnote>
  <w:footnote w:type="continuationSeparator" w:id="0">
    <w:p w:rsidR="00011A8D" w:rsidRDefault="00011A8D" w:rsidP="001A7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25B" w:rsidRDefault="00011A8D">
    <w:pPr>
      <w:pStyle w:val="a4"/>
      <w:framePr w:wrap="around" w:vAnchor="text" w:hAnchor="margin" w:xAlign="center" w:y="1"/>
      <w:rPr>
        <w:rStyle w:val="a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49" type="#_x0000_t136" style="position:absolute;margin-left:0;margin-top:0;width:527.45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КЕР 656722201"/>
          <w10:wrap anchorx="margin" anchory="margin"/>
        </v:shape>
      </w:pict>
    </w:r>
    <w:r w:rsidR="00C6525B">
      <w:rPr>
        <w:rStyle w:val="a8"/>
      </w:rPr>
      <w:pgNum/>
    </w:r>
  </w:p>
  <w:p w:rsidR="00C6525B" w:rsidRDefault="00C6525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25B" w:rsidRPr="00C65CD7" w:rsidRDefault="00C6525B">
    <w:pPr>
      <w:pStyle w:val="a4"/>
      <w:framePr w:wrap="around" w:vAnchor="text" w:hAnchor="margin" w:xAlign="center" w:y="1"/>
      <w:rPr>
        <w:rStyle w:val="a8"/>
        <w:sz w:val="28"/>
      </w:rPr>
    </w:pPr>
    <w:r w:rsidRPr="00C65CD7">
      <w:rPr>
        <w:rStyle w:val="a8"/>
        <w:sz w:val="28"/>
      </w:rPr>
      <w:fldChar w:fldCharType="begin"/>
    </w:r>
    <w:r w:rsidRPr="00C65CD7">
      <w:rPr>
        <w:rStyle w:val="a8"/>
        <w:sz w:val="28"/>
      </w:rPr>
      <w:instrText xml:space="preserve">PAGE  </w:instrText>
    </w:r>
    <w:r w:rsidRPr="00C65CD7">
      <w:rPr>
        <w:rStyle w:val="a8"/>
        <w:sz w:val="28"/>
      </w:rPr>
      <w:fldChar w:fldCharType="separate"/>
    </w:r>
    <w:r w:rsidRPr="00C65CD7">
      <w:rPr>
        <w:rStyle w:val="a8"/>
        <w:noProof/>
        <w:sz w:val="28"/>
      </w:rPr>
      <w:t>2</w:t>
    </w:r>
    <w:r w:rsidRPr="00C65CD7">
      <w:rPr>
        <w:rStyle w:val="a8"/>
        <w:sz w:val="28"/>
      </w:rPr>
      <w:fldChar w:fldCharType="end"/>
    </w:r>
  </w:p>
  <w:p w:rsidR="00C6525B" w:rsidRDefault="00C6525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Layout w:type="fixed"/>
      <w:tblLook w:val="01E0" w:firstRow="1" w:lastRow="1" w:firstColumn="1" w:lastColumn="1" w:noHBand="0" w:noVBand="0"/>
    </w:tblPr>
    <w:tblGrid>
      <w:gridCol w:w="3686"/>
      <w:gridCol w:w="2126"/>
      <w:gridCol w:w="3969"/>
    </w:tblGrid>
    <w:tr w:rsidR="00C6525B" w:rsidTr="00C6525B">
      <w:trPr>
        <w:trHeight w:val="1985"/>
      </w:trPr>
      <w:tc>
        <w:tcPr>
          <w:tcW w:w="3686" w:type="dxa"/>
          <w:shd w:val="clear" w:color="auto" w:fill="auto"/>
        </w:tcPr>
        <w:p w:rsidR="00C6525B" w:rsidRDefault="00C6525B" w:rsidP="00C6525B">
          <w:pPr>
            <w:tabs>
              <w:tab w:val="left" w:pos="1985"/>
            </w:tabs>
            <w:spacing w:line="288" w:lineRule="auto"/>
            <w:ind w:right="459"/>
            <w:jc w:val="center"/>
            <w:rPr>
              <w:b/>
              <w:bCs/>
              <w:color w:val="000000" w:themeColor="text1"/>
            </w:rPr>
          </w:pPr>
          <w:r w:rsidRPr="00917591">
            <w:rPr>
              <w:b/>
              <w:bCs/>
              <w:color w:val="000000" w:themeColor="text1"/>
            </w:rPr>
            <w:t>«ҚАЗАҚСТАН РЕСПУБЛИКАСЫНЫҢ</w:t>
          </w:r>
        </w:p>
        <w:p w:rsidR="00C6525B" w:rsidRDefault="00C6525B" w:rsidP="00C6525B">
          <w:pPr>
            <w:tabs>
              <w:tab w:val="left" w:pos="1985"/>
            </w:tabs>
            <w:spacing w:line="288" w:lineRule="auto"/>
            <w:ind w:right="459"/>
            <w:jc w:val="center"/>
            <w:rPr>
              <w:b/>
              <w:bCs/>
              <w:color w:val="000000" w:themeColor="text1"/>
            </w:rPr>
          </w:pPr>
          <w:r w:rsidRPr="00917591">
            <w:rPr>
              <w:b/>
              <w:bCs/>
              <w:color w:val="000000" w:themeColor="text1"/>
            </w:rPr>
            <w:t>ҚАРЖЫ НАРЫҒЫН РЕТТЕУ ЖӘНЕ ДАМЫТУ АГЕНТТІГІ»</w:t>
          </w:r>
        </w:p>
        <w:p w:rsidR="00C6525B" w:rsidRDefault="00C6525B" w:rsidP="00C6525B">
          <w:pPr>
            <w:tabs>
              <w:tab w:val="left" w:pos="1985"/>
            </w:tabs>
            <w:spacing w:line="288" w:lineRule="auto"/>
            <w:ind w:right="459"/>
            <w:jc w:val="center"/>
            <w:rPr>
              <w:b/>
              <w:bCs/>
              <w:color w:val="000000" w:themeColor="text1"/>
            </w:rPr>
          </w:pPr>
        </w:p>
        <w:p w:rsidR="00C6525B" w:rsidRDefault="00C6525B" w:rsidP="00C6525B">
          <w:pPr>
            <w:tabs>
              <w:tab w:val="left" w:pos="1985"/>
            </w:tabs>
            <w:spacing w:line="288" w:lineRule="auto"/>
            <w:ind w:right="459"/>
            <w:jc w:val="center"/>
            <w:rPr>
              <w:b/>
              <w:color w:val="000000" w:themeColor="text1"/>
              <w:sz w:val="32"/>
              <w:szCs w:val="32"/>
              <w:lang w:val="kk-KZ"/>
            </w:rPr>
          </w:pPr>
          <w:r w:rsidRPr="00917591">
            <w:rPr>
              <w:b/>
              <w:bCs/>
              <w:color w:val="000000" w:themeColor="text1"/>
            </w:rPr>
            <w:t>РЕСПУБЛИКАЛЫҚ МЕМЛЕКЕТТІК МЕКЕМЕСІ</w:t>
          </w:r>
        </w:p>
      </w:tc>
      <w:tc>
        <w:tcPr>
          <w:tcW w:w="2126" w:type="dxa"/>
          <w:shd w:val="clear" w:color="auto" w:fill="auto"/>
        </w:tcPr>
        <w:p w:rsidR="00C6525B" w:rsidRDefault="00C6525B" w:rsidP="00C6525B">
          <w:pPr>
            <w:tabs>
              <w:tab w:val="left" w:pos="1985"/>
            </w:tabs>
            <w:jc w:val="center"/>
            <w:rPr>
              <w:color w:val="000000" w:themeColor="text1"/>
              <w:sz w:val="22"/>
              <w:szCs w:val="22"/>
              <w:lang w:val="kk-KZ"/>
            </w:rPr>
          </w:pPr>
          <w:r>
            <w:rPr>
              <w:noProof/>
              <w:color w:val="000000" w:themeColor="text1"/>
              <w:sz w:val="22"/>
              <w:szCs w:val="22"/>
            </w:rPr>
            <w:drawing>
              <wp:inline distT="0" distB="0" distL="0" distR="0" wp14:anchorId="6469D896" wp14:editId="4BA6E8BB">
                <wp:extent cx="972820" cy="97282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3969" w:type="dxa"/>
          <w:shd w:val="clear" w:color="auto" w:fill="auto"/>
        </w:tcPr>
        <w:p w:rsidR="00C6525B" w:rsidRDefault="00C6525B" w:rsidP="00C6525B">
          <w:pPr>
            <w:tabs>
              <w:tab w:val="left" w:pos="1985"/>
            </w:tabs>
            <w:spacing w:line="288" w:lineRule="auto"/>
            <w:jc w:val="center"/>
            <w:rPr>
              <w:b/>
              <w:bCs/>
              <w:color w:val="000000" w:themeColor="text1"/>
              <w:lang w:val="kk-KZ"/>
            </w:rPr>
          </w:pPr>
          <w:r w:rsidRPr="00917591">
            <w:rPr>
              <w:b/>
              <w:bCs/>
              <w:color w:val="000000" w:themeColor="text1"/>
              <w:lang w:val="kk-KZ"/>
            </w:rPr>
            <w:t>РЕСПУБЛИКАНСКОЕ ГОСУДАРСТВЕННОЕ УЧРЕЖДЕНИЕ</w:t>
          </w:r>
        </w:p>
        <w:p w:rsidR="00C6525B" w:rsidRDefault="00C6525B" w:rsidP="00C6525B">
          <w:pPr>
            <w:tabs>
              <w:tab w:val="left" w:pos="1985"/>
            </w:tabs>
            <w:spacing w:line="288" w:lineRule="auto"/>
            <w:jc w:val="center"/>
            <w:rPr>
              <w:b/>
              <w:bCs/>
              <w:color w:val="000000" w:themeColor="text1"/>
              <w:lang w:val="kk-KZ"/>
            </w:rPr>
          </w:pPr>
        </w:p>
        <w:p w:rsidR="00C6525B" w:rsidRDefault="00C6525B" w:rsidP="00C6525B">
          <w:pPr>
            <w:tabs>
              <w:tab w:val="left" w:pos="1985"/>
            </w:tabs>
            <w:spacing w:line="288" w:lineRule="auto"/>
            <w:jc w:val="center"/>
            <w:rPr>
              <w:b/>
              <w:bCs/>
              <w:color w:val="000000" w:themeColor="text1"/>
              <w:lang w:val="kk-KZ"/>
            </w:rPr>
          </w:pPr>
          <w:r w:rsidRPr="00917591">
            <w:rPr>
              <w:b/>
              <w:bCs/>
              <w:color w:val="000000" w:themeColor="text1"/>
              <w:lang w:val="kk-KZ"/>
            </w:rPr>
            <w:t>«АГЕНТСТВО РЕСПУБЛИКИ</w:t>
          </w:r>
        </w:p>
        <w:p w:rsidR="00C6525B" w:rsidRDefault="00C6525B" w:rsidP="00C6525B">
          <w:pPr>
            <w:tabs>
              <w:tab w:val="left" w:pos="1985"/>
            </w:tabs>
            <w:spacing w:line="288" w:lineRule="auto"/>
            <w:jc w:val="center"/>
            <w:rPr>
              <w:b/>
              <w:bCs/>
              <w:color w:val="000000" w:themeColor="text1"/>
              <w:lang w:val="kk-KZ"/>
            </w:rPr>
          </w:pPr>
          <w:r w:rsidRPr="00917591">
            <w:rPr>
              <w:b/>
              <w:bCs/>
              <w:color w:val="000000" w:themeColor="text1"/>
              <w:lang w:val="kk-KZ"/>
            </w:rPr>
            <w:t>КАЗАХСТАН ПО РЕГУЛИРОВАНИЮ</w:t>
          </w:r>
        </w:p>
        <w:p w:rsidR="00C6525B" w:rsidRDefault="00C6525B" w:rsidP="00C6525B">
          <w:pPr>
            <w:tabs>
              <w:tab w:val="left" w:pos="1985"/>
            </w:tabs>
            <w:spacing w:line="288" w:lineRule="auto"/>
            <w:jc w:val="center"/>
            <w:rPr>
              <w:b/>
              <w:color w:val="000000" w:themeColor="text1"/>
              <w:sz w:val="29"/>
              <w:szCs w:val="29"/>
              <w:lang w:val="kk-KZ"/>
            </w:rPr>
          </w:pPr>
          <w:r w:rsidRPr="00917591">
            <w:rPr>
              <w:b/>
              <w:bCs/>
              <w:color w:val="000000" w:themeColor="text1"/>
              <w:lang w:val="kk-KZ"/>
            </w:rPr>
            <w:t>И РАЗВИТИЮ ФИНАНСОВОГО РЫНКА»</w:t>
          </w:r>
        </w:p>
      </w:tc>
    </w:tr>
    <w:tr w:rsidR="00C6525B" w:rsidTr="00C6525B">
      <w:trPr>
        <w:trHeight w:val="591"/>
      </w:trPr>
      <w:tc>
        <w:tcPr>
          <w:tcW w:w="3686" w:type="dxa"/>
          <w:shd w:val="clear" w:color="auto" w:fill="auto"/>
        </w:tcPr>
        <w:p w:rsidR="00C6525B" w:rsidRDefault="00C6525B" w:rsidP="00C6525B">
          <w:pPr>
            <w:widowControl w:val="0"/>
            <w:tabs>
              <w:tab w:val="left" w:pos="1985"/>
            </w:tabs>
            <w:ind w:right="459"/>
            <w:jc w:val="center"/>
            <w:rPr>
              <w:b/>
              <w:bCs/>
              <w:color w:val="000000" w:themeColor="text1"/>
              <w:sz w:val="22"/>
              <w:szCs w:val="22"/>
            </w:rPr>
          </w:pPr>
          <w:r>
            <w:rPr>
              <w:noProof/>
              <w:color w:val="000000" w:themeColor="text1"/>
              <w:sz w:val="22"/>
              <w:szCs w:val="22"/>
            </w:rPr>
            <mc:AlternateContent>
              <mc:Choice Requires="wps">
                <w:drawing>
                  <wp:anchor distT="0" distB="0" distL="114300" distR="114300" simplePos="0" relativeHeight="251657216" behindDoc="0" locked="0" layoutInCell="1" hidden="0" allowOverlap="1" wp14:anchorId="5D3B1989" wp14:editId="3F4F812C">
                    <wp:simplePos x="0" y="0"/>
                    <wp:positionH relativeFrom="column">
                      <wp:posOffset>-29845</wp:posOffset>
                    </wp:positionH>
                    <wp:positionV relativeFrom="page">
                      <wp:posOffset>30480</wp:posOffset>
                    </wp:positionV>
                    <wp:extent cx="6411595" cy="0"/>
                    <wp:effectExtent l="0" t="0" r="0" b="0"/>
                    <wp:wrapNone/>
                    <wp:docPr id="22"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chemeClr val="tx1"/>
                              </a:solidFill>
                              <a:round/>
                            </a:ln>
                          </wps:spPr>
                          <wps:bodyPr/>
                        </wps:wsp>
                      </a:graphicData>
                    </a:graphic>
                    <wp14:sizeRelH relativeFrom="page">
                      <wp14:pctWidth>0</wp14:pctWidth>
                    </wp14:sizeRelH>
                    <wp14:sizeRelV relativeFrom="page">
                      <wp14:pctHeight>0</wp14:pctHeight>
                    </wp14:sizeRelV>
                  </wp:anchor>
                </w:drawing>
              </mc:Choice>
              <mc:Fallback>
                <w:pict>
                  <v:line w14:anchorId="19C4316A"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35pt,2.4pt" to="50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" strokecolor="black [3213]" strokeweight="1.25pt">
                    <o:lock v:ext="edit" aspectratio="t" shapetype="f"/>
                    <w10:wrap anchory="page"/>
                  </v:line>
                </w:pict>
              </mc:Fallback>
            </mc:AlternateContent>
          </w:r>
        </w:p>
        <w:p w:rsidR="00C6525B" w:rsidRDefault="00C6525B" w:rsidP="00C6525B">
          <w:pPr>
            <w:widowControl w:val="0"/>
            <w:tabs>
              <w:tab w:val="left" w:pos="1985"/>
            </w:tabs>
            <w:ind w:right="459"/>
            <w:jc w:val="center"/>
            <w:rPr>
              <w:b/>
              <w:bCs/>
              <w:color w:val="000000" w:themeColor="text1"/>
              <w:sz w:val="22"/>
              <w:szCs w:val="22"/>
            </w:rPr>
          </w:pPr>
          <w:r w:rsidRPr="00917591">
            <w:rPr>
              <w:b/>
              <w:bCs/>
              <w:color w:val="000000" w:themeColor="text1"/>
              <w:sz w:val="22"/>
              <w:szCs w:val="22"/>
            </w:rPr>
            <w:t>БАСҚАРМАСЫНЫҢ</w:t>
          </w:r>
        </w:p>
        <w:p w:rsidR="00C6525B" w:rsidRDefault="00C6525B" w:rsidP="00C6525B">
          <w:pPr>
            <w:widowControl w:val="0"/>
            <w:tabs>
              <w:tab w:val="left" w:pos="1985"/>
            </w:tabs>
            <w:ind w:right="459"/>
            <w:jc w:val="center"/>
            <w:rPr>
              <w:b/>
              <w:bCs/>
              <w:color w:val="000000" w:themeColor="text1"/>
              <w:sz w:val="22"/>
              <w:szCs w:val="22"/>
            </w:rPr>
          </w:pPr>
          <w:r w:rsidRPr="00917591">
            <w:rPr>
              <w:b/>
              <w:bCs/>
              <w:color w:val="000000" w:themeColor="text1"/>
              <w:sz w:val="22"/>
              <w:szCs w:val="22"/>
            </w:rPr>
            <w:t>ҚАУЛЫСЫ</w:t>
          </w:r>
        </w:p>
      </w:tc>
      <w:tc>
        <w:tcPr>
          <w:tcW w:w="2126" w:type="dxa"/>
          <w:shd w:val="clear" w:color="auto" w:fill="auto"/>
        </w:tcPr>
        <w:p w:rsidR="00C6525B" w:rsidRDefault="00C6525B" w:rsidP="00C6525B">
          <w:pPr>
            <w:tabs>
              <w:tab w:val="left" w:pos="1985"/>
            </w:tabs>
            <w:jc w:val="center"/>
            <w:rPr>
              <w:color w:val="000000" w:themeColor="text1"/>
              <w:sz w:val="22"/>
              <w:szCs w:val="22"/>
              <w:lang w:val="kk-KZ"/>
            </w:rPr>
          </w:pPr>
        </w:p>
      </w:tc>
      <w:tc>
        <w:tcPr>
          <w:tcW w:w="3969" w:type="dxa"/>
          <w:shd w:val="clear" w:color="auto" w:fill="auto"/>
        </w:tcPr>
        <w:p w:rsidR="00C6525B" w:rsidRDefault="00C6525B" w:rsidP="00C6525B">
          <w:pPr>
            <w:tabs>
              <w:tab w:val="left" w:pos="1985"/>
            </w:tabs>
            <w:spacing w:line="288" w:lineRule="auto"/>
            <w:jc w:val="center"/>
            <w:rPr>
              <w:b/>
              <w:bCs/>
              <w:color w:val="000000" w:themeColor="text1"/>
              <w:sz w:val="22"/>
              <w:szCs w:val="22"/>
            </w:rPr>
          </w:pPr>
        </w:p>
        <w:p w:rsidR="00C6525B" w:rsidRDefault="00C6525B" w:rsidP="00C6525B">
          <w:pPr>
            <w:tabs>
              <w:tab w:val="left" w:pos="1985"/>
            </w:tabs>
            <w:spacing w:line="288" w:lineRule="auto"/>
            <w:jc w:val="center"/>
            <w:rPr>
              <w:b/>
              <w:bCs/>
              <w:color w:val="000000" w:themeColor="text1"/>
              <w:sz w:val="22"/>
              <w:szCs w:val="22"/>
            </w:rPr>
          </w:pPr>
          <w:r w:rsidRPr="00917591">
            <w:rPr>
              <w:b/>
              <w:bCs/>
              <w:color w:val="000000" w:themeColor="text1"/>
              <w:sz w:val="22"/>
              <w:szCs w:val="22"/>
            </w:rPr>
            <w:t xml:space="preserve">ПОСТАНОВЛЕНИЕ </w:t>
          </w:r>
        </w:p>
        <w:p w:rsidR="00C6525B" w:rsidRDefault="00C6525B" w:rsidP="00C6525B">
          <w:pPr>
            <w:tabs>
              <w:tab w:val="left" w:pos="1985"/>
            </w:tabs>
            <w:spacing w:line="288" w:lineRule="auto"/>
            <w:jc w:val="center"/>
            <w:rPr>
              <w:b/>
              <w:bCs/>
              <w:color w:val="000000" w:themeColor="text1"/>
              <w:lang w:val="kk-KZ"/>
            </w:rPr>
          </w:pPr>
          <w:r w:rsidRPr="00917591">
            <w:rPr>
              <w:b/>
              <w:bCs/>
              <w:color w:val="000000" w:themeColor="text1"/>
              <w:sz w:val="22"/>
              <w:szCs w:val="22"/>
            </w:rPr>
            <w:t>ПРАВЛЕНИЯ</w:t>
          </w:r>
        </w:p>
      </w:tc>
    </w:tr>
  </w:tbl>
  <w:p w:rsidR="00C6525B" w:rsidRDefault="00C6525B" w:rsidP="00C6525B">
    <w:pPr>
      <w:pStyle w:val="a4"/>
      <w:tabs>
        <w:tab w:val="left" w:pos="1985"/>
      </w:tabs>
      <w:rPr>
        <w:color w:val="000000" w:themeColor="text1"/>
        <w:sz w:val="22"/>
        <w:szCs w:val="22"/>
        <w:lang w:val="kk-KZ"/>
      </w:rPr>
    </w:pPr>
  </w:p>
  <w:p w:rsidR="00C6525B" w:rsidRPr="00BD5D13" w:rsidRDefault="00C6525B" w:rsidP="00C6525B">
    <w:pPr>
      <w:pStyle w:val="a4"/>
      <w:tabs>
        <w:tab w:val="left" w:pos="1985"/>
      </w:tabs>
      <w:rPr>
        <w:color w:val="000000" w:themeColor="text1"/>
        <w:sz w:val="22"/>
        <w:szCs w:val="22"/>
      </w:rPr>
    </w:pPr>
    <w:r>
      <w:rPr>
        <w:b/>
        <w:bCs/>
        <w:color w:val="000000" w:themeColor="text1"/>
        <w:sz w:val="22"/>
        <w:szCs w:val="22"/>
        <w:lang w:val="kk-KZ" w:eastAsia="ru-RU"/>
      </w:rPr>
      <w:t xml:space="preserve">                     </w:t>
    </w:r>
    <w:r w:rsidRPr="00BD5D13">
      <w:rPr>
        <w:b/>
        <w:bCs/>
        <w:color w:val="000000" w:themeColor="text1"/>
        <w:sz w:val="22"/>
        <w:szCs w:val="22"/>
        <w:lang w:eastAsia="ru-RU"/>
      </w:rPr>
      <w:t xml:space="preserve">№                                                                           </w:t>
    </w:r>
    <w:r>
      <w:rPr>
        <w:b/>
        <w:bCs/>
        <w:color w:val="000000" w:themeColor="text1"/>
        <w:sz w:val="22"/>
        <w:szCs w:val="22"/>
        <w:lang w:eastAsia="ru-RU"/>
      </w:rPr>
      <w:t xml:space="preserve">           </w:t>
    </w:r>
    <w:r w:rsidRPr="00BD5D13">
      <w:rPr>
        <w:b/>
        <w:bCs/>
        <w:color w:val="000000" w:themeColor="text1"/>
        <w:sz w:val="22"/>
        <w:szCs w:val="22"/>
        <w:lang w:eastAsia="ru-RU"/>
      </w:rPr>
      <w:t xml:space="preserve">       </w:t>
    </w:r>
    <w:r>
      <w:rPr>
        <w:b/>
        <w:bCs/>
        <w:color w:val="000000" w:themeColor="text1"/>
        <w:sz w:val="22"/>
        <w:szCs w:val="22"/>
        <w:lang w:eastAsia="ru-RU"/>
      </w:rPr>
      <w:t xml:space="preserve">  </w:t>
    </w:r>
    <w:r w:rsidRPr="00BD5D13">
      <w:rPr>
        <w:b/>
        <w:bCs/>
        <w:color w:val="000000" w:themeColor="text1"/>
        <w:sz w:val="22"/>
        <w:szCs w:val="22"/>
        <w:lang w:eastAsia="ru-RU"/>
      </w:rPr>
      <w:t xml:space="preserve">     от</w:t>
    </w:r>
    <w:r>
      <w:rPr>
        <w:b/>
        <w:bCs/>
        <w:color w:val="000000" w:themeColor="text1"/>
        <w:sz w:val="22"/>
        <w:szCs w:val="22"/>
        <w:lang w:eastAsia="ru-RU"/>
      </w:rPr>
      <w:t xml:space="preserve">                   </w:t>
    </w:r>
    <w:r w:rsidRPr="00BD5D13">
      <w:rPr>
        <w:b/>
        <w:bCs/>
        <w:color w:val="000000" w:themeColor="text1"/>
        <w:sz w:val="22"/>
        <w:szCs w:val="22"/>
        <w:lang w:eastAsia="ru-RU"/>
      </w:rPr>
      <w:t>2026 года</w:t>
    </w:r>
  </w:p>
  <w:p w:rsidR="00C6525B" w:rsidRDefault="00C6525B" w:rsidP="00C6525B">
    <w:pPr>
      <w:tabs>
        <w:tab w:val="left" w:pos="1985"/>
      </w:tabs>
      <w:rPr>
        <w:color w:val="3A7234"/>
        <w:sz w:val="14"/>
        <w:szCs w:val="14"/>
        <w:lang w:val="kk-KZ"/>
      </w:rPr>
    </w:pPr>
  </w:p>
  <w:p w:rsidR="00C6525B" w:rsidRDefault="00C6525B" w:rsidP="00C6525B">
    <w:pPr>
      <w:tabs>
        <w:tab w:val="left" w:pos="1985"/>
      </w:tabs>
      <w:rPr>
        <w:color w:val="3A7234"/>
        <w:sz w:val="14"/>
        <w:szCs w:val="14"/>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CF5"/>
    <w:rsid w:val="000005E0"/>
    <w:rsid w:val="00011A8D"/>
    <w:rsid w:val="00024D28"/>
    <w:rsid w:val="00056391"/>
    <w:rsid w:val="00062AD0"/>
    <w:rsid w:val="000A1315"/>
    <w:rsid w:val="000A7CFB"/>
    <w:rsid w:val="000B0054"/>
    <w:rsid w:val="000E2E0D"/>
    <w:rsid w:val="000E6C4A"/>
    <w:rsid w:val="00126F77"/>
    <w:rsid w:val="00127556"/>
    <w:rsid w:val="0013749E"/>
    <w:rsid w:val="00142855"/>
    <w:rsid w:val="00182753"/>
    <w:rsid w:val="001A7CF5"/>
    <w:rsid w:val="001D2880"/>
    <w:rsid w:val="00203C72"/>
    <w:rsid w:val="00207574"/>
    <w:rsid w:val="00213BF7"/>
    <w:rsid w:val="00223D51"/>
    <w:rsid w:val="0023540B"/>
    <w:rsid w:val="0023608F"/>
    <w:rsid w:val="00237681"/>
    <w:rsid w:val="00266328"/>
    <w:rsid w:val="002671E5"/>
    <w:rsid w:val="002A7A28"/>
    <w:rsid w:val="002B25B1"/>
    <w:rsid w:val="002C5005"/>
    <w:rsid w:val="002D03B7"/>
    <w:rsid w:val="002E5269"/>
    <w:rsid w:val="002F77BA"/>
    <w:rsid w:val="00302F0A"/>
    <w:rsid w:val="00304CE1"/>
    <w:rsid w:val="003148E8"/>
    <w:rsid w:val="0031697F"/>
    <w:rsid w:val="00341708"/>
    <w:rsid w:val="00342A48"/>
    <w:rsid w:val="003807B5"/>
    <w:rsid w:val="00382765"/>
    <w:rsid w:val="0038638C"/>
    <w:rsid w:val="003D281F"/>
    <w:rsid w:val="003E1BC3"/>
    <w:rsid w:val="0040739C"/>
    <w:rsid w:val="00412FA2"/>
    <w:rsid w:val="00426B67"/>
    <w:rsid w:val="0044261A"/>
    <w:rsid w:val="00442CBD"/>
    <w:rsid w:val="004C1E5A"/>
    <w:rsid w:val="004E38DE"/>
    <w:rsid w:val="005052F7"/>
    <w:rsid w:val="00551C4E"/>
    <w:rsid w:val="005657C7"/>
    <w:rsid w:val="0059203E"/>
    <w:rsid w:val="005956FE"/>
    <w:rsid w:val="005A184E"/>
    <w:rsid w:val="005A3022"/>
    <w:rsid w:val="005C2432"/>
    <w:rsid w:val="00605055"/>
    <w:rsid w:val="0061018F"/>
    <w:rsid w:val="00611E0F"/>
    <w:rsid w:val="00625618"/>
    <w:rsid w:val="006261AF"/>
    <w:rsid w:val="00642C24"/>
    <w:rsid w:val="00644D57"/>
    <w:rsid w:val="00671004"/>
    <w:rsid w:val="00695093"/>
    <w:rsid w:val="006A0900"/>
    <w:rsid w:val="006F08B8"/>
    <w:rsid w:val="006F24F3"/>
    <w:rsid w:val="006F460A"/>
    <w:rsid w:val="00726C71"/>
    <w:rsid w:val="00772C24"/>
    <w:rsid w:val="0079583B"/>
    <w:rsid w:val="007B05AA"/>
    <w:rsid w:val="007B7601"/>
    <w:rsid w:val="007E29E9"/>
    <w:rsid w:val="00813AFB"/>
    <w:rsid w:val="00827165"/>
    <w:rsid w:val="008407E5"/>
    <w:rsid w:val="00853301"/>
    <w:rsid w:val="00876CDF"/>
    <w:rsid w:val="008A3CEF"/>
    <w:rsid w:val="008A7687"/>
    <w:rsid w:val="008B638B"/>
    <w:rsid w:val="008D6EC7"/>
    <w:rsid w:val="008E6A1B"/>
    <w:rsid w:val="00907694"/>
    <w:rsid w:val="00924419"/>
    <w:rsid w:val="00930BF7"/>
    <w:rsid w:val="00933AEE"/>
    <w:rsid w:val="00966ED3"/>
    <w:rsid w:val="00976266"/>
    <w:rsid w:val="00990EFB"/>
    <w:rsid w:val="00997FF6"/>
    <w:rsid w:val="009A0068"/>
    <w:rsid w:val="009F272E"/>
    <w:rsid w:val="009F5821"/>
    <w:rsid w:val="00A0570E"/>
    <w:rsid w:val="00A14854"/>
    <w:rsid w:val="00A80892"/>
    <w:rsid w:val="00A9695C"/>
    <w:rsid w:val="00B27B63"/>
    <w:rsid w:val="00B47A7F"/>
    <w:rsid w:val="00B6187E"/>
    <w:rsid w:val="00BA1C9D"/>
    <w:rsid w:val="00BB1FC9"/>
    <w:rsid w:val="00BC4010"/>
    <w:rsid w:val="00BD3199"/>
    <w:rsid w:val="00BD5AE0"/>
    <w:rsid w:val="00BE3493"/>
    <w:rsid w:val="00C110F2"/>
    <w:rsid w:val="00C56987"/>
    <w:rsid w:val="00C61C75"/>
    <w:rsid w:val="00C63E4F"/>
    <w:rsid w:val="00C6525B"/>
    <w:rsid w:val="00CB2A78"/>
    <w:rsid w:val="00D47FDA"/>
    <w:rsid w:val="00D9145C"/>
    <w:rsid w:val="00D915FC"/>
    <w:rsid w:val="00DC0387"/>
    <w:rsid w:val="00DC32A7"/>
    <w:rsid w:val="00E00F37"/>
    <w:rsid w:val="00E165D3"/>
    <w:rsid w:val="00E579E9"/>
    <w:rsid w:val="00E6262E"/>
    <w:rsid w:val="00E6585A"/>
    <w:rsid w:val="00E911B8"/>
    <w:rsid w:val="00EA1412"/>
    <w:rsid w:val="00EB4881"/>
    <w:rsid w:val="00EC75E5"/>
    <w:rsid w:val="00ED15BD"/>
    <w:rsid w:val="00F03F41"/>
    <w:rsid w:val="00F155F7"/>
    <w:rsid w:val="00F20427"/>
    <w:rsid w:val="00F34BBA"/>
    <w:rsid w:val="00F54A39"/>
    <w:rsid w:val="00F56C05"/>
    <w:rsid w:val="00F748D7"/>
    <w:rsid w:val="00F90C9E"/>
    <w:rsid w:val="00F927A4"/>
    <w:rsid w:val="00FC6A3D"/>
    <w:rsid w:val="00FC71B6"/>
    <w:rsid w:val="00FE10E5"/>
    <w:rsid w:val="00FE3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B189D7"/>
  <w15:chartTrackingRefBased/>
  <w15:docId w15:val="{A465D008-E89D-4150-A054-45C44713C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7CF5"/>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1A7C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qFormat/>
    <w:rsid w:val="001A7CF5"/>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1A7CF5"/>
    <w:rPr>
      <w:rFonts w:ascii="Times New Roman" w:eastAsia="Times New Roman" w:hAnsi="Times New Roman" w:cs="Times New Roman"/>
      <w:sz w:val="24"/>
      <w:szCs w:val="24"/>
      <w:lang w:val="ru-RU" w:eastAsia="ar-SA"/>
    </w:rPr>
  </w:style>
  <w:style w:type="character" w:customStyle="1" w:styleId="s0">
    <w:name w:val="s0"/>
    <w:qFormat/>
    <w:rsid w:val="001A7CF5"/>
    <w:rPr>
      <w:rFonts w:ascii="Times New Roman" w:hAnsi="Times New Roman" w:cs="Times New Roman" w:hint="default"/>
      <w:b w:val="0"/>
      <w:bCs w:val="0"/>
      <w:i w:val="0"/>
      <w:iCs w:val="0"/>
      <w:strike w:val="0"/>
      <w:dstrike w:val="0"/>
      <w:color w:val="000000"/>
      <w:sz w:val="20"/>
      <w:szCs w:val="20"/>
      <w:u w:val="none"/>
      <w:effect w:val="none"/>
    </w:rPr>
  </w:style>
  <w:style w:type="character" w:styleId="a6">
    <w:name w:val="Hyperlink"/>
    <w:uiPriority w:val="99"/>
    <w:rsid w:val="001A7CF5"/>
    <w:rPr>
      <w:rFonts w:ascii="Times New Roman" w:hAnsi="Times New Roman" w:cs="Times New Roman" w:hint="default"/>
      <w:color w:val="333399"/>
      <w:u w:val="single"/>
    </w:rPr>
  </w:style>
  <w:style w:type="paragraph" w:styleId="a7">
    <w:name w:val="Normal (Web)"/>
    <w:basedOn w:val="a"/>
    <w:uiPriority w:val="99"/>
    <w:qFormat/>
    <w:rsid w:val="001A7CF5"/>
    <w:pPr>
      <w:overflowPunct/>
      <w:autoSpaceDE/>
      <w:autoSpaceDN/>
      <w:adjustRightInd/>
      <w:spacing w:before="100" w:beforeAutospacing="1" w:after="100" w:afterAutospacing="1"/>
    </w:pPr>
    <w:rPr>
      <w:sz w:val="24"/>
      <w:szCs w:val="24"/>
    </w:rPr>
  </w:style>
  <w:style w:type="character" w:styleId="a8">
    <w:name w:val="page number"/>
    <w:basedOn w:val="a0"/>
    <w:rsid w:val="001A7CF5"/>
  </w:style>
  <w:style w:type="paragraph" w:customStyle="1" w:styleId="pc">
    <w:name w:val="pc"/>
    <w:basedOn w:val="a"/>
    <w:rsid w:val="001A7CF5"/>
    <w:pPr>
      <w:overflowPunct/>
      <w:autoSpaceDE/>
      <w:autoSpaceDN/>
      <w:adjustRightInd/>
      <w:jc w:val="center"/>
    </w:pPr>
    <w:rPr>
      <w:rFonts w:eastAsiaTheme="minorEastAsia"/>
      <w:color w:val="000000"/>
      <w:sz w:val="24"/>
      <w:szCs w:val="24"/>
    </w:rPr>
  </w:style>
  <w:style w:type="paragraph" w:customStyle="1" w:styleId="pj">
    <w:name w:val="pj"/>
    <w:basedOn w:val="a"/>
    <w:qFormat/>
    <w:rsid w:val="001A7CF5"/>
    <w:pPr>
      <w:overflowPunct/>
      <w:autoSpaceDE/>
      <w:autoSpaceDN/>
      <w:adjustRightInd/>
      <w:ind w:firstLine="400"/>
      <w:jc w:val="both"/>
    </w:pPr>
    <w:rPr>
      <w:rFonts w:eastAsiaTheme="minorEastAsia"/>
      <w:color w:val="000000"/>
      <w:sz w:val="24"/>
      <w:szCs w:val="24"/>
    </w:rPr>
  </w:style>
  <w:style w:type="paragraph" w:customStyle="1" w:styleId="Standard">
    <w:name w:val="Standard"/>
    <w:rsid w:val="001A7CF5"/>
    <w:pPr>
      <w:suppressAutoHyphens/>
      <w:autoSpaceDN w:val="0"/>
      <w:spacing w:line="256" w:lineRule="auto"/>
      <w:textAlignment w:val="baseline"/>
    </w:pPr>
    <w:rPr>
      <w:rFonts w:ascii="Calibri" w:eastAsia="Calibri" w:hAnsi="Calibri" w:cs="F"/>
      <w:lang w:eastAsia="ru-RU"/>
    </w:rPr>
  </w:style>
  <w:style w:type="paragraph" w:customStyle="1" w:styleId="p">
    <w:name w:val="p"/>
    <w:basedOn w:val="Standard"/>
    <w:rsid w:val="001A7CF5"/>
    <w:pPr>
      <w:spacing w:after="0" w:line="240" w:lineRule="auto"/>
    </w:pPr>
    <w:rPr>
      <w:rFonts w:ascii="Times New Roman" w:eastAsia="F" w:hAnsi="Times New Roman" w:cs="Times New Roman"/>
      <w:color w:val="000000"/>
      <w:sz w:val="24"/>
      <w:szCs w:val="24"/>
    </w:rPr>
  </w:style>
  <w:style w:type="paragraph" w:styleId="a9">
    <w:name w:val="footer"/>
    <w:basedOn w:val="a"/>
    <w:link w:val="aa"/>
    <w:uiPriority w:val="99"/>
    <w:unhideWhenUsed/>
    <w:rsid w:val="001A7CF5"/>
    <w:pPr>
      <w:tabs>
        <w:tab w:val="center" w:pos="4677"/>
        <w:tab w:val="right" w:pos="9355"/>
      </w:tabs>
    </w:pPr>
  </w:style>
  <w:style w:type="character" w:customStyle="1" w:styleId="aa">
    <w:name w:val="Нижний колонтитул Знак"/>
    <w:basedOn w:val="a0"/>
    <w:link w:val="a9"/>
    <w:uiPriority w:val="99"/>
    <w:rsid w:val="001A7CF5"/>
    <w:rPr>
      <w:rFonts w:ascii="Times New Roman" w:eastAsia="Times New Roman" w:hAnsi="Times New Roman" w:cs="Times New Roman"/>
      <w:sz w:val="20"/>
      <w:szCs w:val="20"/>
      <w:lang w:val="ru-RU" w:eastAsia="ru-RU"/>
    </w:rPr>
  </w:style>
  <w:style w:type="character" w:customStyle="1" w:styleId="ypks7kbdpwfgdykd3qb9">
    <w:name w:val="ypks7kbdpwfgdykd3qb9"/>
    <w:basedOn w:val="a0"/>
    <w:rsid w:val="00A14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2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g.kz/document/?doc_id=5104146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g.kz/document/?doc_id=3802362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3444</Words>
  <Characters>19635</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23033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Зарина Тажмагамбетова</dc:creator>
  <cp:keywords/>
  <dc:description/>
  <cp:lastModifiedBy>Зарина Тажмагамбетова</cp:lastModifiedBy>
  <cp:revision>5</cp:revision>
  <dcterms:created xsi:type="dcterms:W3CDTF">2026-09-21T12:24:00Z</dcterms:created>
  <dcterms:modified xsi:type="dcterms:W3CDTF">2026-09-22T13:18:00Z</dcterms:modified>
</cp:coreProperties>
</file>